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29" w:rsidRPr="00802FD4" w:rsidRDefault="00F51C29" w:rsidP="00605A08">
      <w:pPr>
        <w:pStyle w:val="30"/>
        <w:keepNext/>
        <w:keepLines/>
        <w:shd w:val="clear" w:color="auto" w:fill="auto"/>
        <w:spacing w:after="0" w:line="240" w:lineRule="auto"/>
        <w:rPr>
          <w:b/>
          <w:sz w:val="24"/>
          <w:szCs w:val="24"/>
        </w:rPr>
      </w:pPr>
      <w:bookmarkStart w:id="0" w:name="bookmark3"/>
      <w:r w:rsidRPr="00802FD4">
        <w:rPr>
          <w:b/>
          <w:sz w:val="24"/>
          <w:szCs w:val="24"/>
        </w:rPr>
        <w:t>ЗАКЛЮЧЕНИЕ №</w:t>
      </w:r>
      <w:bookmarkEnd w:id="0"/>
      <w:r w:rsidR="00DA68B2" w:rsidRPr="00802FD4">
        <w:rPr>
          <w:b/>
          <w:sz w:val="24"/>
          <w:szCs w:val="24"/>
        </w:rPr>
        <w:t>2</w:t>
      </w:r>
    </w:p>
    <w:p w:rsidR="00605A08" w:rsidRPr="00802FD4" w:rsidRDefault="00605A08" w:rsidP="00605A08">
      <w:pPr>
        <w:pStyle w:val="30"/>
        <w:keepNext/>
        <w:keepLines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605A08" w:rsidRPr="00802FD4" w:rsidRDefault="00816DAA" w:rsidP="0060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FD4">
        <w:rPr>
          <w:rFonts w:ascii="Times New Roman" w:hAnsi="Times New Roman" w:cs="Times New Roman"/>
          <w:b/>
          <w:sz w:val="24"/>
          <w:szCs w:val="24"/>
        </w:rPr>
        <w:t>н</w:t>
      </w:r>
      <w:r w:rsidR="00605A08" w:rsidRPr="00802FD4">
        <w:rPr>
          <w:rFonts w:ascii="Times New Roman" w:hAnsi="Times New Roman" w:cs="Times New Roman"/>
          <w:b/>
          <w:sz w:val="24"/>
          <w:szCs w:val="24"/>
        </w:rPr>
        <w:t xml:space="preserve">а проект решения Совета депутатов городского округа Лотошино «О внесении изменений в решение Совета депутатов городского округа Лотошино Московской области от </w:t>
      </w:r>
      <w:r w:rsidR="00B6796C" w:rsidRPr="00802FD4">
        <w:rPr>
          <w:rFonts w:ascii="Times New Roman" w:hAnsi="Times New Roman" w:cs="Times New Roman"/>
          <w:b/>
          <w:sz w:val="24"/>
          <w:szCs w:val="24"/>
        </w:rPr>
        <w:t>22.12.2022</w:t>
      </w:r>
      <w:r w:rsidRPr="00802FD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05A08" w:rsidRPr="00802FD4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6796C" w:rsidRPr="00802FD4">
        <w:rPr>
          <w:rFonts w:ascii="Times New Roman" w:hAnsi="Times New Roman" w:cs="Times New Roman"/>
          <w:b/>
          <w:sz w:val="24"/>
          <w:szCs w:val="24"/>
        </w:rPr>
        <w:t>386/48</w:t>
      </w:r>
      <w:r w:rsidR="00605A08" w:rsidRPr="00802FD4">
        <w:rPr>
          <w:rFonts w:ascii="Times New Roman" w:hAnsi="Times New Roman" w:cs="Times New Roman"/>
          <w:b/>
          <w:sz w:val="24"/>
          <w:szCs w:val="24"/>
        </w:rPr>
        <w:t xml:space="preserve"> «О бюджете городского округа Лотошино Московской области на 202</w:t>
      </w:r>
      <w:r w:rsidR="00B6796C" w:rsidRPr="00802FD4">
        <w:rPr>
          <w:rFonts w:ascii="Times New Roman" w:hAnsi="Times New Roman" w:cs="Times New Roman"/>
          <w:b/>
          <w:sz w:val="24"/>
          <w:szCs w:val="24"/>
        </w:rPr>
        <w:t>3</w:t>
      </w:r>
      <w:r w:rsidR="00605A08" w:rsidRPr="00802FD4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B6796C" w:rsidRPr="00802FD4">
        <w:rPr>
          <w:rFonts w:ascii="Times New Roman" w:hAnsi="Times New Roman" w:cs="Times New Roman"/>
          <w:b/>
          <w:sz w:val="24"/>
          <w:szCs w:val="24"/>
        </w:rPr>
        <w:t>4</w:t>
      </w:r>
      <w:r w:rsidR="00605A08" w:rsidRPr="00802FD4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B6796C" w:rsidRPr="00802FD4">
        <w:rPr>
          <w:rFonts w:ascii="Times New Roman" w:hAnsi="Times New Roman" w:cs="Times New Roman"/>
          <w:b/>
          <w:sz w:val="24"/>
          <w:szCs w:val="24"/>
        </w:rPr>
        <w:t>5</w:t>
      </w:r>
      <w:r w:rsidR="00605A08" w:rsidRPr="00802FD4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605A08" w:rsidRPr="00802FD4" w:rsidRDefault="00605A08" w:rsidP="0060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96C" w:rsidRPr="00802FD4" w:rsidRDefault="00B6796C" w:rsidP="0060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C29" w:rsidRPr="00802FD4" w:rsidRDefault="00EE672B" w:rsidP="00605A08">
      <w:pPr>
        <w:pStyle w:val="2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r w:rsidRPr="00802FD4">
        <w:rPr>
          <w:sz w:val="24"/>
          <w:szCs w:val="24"/>
        </w:rPr>
        <w:t xml:space="preserve">от </w:t>
      </w:r>
      <w:r w:rsidR="00B7770E" w:rsidRPr="00802FD4">
        <w:rPr>
          <w:sz w:val="24"/>
          <w:szCs w:val="24"/>
        </w:rPr>
        <w:t xml:space="preserve"> </w:t>
      </w:r>
      <w:r w:rsidR="00837A49">
        <w:rPr>
          <w:sz w:val="24"/>
          <w:szCs w:val="24"/>
        </w:rPr>
        <w:t>20</w:t>
      </w:r>
      <w:r w:rsidR="00DA68B2" w:rsidRPr="00802FD4">
        <w:rPr>
          <w:sz w:val="24"/>
          <w:szCs w:val="24"/>
        </w:rPr>
        <w:t xml:space="preserve"> апреля</w:t>
      </w:r>
      <w:r w:rsidR="00426936" w:rsidRPr="00802FD4">
        <w:rPr>
          <w:sz w:val="24"/>
          <w:szCs w:val="24"/>
        </w:rPr>
        <w:t xml:space="preserve"> </w:t>
      </w:r>
      <w:r w:rsidR="00952BA0" w:rsidRPr="00802FD4">
        <w:rPr>
          <w:sz w:val="24"/>
          <w:szCs w:val="24"/>
        </w:rPr>
        <w:t xml:space="preserve"> </w:t>
      </w:r>
      <w:r w:rsidR="00F51C29" w:rsidRPr="00802FD4">
        <w:rPr>
          <w:sz w:val="24"/>
          <w:szCs w:val="24"/>
        </w:rPr>
        <w:t xml:space="preserve"> 202</w:t>
      </w:r>
      <w:r w:rsidR="00B6796C" w:rsidRPr="00802FD4">
        <w:rPr>
          <w:sz w:val="24"/>
          <w:szCs w:val="24"/>
        </w:rPr>
        <w:t>3</w:t>
      </w:r>
      <w:r w:rsidR="00F51C29" w:rsidRPr="00802FD4">
        <w:rPr>
          <w:sz w:val="24"/>
          <w:szCs w:val="24"/>
        </w:rPr>
        <w:t xml:space="preserve"> г.</w:t>
      </w:r>
    </w:p>
    <w:p w:rsidR="002035B8" w:rsidRPr="00802FD4" w:rsidRDefault="002035B8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D31FD4" w:rsidRPr="00802FD4" w:rsidRDefault="00D31FD4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3C24BC" w:rsidRPr="00802FD4" w:rsidRDefault="00F51C29" w:rsidP="00605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FD4">
        <w:rPr>
          <w:rFonts w:ascii="Times New Roman" w:hAnsi="Times New Roman" w:cs="Times New Roman"/>
          <w:sz w:val="24"/>
          <w:szCs w:val="24"/>
        </w:rPr>
        <w:t xml:space="preserve">Заключение Контрольно-счетной палаты городского округа Лотошино на проект решения Совета депутатов городского округа Лотошино </w:t>
      </w:r>
      <w:r w:rsidR="00605A08" w:rsidRPr="00802FD4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депутатов городского округа Лотошино Московской области от </w:t>
      </w:r>
      <w:r w:rsidR="00A01A26" w:rsidRPr="00802FD4">
        <w:rPr>
          <w:rFonts w:ascii="Times New Roman" w:hAnsi="Times New Roman" w:cs="Times New Roman"/>
          <w:sz w:val="24"/>
          <w:szCs w:val="24"/>
        </w:rPr>
        <w:t>22.12.2022</w:t>
      </w:r>
      <w:r w:rsidR="00634770" w:rsidRPr="00802FD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05A08" w:rsidRPr="00802FD4">
        <w:rPr>
          <w:rFonts w:ascii="Times New Roman" w:hAnsi="Times New Roman" w:cs="Times New Roman"/>
          <w:sz w:val="24"/>
          <w:szCs w:val="24"/>
        </w:rPr>
        <w:t xml:space="preserve"> №</w:t>
      </w:r>
      <w:r w:rsidR="00A01A26" w:rsidRPr="00802FD4">
        <w:rPr>
          <w:rFonts w:ascii="Times New Roman" w:hAnsi="Times New Roman" w:cs="Times New Roman"/>
          <w:sz w:val="24"/>
          <w:szCs w:val="24"/>
        </w:rPr>
        <w:t>386/48</w:t>
      </w:r>
      <w:r w:rsidR="00605A08" w:rsidRPr="00802FD4">
        <w:rPr>
          <w:rFonts w:ascii="Times New Roman" w:hAnsi="Times New Roman" w:cs="Times New Roman"/>
          <w:sz w:val="24"/>
          <w:szCs w:val="24"/>
        </w:rPr>
        <w:t xml:space="preserve"> «О бюджете городского округа Лотошино Московской области на 202</w:t>
      </w:r>
      <w:r w:rsidR="00A01A26" w:rsidRPr="00802FD4">
        <w:rPr>
          <w:rFonts w:ascii="Times New Roman" w:hAnsi="Times New Roman" w:cs="Times New Roman"/>
          <w:sz w:val="24"/>
          <w:szCs w:val="24"/>
        </w:rPr>
        <w:t>3</w:t>
      </w:r>
      <w:r w:rsidR="00605A08" w:rsidRPr="00802FD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A01A26" w:rsidRPr="00802FD4">
        <w:rPr>
          <w:rFonts w:ascii="Times New Roman" w:hAnsi="Times New Roman" w:cs="Times New Roman"/>
          <w:sz w:val="24"/>
          <w:szCs w:val="24"/>
        </w:rPr>
        <w:t>4</w:t>
      </w:r>
      <w:r w:rsidR="00605A08" w:rsidRPr="00802FD4">
        <w:rPr>
          <w:rFonts w:ascii="Times New Roman" w:hAnsi="Times New Roman" w:cs="Times New Roman"/>
          <w:sz w:val="24"/>
          <w:szCs w:val="24"/>
        </w:rPr>
        <w:t xml:space="preserve"> и 202</w:t>
      </w:r>
      <w:r w:rsidR="00A01A26" w:rsidRPr="00802FD4">
        <w:rPr>
          <w:rFonts w:ascii="Times New Roman" w:hAnsi="Times New Roman" w:cs="Times New Roman"/>
          <w:sz w:val="24"/>
          <w:szCs w:val="24"/>
        </w:rPr>
        <w:t>5</w:t>
      </w:r>
      <w:r w:rsidR="00605A08" w:rsidRPr="00802FD4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19758D" w:rsidRPr="00802FD4">
        <w:rPr>
          <w:rFonts w:ascii="Times New Roman" w:hAnsi="Times New Roman" w:cs="Times New Roman"/>
          <w:sz w:val="24"/>
          <w:szCs w:val="24"/>
        </w:rPr>
        <w:t xml:space="preserve"> </w:t>
      </w:r>
      <w:r w:rsidRPr="00802FD4">
        <w:rPr>
          <w:rFonts w:ascii="Times New Roman" w:hAnsi="Times New Roman" w:cs="Times New Roman"/>
          <w:sz w:val="24"/>
          <w:szCs w:val="24"/>
        </w:rPr>
        <w:t xml:space="preserve"> (далее - проект Решения), подготовлено в соответствии с Бюджетным Кодексом Российской Федерации (далее - БК РФ),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</w:t>
      </w:r>
      <w:r w:rsidR="001F48D3" w:rsidRPr="00802FD4">
        <w:rPr>
          <w:rFonts w:ascii="Times New Roman" w:hAnsi="Times New Roman" w:cs="Times New Roman"/>
          <w:sz w:val="24"/>
          <w:szCs w:val="24"/>
        </w:rPr>
        <w:t>городского округа Лотошино, утвержденным решением Совета Депутатов городского округа Лотошино №</w:t>
      </w:r>
      <w:r w:rsidR="00B6796C" w:rsidRPr="00802FD4">
        <w:rPr>
          <w:rFonts w:ascii="Times New Roman" w:hAnsi="Times New Roman" w:cs="Times New Roman"/>
          <w:sz w:val="24"/>
          <w:szCs w:val="24"/>
        </w:rPr>
        <w:t>335/38</w:t>
      </w:r>
      <w:r w:rsidR="001F48D3" w:rsidRPr="00802FD4">
        <w:rPr>
          <w:rFonts w:ascii="Times New Roman" w:hAnsi="Times New Roman" w:cs="Times New Roman"/>
          <w:sz w:val="24"/>
          <w:szCs w:val="24"/>
        </w:rPr>
        <w:t xml:space="preserve"> от </w:t>
      </w:r>
      <w:r w:rsidR="00B6796C" w:rsidRPr="00802FD4">
        <w:rPr>
          <w:rFonts w:ascii="Times New Roman" w:hAnsi="Times New Roman" w:cs="Times New Roman"/>
          <w:sz w:val="24"/>
          <w:szCs w:val="24"/>
        </w:rPr>
        <w:t>29.04.2022</w:t>
      </w:r>
      <w:r w:rsidR="001F48D3" w:rsidRPr="00802FD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C24BC" w:rsidRPr="00802FD4" w:rsidRDefault="003C24BC" w:rsidP="00605A08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F51C29" w:rsidRPr="00802FD4" w:rsidRDefault="00F51C29" w:rsidP="003E3F1A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802FD4">
        <w:rPr>
          <w:b w:val="0"/>
          <w:sz w:val="24"/>
          <w:szCs w:val="24"/>
        </w:rPr>
        <w:t>Согласно пояснительной записки к проекту решения изменения, вносимые в решение Совета депутатов городского округа Лотошино Московской области от</w:t>
      </w:r>
      <w:r w:rsidR="00EE672B" w:rsidRPr="00802FD4">
        <w:rPr>
          <w:b w:val="0"/>
          <w:sz w:val="24"/>
          <w:szCs w:val="24"/>
        </w:rPr>
        <w:t xml:space="preserve"> </w:t>
      </w:r>
      <w:r w:rsidR="003E3F1A" w:rsidRPr="00802FD4">
        <w:rPr>
          <w:b w:val="0"/>
          <w:sz w:val="24"/>
          <w:szCs w:val="24"/>
        </w:rPr>
        <w:t>2</w:t>
      </w:r>
      <w:r w:rsidR="00B6796C" w:rsidRPr="00802FD4">
        <w:rPr>
          <w:b w:val="0"/>
          <w:sz w:val="24"/>
          <w:szCs w:val="24"/>
        </w:rPr>
        <w:t>2</w:t>
      </w:r>
      <w:r w:rsidR="003E3F1A" w:rsidRPr="00802FD4">
        <w:rPr>
          <w:b w:val="0"/>
          <w:sz w:val="24"/>
          <w:szCs w:val="24"/>
        </w:rPr>
        <w:t>.12.202</w:t>
      </w:r>
      <w:r w:rsidR="00B6796C" w:rsidRPr="00802FD4">
        <w:rPr>
          <w:b w:val="0"/>
          <w:sz w:val="24"/>
          <w:szCs w:val="24"/>
        </w:rPr>
        <w:t>2</w:t>
      </w:r>
      <w:r w:rsidR="00634770" w:rsidRPr="00802FD4">
        <w:rPr>
          <w:b w:val="0"/>
          <w:sz w:val="24"/>
          <w:szCs w:val="24"/>
        </w:rPr>
        <w:t xml:space="preserve"> года </w:t>
      </w:r>
      <w:r w:rsidR="006970FD" w:rsidRPr="00802FD4">
        <w:rPr>
          <w:b w:val="0"/>
          <w:sz w:val="24"/>
          <w:szCs w:val="24"/>
        </w:rPr>
        <w:t xml:space="preserve"> №</w:t>
      </w:r>
      <w:r w:rsidR="00B6796C" w:rsidRPr="00802FD4">
        <w:rPr>
          <w:b w:val="0"/>
          <w:sz w:val="24"/>
          <w:szCs w:val="24"/>
        </w:rPr>
        <w:t>386/48</w:t>
      </w:r>
      <w:r w:rsidR="006970FD" w:rsidRPr="00802FD4">
        <w:rPr>
          <w:b w:val="0"/>
          <w:sz w:val="24"/>
          <w:szCs w:val="24"/>
        </w:rPr>
        <w:t xml:space="preserve"> «О бюджете городского округа Лотошино Московской области на 202</w:t>
      </w:r>
      <w:r w:rsidR="00B6796C" w:rsidRPr="00802FD4">
        <w:rPr>
          <w:b w:val="0"/>
          <w:sz w:val="24"/>
          <w:szCs w:val="24"/>
        </w:rPr>
        <w:t>3</w:t>
      </w:r>
      <w:r w:rsidR="006970FD" w:rsidRPr="00802FD4">
        <w:rPr>
          <w:b w:val="0"/>
          <w:sz w:val="24"/>
          <w:szCs w:val="24"/>
        </w:rPr>
        <w:t xml:space="preserve"> год и плановый период 202</w:t>
      </w:r>
      <w:r w:rsidR="00B6796C" w:rsidRPr="00802FD4">
        <w:rPr>
          <w:b w:val="0"/>
          <w:sz w:val="24"/>
          <w:szCs w:val="24"/>
        </w:rPr>
        <w:t>4</w:t>
      </w:r>
      <w:r w:rsidR="006970FD" w:rsidRPr="00802FD4">
        <w:rPr>
          <w:b w:val="0"/>
          <w:sz w:val="24"/>
          <w:szCs w:val="24"/>
        </w:rPr>
        <w:t xml:space="preserve"> и 202</w:t>
      </w:r>
      <w:r w:rsidR="00B6796C" w:rsidRPr="00802FD4">
        <w:rPr>
          <w:b w:val="0"/>
          <w:sz w:val="24"/>
          <w:szCs w:val="24"/>
        </w:rPr>
        <w:t>5</w:t>
      </w:r>
      <w:r w:rsidR="006970FD" w:rsidRPr="00802FD4">
        <w:rPr>
          <w:b w:val="0"/>
          <w:sz w:val="24"/>
          <w:szCs w:val="24"/>
        </w:rPr>
        <w:t xml:space="preserve"> годов»</w:t>
      </w:r>
      <w:r w:rsidR="00A01A26" w:rsidRPr="00802FD4">
        <w:rPr>
          <w:b w:val="0"/>
          <w:sz w:val="24"/>
          <w:szCs w:val="24"/>
        </w:rPr>
        <w:t>,</w:t>
      </w:r>
      <w:r w:rsidR="006970FD" w:rsidRPr="00802FD4">
        <w:rPr>
          <w:b w:val="0"/>
          <w:sz w:val="24"/>
          <w:szCs w:val="24"/>
        </w:rPr>
        <w:t xml:space="preserve">  </w:t>
      </w:r>
      <w:r w:rsidRPr="00802FD4">
        <w:rPr>
          <w:b w:val="0"/>
          <w:sz w:val="24"/>
          <w:szCs w:val="24"/>
        </w:rPr>
        <w:t xml:space="preserve"> обусловлены необходимостью:</w:t>
      </w:r>
    </w:p>
    <w:p w:rsidR="003E3F1A" w:rsidRPr="00802FD4" w:rsidRDefault="003E3F1A" w:rsidP="003E3F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2FD4">
        <w:rPr>
          <w:rFonts w:ascii="Times New Roman" w:hAnsi="Times New Roman"/>
          <w:sz w:val="24"/>
          <w:szCs w:val="24"/>
        </w:rPr>
        <w:t>- корректировк</w:t>
      </w:r>
      <w:r w:rsidR="00634770" w:rsidRPr="00802FD4">
        <w:rPr>
          <w:rFonts w:ascii="Times New Roman" w:hAnsi="Times New Roman"/>
          <w:sz w:val="24"/>
          <w:szCs w:val="24"/>
        </w:rPr>
        <w:t>и</w:t>
      </w:r>
      <w:r w:rsidRPr="00802FD4">
        <w:rPr>
          <w:rFonts w:ascii="Times New Roman" w:hAnsi="Times New Roman"/>
          <w:sz w:val="24"/>
          <w:szCs w:val="24"/>
        </w:rPr>
        <w:t xml:space="preserve"> налоговых и неналоговых доходов бюджета городского округа Лотошино с изменениями общей суммы поступлений;</w:t>
      </w:r>
    </w:p>
    <w:p w:rsidR="003E3F1A" w:rsidRPr="00802FD4" w:rsidRDefault="003E3F1A" w:rsidP="003E3F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2FD4">
        <w:rPr>
          <w:rFonts w:ascii="Times New Roman" w:hAnsi="Times New Roman"/>
          <w:sz w:val="24"/>
          <w:szCs w:val="24"/>
        </w:rPr>
        <w:t>- перераспределением расходов с учетом планируемого исполнения бюджета и необходимостью направления средств на первоочередные расходы;</w:t>
      </w:r>
    </w:p>
    <w:p w:rsidR="003E3F1A" w:rsidRPr="00802FD4" w:rsidRDefault="003E3F1A" w:rsidP="003E3F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2FD4">
        <w:rPr>
          <w:rFonts w:ascii="Times New Roman" w:hAnsi="Times New Roman"/>
          <w:sz w:val="24"/>
          <w:szCs w:val="24"/>
        </w:rPr>
        <w:t>- приведения расходов в соответствие с внесенными изменениями в муниципальные программы городского округа Лотошино.</w:t>
      </w:r>
    </w:p>
    <w:p w:rsidR="00A01A26" w:rsidRPr="00802FD4" w:rsidRDefault="00F37194" w:rsidP="003E3F1A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802FD4">
        <w:rPr>
          <w:sz w:val="24"/>
          <w:szCs w:val="24"/>
        </w:rPr>
        <w:t xml:space="preserve">Рассматриваемый проект решения о внесении изменений в бюджет направлен в Контрольно-счетную палату </w:t>
      </w:r>
      <w:r w:rsidR="00952BA0" w:rsidRPr="00802FD4">
        <w:rPr>
          <w:sz w:val="24"/>
          <w:szCs w:val="24"/>
        </w:rPr>
        <w:t xml:space="preserve"> </w:t>
      </w:r>
      <w:r w:rsidRPr="00802FD4">
        <w:rPr>
          <w:sz w:val="24"/>
          <w:szCs w:val="24"/>
        </w:rPr>
        <w:t>городского округа Лотошино Советом депутатов городского округа</w:t>
      </w:r>
      <w:r w:rsidR="001F48D3" w:rsidRPr="00802FD4">
        <w:rPr>
          <w:sz w:val="24"/>
          <w:szCs w:val="24"/>
        </w:rPr>
        <w:t xml:space="preserve"> </w:t>
      </w:r>
      <w:r w:rsidR="00DA68B2" w:rsidRPr="00802FD4">
        <w:rPr>
          <w:sz w:val="24"/>
          <w:szCs w:val="24"/>
        </w:rPr>
        <w:t>17.04</w:t>
      </w:r>
      <w:r w:rsidR="00B6796C" w:rsidRPr="00802FD4">
        <w:rPr>
          <w:sz w:val="24"/>
          <w:szCs w:val="24"/>
        </w:rPr>
        <w:t>.2023</w:t>
      </w:r>
      <w:r w:rsidR="001F48D3" w:rsidRPr="00802FD4">
        <w:rPr>
          <w:sz w:val="24"/>
          <w:szCs w:val="24"/>
        </w:rPr>
        <w:t xml:space="preserve"> года</w:t>
      </w:r>
      <w:r w:rsidR="00EE672B" w:rsidRPr="00802FD4">
        <w:rPr>
          <w:sz w:val="24"/>
          <w:szCs w:val="24"/>
        </w:rPr>
        <w:t xml:space="preserve">. </w:t>
      </w:r>
      <w:r w:rsidR="002D2AD5" w:rsidRPr="00802FD4">
        <w:rPr>
          <w:sz w:val="24"/>
          <w:szCs w:val="24"/>
        </w:rPr>
        <w:t xml:space="preserve"> </w:t>
      </w:r>
    </w:p>
    <w:p w:rsidR="002D2AD5" w:rsidRPr="00691399" w:rsidRDefault="002D2AD5" w:rsidP="003E3F1A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691399">
        <w:rPr>
          <w:sz w:val="24"/>
          <w:szCs w:val="24"/>
        </w:rPr>
        <w:t>По результатам экспертизы проекта решения Контрольно-счетной палатой городского округа</w:t>
      </w:r>
      <w:r w:rsidR="00634770" w:rsidRPr="00691399">
        <w:rPr>
          <w:sz w:val="24"/>
          <w:szCs w:val="24"/>
        </w:rPr>
        <w:t xml:space="preserve"> Лотошино установлено следующее:</w:t>
      </w:r>
    </w:p>
    <w:p w:rsidR="00494756" w:rsidRPr="00691399" w:rsidRDefault="007E4816" w:rsidP="00494756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691399">
        <w:rPr>
          <w:sz w:val="24"/>
          <w:szCs w:val="24"/>
        </w:rPr>
        <w:t xml:space="preserve">В </w:t>
      </w:r>
      <w:r w:rsidR="00494756" w:rsidRPr="00691399">
        <w:rPr>
          <w:sz w:val="24"/>
          <w:szCs w:val="24"/>
        </w:rPr>
        <w:t>соответствии с требованиями</w:t>
      </w:r>
      <w:r w:rsidRPr="00691399">
        <w:rPr>
          <w:sz w:val="24"/>
          <w:szCs w:val="24"/>
        </w:rPr>
        <w:t xml:space="preserve"> статьи 36 «Принцип прозрачности (открытости)»  Бюджетного кодекса Российской Федерации проект решения, внесенный на рассмотрение Совета Депутатов городского округа Лотошино</w:t>
      </w:r>
      <w:r w:rsidR="00AA26AA" w:rsidRPr="00691399">
        <w:rPr>
          <w:sz w:val="24"/>
          <w:szCs w:val="24"/>
        </w:rPr>
        <w:t>,</w:t>
      </w:r>
      <w:r w:rsidRPr="00691399">
        <w:rPr>
          <w:sz w:val="24"/>
          <w:szCs w:val="24"/>
        </w:rPr>
        <w:t xml:space="preserve"> размещен </w:t>
      </w:r>
      <w:r w:rsidR="00494756" w:rsidRPr="00691399">
        <w:rPr>
          <w:sz w:val="24"/>
          <w:szCs w:val="24"/>
        </w:rPr>
        <w:t xml:space="preserve">на официальном сайте городского округа Лотошино </w:t>
      </w:r>
      <w:r w:rsidR="00691399" w:rsidRPr="00691399">
        <w:rPr>
          <w:sz w:val="24"/>
          <w:szCs w:val="24"/>
        </w:rPr>
        <w:t>14.04</w:t>
      </w:r>
      <w:r w:rsidR="00B6796C" w:rsidRPr="00691399">
        <w:rPr>
          <w:sz w:val="24"/>
          <w:szCs w:val="24"/>
        </w:rPr>
        <w:t>.2023</w:t>
      </w:r>
      <w:r w:rsidR="00494756" w:rsidRPr="00691399">
        <w:rPr>
          <w:sz w:val="24"/>
          <w:szCs w:val="24"/>
        </w:rPr>
        <w:t xml:space="preserve"> года (</w:t>
      </w:r>
      <w:hyperlink r:id="rId8" w:history="1">
        <w:r w:rsidR="00D31FD4" w:rsidRPr="00691399">
          <w:rPr>
            <w:rStyle w:val="ae"/>
            <w:color w:val="auto"/>
            <w:sz w:val="24"/>
            <w:szCs w:val="24"/>
          </w:rPr>
          <w:t>http://лотошинье.рф/экономика/экономика-и-финансы/бюджет</w:t>
        </w:r>
      </w:hyperlink>
      <w:r w:rsidR="00494756" w:rsidRPr="00691399">
        <w:rPr>
          <w:sz w:val="24"/>
          <w:szCs w:val="24"/>
        </w:rPr>
        <w:t>).</w:t>
      </w:r>
    </w:p>
    <w:p w:rsidR="00D31FD4" w:rsidRPr="00DA68B2" w:rsidRDefault="00D31FD4" w:rsidP="00D31FD4">
      <w:pPr>
        <w:pStyle w:val="2"/>
        <w:shd w:val="clear" w:color="auto" w:fill="auto"/>
        <w:tabs>
          <w:tab w:val="left" w:pos="1161"/>
        </w:tabs>
        <w:autoSpaceDE w:val="0"/>
        <w:autoSpaceDN w:val="0"/>
        <w:adjustRightInd w:val="0"/>
        <w:spacing w:line="240" w:lineRule="auto"/>
        <w:ind w:left="709" w:firstLine="0"/>
        <w:jc w:val="both"/>
        <w:rPr>
          <w:color w:val="FF0000"/>
          <w:sz w:val="24"/>
          <w:szCs w:val="24"/>
        </w:rPr>
      </w:pPr>
    </w:p>
    <w:p w:rsidR="002D2AD5" w:rsidRPr="00691399" w:rsidRDefault="002D2AD5" w:rsidP="003649C9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spacing w:line="240" w:lineRule="auto"/>
        <w:ind w:firstLine="709"/>
        <w:jc w:val="both"/>
        <w:rPr>
          <w:sz w:val="24"/>
          <w:szCs w:val="24"/>
        </w:rPr>
      </w:pPr>
      <w:r w:rsidRPr="00691399">
        <w:rPr>
          <w:sz w:val="24"/>
          <w:szCs w:val="24"/>
        </w:rPr>
        <w:t>Пункт</w:t>
      </w:r>
      <w:r w:rsidR="007C777C" w:rsidRPr="00691399">
        <w:rPr>
          <w:sz w:val="24"/>
          <w:szCs w:val="24"/>
        </w:rPr>
        <w:t xml:space="preserve">ом 1 </w:t>
      </w:r>
      <w:r w:rsidRPr="00691399">
        <w:rPr>
          <w:sz w:val="24"/>
          <w:szCs w:val="24"/>
        </w:rPr>
        <w:t>проекта решения предлагается утвердить изменение основных характеристик бюджета городского округа Лотошино Московской области на 202</w:t>
      </w:r>
      <w:r w:rsidR="003649C9" w:rsidRPr="00691399">
        <w:rPr>
          <w:sz w:val="24"/>
          <w:szCs w:val="24"/>
        </w:rPr>
        <w:t>3</w:t>
      </w:r>
      <w:r w:rsidRPr="00691399">
        <w:rPr>
          <w:sz w:val="24"/>
          <w:szCs w:val="24"/>
        </w:rPr>
        <w:t xml:space="preserve"> год и плановый период 202</w:t>
      </w:r>
      <w:r w:rsidR="003649C9" w:rsidRPr="00691399">
        <w:rPr>
          <w:sz w:val="24"/>
          <w:szCs w:val="24"/>
        </w:rPr>
        <w:t>4</w:t>
      </w:r>
      <w:r w:rsidRPr="00691399">
        <w:rPr>
          <w:sz w:val="24"/>
          <w:szCs w:val="24"/>
        </w:rPr>
        <w:t xml:space="preserve"> и 202</w:t>
      </w:r>
      <w:r w:rsidR="003649C9" w:rsidRPr="00691399">
        <w:rPr>
          <w:sz w:val="24"/>
          <w:szCs w:val="24"/>
        </w:rPr>
        <w:t>5</w:t>
      </w:r>
      <w:r w:rsidRPr="00691399">
        <w:rPr>
          <w:sz w:val="24"/>
          <w:szCs w:val="24"/>
        </w:rPr>
        <w:t xml:space="preserve"> годов.</w:t>
      </w:r>
    </w:p>
    <w:p w:rsidR="003649C9" w:rsidRPr="00691399" w:rsidRDefault="00691399" w:rsidP="003649C9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691399">
        <w:rPr>
          <w:sz w:val="24"/>
          <w:szCs w:val="24"/>
        </w:rPr>
        <w:t>Проектом решения предлагается учесть изменения к бюджету в действующей редакции по доходным источникам на 2023 год в сторону увеличения на 49 597,0 тыс. руб., по расходным источникам в сторону увеличения на 97 885,0 тыс. руб.</w:t>
      </w:r>
    </w:p>
    <w:p w:rsidR="002D2AD5" w:rsidRPr="00691399" w:rsidRDefault="002D2AD5" w:rsidP="003649C9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691399">
        <w:rPr>
          <w:sz w:val="24"/>
          <w:szCs w:val="24"/>
        </w:rPr>
        <w:t>С учетом предлагаемых изменений основные характеристики бюджета городского округа Лотошино на 202</w:t>
      </w:r>
      <w:r w:rsidR="00A01A26" w:rsidRPr="00691399">
        <w:rPr>
          <w:sz w:val="24"/>
          <w:szCs w:val="24"/>
        </w:rPr>
        <w:t>3</w:t>
      </w:r>
      <w:r w:rsidRPr="00691399">
        <w:rPr>
          <w:sz w:val="24"/>
          <w:szCs w:val="24"/>
        </w:rPr>
        <w:t xml:space="preserve"> год составят:</w:t>
      </w:r>
    </w:p>
    <w:p w:rsidR="002D2AD5" w:rsidRPr="00691399" w:rsidRDefault="002D2AD5" w:rsidP="002D2AD5">
      <w:pPr>
        <w:pStyle w:val="2"/>
        <w:shd w:val="clear" w:color="auto" w:fill="auto"/>
        <w:spacing w:line="271" w:lineRule="exact"/>
        <w:ind w:left="20" w:right="20" w:firstLine="720"/>
        <w:jc w:val="both"/>
        <w:rPr>
          <w:sz w:val="24"/>
          <w:szCs w:val="24"/>
        </w:rPr>
      </w:pPr>
      <w:r w:rsidRPr="00691399">
        <w:rPr>
          <w:sz w:val="24"/>
          <w:szCs w:val="24"/>
        </w:rPr>
        <w:t>- общий объем доходов</w:t>
      </w:r>
      <w:r w:rsidR="00A01A26" w:rsidRPr="00691399">
        <w:rPr>
          <w:sz w:val="24"/>
          <w:szCs w:val="24"/>
        </w:rPr>
        <w:t xml:space="preserve"> </w:t>
      </w:r>
      <w:r w:rsidR="00691399" w:rsidRPr="00691399">
        <w:rPr>
          <w:sz w:val="24"/>
          <w:szCs w:val="24"/>
        </w:rPr>
        <w:t>–</w:t>
      </w:r>
      <w:r w:rsidRPr="00691399">
        <w:rPr>
          <w:sz w:val="24"/>
          <w:szCs w:val="24"/>
        </w:rPr>
        <w:t xml:space="preserve"> </w:t>
      </w:r>
      <w:r w:rsidR="00691399" w:rsidRPr="00691399">
        <w:rPr>
          <w:sz w:val="24"/>
          <w:szCs w:val="24"/>
        </w:rPr>
        <w:t>1 780 300,0</w:t>
      </w:r>
      <w:r w:rsidRPr="00691399">
        <w:rPr>
          <w:sz w:val="24"/>
          <w:szCs w:val="24"/>
        </w:rPr>
        <w:t xml:space="preserve"> тыс. руб., в том числе объем межбюджетных трансфертов, получаемых из других бюджетов бюджетной системы Российской </w:t>
      </w:r>
      <w:r w:rsidRPr="00691399">
        <w:rPr>
          <w:sz w:val="24"/>
          <w:szCs w:val="24"/>
        </w:rPr>
        <w:lastRenderedPageBreak/>
        <w:t>Федерации</w:t>
      </w:r>
      <w:r w:rsidR="000A315F">
        <w:rPr>
          <w:sz w:val="24"/>
          <w:szCs w:val="24"/>
        </w:rPr>
        <w:t>,</w:t>
      </w:r>
      <w:r w:rsidRPr="00691399">
        <w:rPr>
          <w:sz w:val="24"/>
          <w:szCs w:val="24"/>
        </w:rPr>
        <w:t xml:space="preserve"> в сумме </w:t>
      </w:r>
      <w:r w:rsidR="00691399" w:rsidRPr="00691399">
        <w:rPr>
          <w:sz w:val="24"/>
          <w:szCs w:val="24"/>
        </w:rPr>
        <w:t>1 350 475,9</w:t>
      </w:r>
      <w:r w:rsidR="00E34249" w:rsidRPr="00691399">
        <w:rPr>
          <w:sz w:val="24"/>
          <w:szCs w:val="24"/>
        </w:rPr>
        <w:t xml:space="preserve"> </w:t>
      </w:r>
      <w:r w:rsidRPr="00691399">
        <w:rPr>
          <w:sz w:val="24"/>
          <w:szCs w:val="24"/>
        </w:rPr>
        <w:t xml:space="preserve"> тыс. рублей или </w:t>
      </w:r>
      <w:r w:rsidR="00691399" w:rsidRPr="00691399">
        <w:rPr>
          <w:sz w:val="24"/>
          <w:szCs w:val="24"/>
        </w:rPr>
        <w:t>75,8</w:t>
      </w:r>
      <w:r w:rsidRPr="00691399">
        <w:rPr>
          <w:sz w:val="24"/>
          <w:szCs w:val="24"/>
        </w:rPr>
        <w:t>%;</w:t>
      </w:r>
    </w:p>
    <w:p w:rsidR="002D2AD5" w:rsidRPr="00691399" w:rsidRDefault="002D2AD5" w:rsidP="006C68A0">
      <w:pPr>
        <w:pStyle w:val="2"/>
        <w:shd w:val="clear" w:color="auto" w:fill="auto"/>
        <w:tabs>
          <w:tab w:val="left" w:pos="908"/>
        </w:tabs>
        <w:spacing w:line="271" w:lineRule="exact"/>
        <w:ind w:left="709" w:firstLine="0"/>
        <w:jc w:val="both"/>
        <w:rPr>
          <w:sz w:val="24"/>
          <w:szCs w:val="24"/>
        </w:rPr>
      </w:pPr>
      <w:r w:rsidRPr="00691399">
        <w:rPr>
          <w:sz w:val="24"/>
          <w:szCs w:val="24"/>
        </w:rPr>
        <w:t xml:space="preserve">- общий объем расходов </w:t>
      </w:r>
      <w:r w:rsidR="00A01A26" w:rsidRPr="00691399">
        <w:rPr>
          <w:sz w:val="24"/>
          <w:szCs w:val="24"/>
        </w:rPr>
        <w:t xml:space="preserve">- </w:t>
      </w:r>
      <w:r w:rsidR="00691399" w:rsidRPr="00691399">
        <w:rPr>
          <w:sz w:val="24"/>
          <w:szCs w:val="24"/>
        </w:rPr>
        <w:t xml:space="preserve">1 852 300,0 </w:t>
      </w:r>
      <w:r w:rsidRPr="00691399">
        <w:rPr>
          <w:sz w:val="24"/>
          <w:szCs w:val="24"/>
        </w:rPr>
        <w:t>тыс. рублей;</w:t>
      </w:r>
    </w:p>
    <w:p w:rsidR="002D2AD5" w:rsidRPr="00691399" w:rsidRDefault="002D2AD5" w:rsidP="002D2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1399">
        <w:rPr>
          <w:rFonts w:ascii="Times New Roman" w:hAnsi="Times New Roman" w:cs="Times New Roman"/>
          <w:sz w:val="24"/>
          <w:szCs w:val="24"/>
        </w:rPr>
        <w:t xml:space="preserve">- дефицит бюджета составит </w:t>
      </w:r>
      <w:r w:rsidR="00691399" w:rsidRPr="00691399">
        <w:rPr>
          <w:rFonts w:ascii="Times New Roman" w:hAnsi="Times New Roman" w:cs="Times New Roman"/>
          <w:sz w:val="24"/>
          <w:szCs w:val="24"/>
        </w:rPr>
        <w:t>72 000,0</w:t>
      </w:r>
      <w:r w:rsidRPr="00691399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691399" w:rsidRPr="00691399">
        <w:rPr>
          <w:rFonts w:ascii="Times New Roman" w:hAnsi="Times New Roman" w:cs="Times New Roman"/>
          <w:sz w:val="24"/>
          <w:szCs w:val="24"/>
        </w:rPr>
        <w:t>36,3</w:t>
      </w:r>
      <w:r w:rsidRPr="00691399">
        <w:rPr>
          <w:rFonts w:ascii="Times New Roman" w:hAnsi="Times New Roman" w:cs="Times New Roman"/>
          <w:sz w:val="24"/>
          <w:szCs w:val="24"/>
        </w:rPr>
        <w:t xml:space="preserve">% от общей суммы доходов </w:t>
      </w:r>
      <w:r w:rsidR="00C23347" w:rsidRPr="00691399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691399">
        <w:rPr>
          <w:rFonts w:ascii="Times New Roman" w:hAnsi="Times New Roman" w:cs="Times New Roman"/>
          <w:sz w:val="24"/>
          <w:szCs w:val="24"/>
        </w:rPr>
        <w:t xml:space="preserve"> без учета безвозмездных поступлений и поступлений по дополнительному нормативу (</w:t>
      </w:r>
      <w:r w:rsidR="00691399" w:rsidRPr="00691399">
        <w:rPr>
          <w:rFonts w:ascii="Times New Roman" w:hAnsi="Times New Roman" w:cs="Times New Roman"/>
          <w:sz w:val="24"/>
          <w:szCs w:val="24"/>
        </w:rPr>
        <w:t>198 493,5</w:t>
      </w:r>
      <w:r w:rsidRPr="00691399"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691399" w:rsidRPr="00691399" w:rsidRDefault="00691399" w:rsidP="002D2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B15EB" w:rsidRPr="009B15EB" w:rsidRDefault="00373190" w:rsidP="00373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15EB">
        <w:rPr>
          <w:rFonts w:ascii="Times New Roman" w:hAnsi="Times New Roman"/>
          <w:sz w:val="24"/>
          <w:szCs w:val="24"/>
        </w:rPr>
        <w:t>Проектом решения предлагается учесть изменения бюджет</w:t>
      </w:r>
      <w:r w:rsidR="009B15EB" w:rsidRPr="009B15EB">
        <w:rPr>
          <w:rFonts w:ascii="Times New Roman" w:hAnsi="Times New Roman"/>
          <w:sz w:val="24"/>
          <w:szCs w:val="24"/>
        </w:rPr>
        <w:t>а</w:t>
      </w:r>
      <w:r w:rsidRPr="009B15EB">
        <w:rPr>
          <w:rFonts w:ascii="Times New Roman" w:hAnsi="Times New Roman"/>
          <w:sz w:val="24"/>
          <w:szCs w:val="24"/>
        </w:rPr>
        <w:t xml:space="preserve"> </w:t>
      </w:r>
      <w:r w:rsidR="009B15EB" w:rsidRPr="009B15EB">
        <w:rPr>
          <w:rFonts w:ascii="Times New Roman" w:hAnsi="Times New Roman"/>
          <w:b/>
          <w:sz w:val="24"/>
          <w:szCs w:val="24"/>
        </w:rPr>
        <w:t>2024 года</w:t>
      </w:r>
      <w:r w:rsidR="009B15EB" w:rsidRPr="009B15EB">
        <w:rPr>
          <w:rFonts w:ascii="Times New Roman" w:hAnsi="Times New Roman"/>
          <w:sz w:val="24"/>
          <w:szCs w:val="24"/>
        </w:rPr>
        <w:t xml:space="preserve"> по источникам расходов в структуре отдельных муниципальных программ городского округа Лотошино. Основные характеристики бюджета планового периода не изменяются и оставлены в действующей редакции:</w:t>
      </w:r>
    </w:p>
    <w:p w:rsidR="00373190" w:rsidRPr="009B15EB" w:rsidRDefault="009B15EB" w:rsidP="00373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15EB">
        <w:rPr>
          <w:rFonts w:ascii="Times New Roman" w:hAnsi="Times New Roman"/>
          <w:sz w:val="24"/>
          <w:szCs w:val="24"/>
        </w:rPr>
        <w:t>- о</w:t>
      </w:r>
      <w:r w:rsidR="00373190" w:rsidRPr="009B15EB">
        <w:rPr>
          <w:rFonts w:ascii="Times New Roman" w:hAnsi="Times New Roman"/>
          <w:sz w:val="24"/>
          <w:szCs w:val="24"/>
        </w:rPr>
        <w:t>бщий объем доходов бюджета 1 602 660,0 тыс. руб., в том числе объем межбюджетных трансфертов, получаемых из бюджетов бюджетной системы Российской Федерации в сумме 1 184 368,8 тыс. руб. (73,9%).</w:t>
      </w:r>
    </w:p>
    <w:p w:rsidR="00373190" w:rsidRPr="009B15EB" w:rsidRDefault="009B15EB" w:rsidP="00373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15EB">
        <w:rPr>
          <w:rFonts w:ascii="Times New Roman" w:hAnsi="Times New Roman"/>
          <w:sz w:val="24"/>
          <w:szCs w:val="24"/>
        </w:rPr>
        <w:t>- о</w:t>
      </w:r>
      <w:r w:rsidR="00373190" w:rsidRPr="009B15EB">
        <w:rPr>
          <w:rFonts w:ascii="Times New Roman" w:hAnsi="Times New Roman"/>
          <w:sz w:val="24"/>
          <w:szCs w:val="24"/>
        </w:rPr>
        <w:t>бщий объем расходов бюджета  1 602 660,0 тыс. руб., в том числе условно утвержденные расходы 21 980,9 тыс. руб. Распределены расходы в объеме 1 580 679,1 тыс. руб.</w:t>
      </w:r>
    </w:p>
    <w:p w:rsidR="00373190" w:rsidRPr="009B15EB" w:rsidRDefault="00DD4CA9" w:rsidP="00373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="00373190" w:rsidRPr="009B15EB">
        <w:rPr>
          <w:rFonts w:ascii="Times New Roman" w:hAnsi="Times New Roman"/>
          <w:sz w:val="24"/>
          <w:szCs w:val="24"/>
        </w:rPr>
        <w:t xml:space="preserve">ефицит бюджета 0 </w:t>
      </w:r>
      <w:r w:rsidR="000A315F">
        <w:rPr>
          <w:rFonts w:ascii="Times New Roman" w:hAnsi="Times New Roman"/>
          <w:sz w:val="24"/>
          <w:szCs w:val="24"/>
        </w:rPr>
        <w:t xml:space="preserve">(ноль) </w:t>
      </w:r>
      <w:r w:rsidR="00373190" w:rsidRPr="009B15EB">
        <w:rPr>
          <w:rFonts w:ascii="Times New Roman" w:hAnsi="Times New Roman"/>
          <w:sz w:val="24"/>
          <w:szCs w:val="24"/>
        </w:rPr>
        <w:t xml:space="preserve">тыс. руб. </w:t>
      </w:r>
    </w:p>
    <w:p w:rsidR="009B15EB" w:rsidRDefault="009B15EB" w:rsidP="00373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373190" w:rsidRPr="00DD4CA9" w:rsidRDefault="00DD4CA9" w:rsidP="006347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D4CA9">
        <w:rPr>
          <w:rFonts w:ascii="Times New Roman" w:hAnsi="Times New Roman"/>
          <w:sz w:val="24"/>
          <w:szCs w:val="24"/>
        </w:rPr>
        <w:t xml:space="preserve">Проектом решения предлагается учесть изменения бюджета </w:t>
      </w:r>
      <w:r w:rsidRPr="000A315F">
        <w:rPr>
          <w:rFonts w:ascii="Times New Roman" w:hAnsi="Times New Roman"/>
          <w:b/>
          <w:sz w:val="24"/>
          <w:szCs w:val="24"/>
        </w:rPr>
        <w:t>2025 года</w:t>
      </w:r>
      <w:r w:rsidRPr="00DD4CA9">
        <w:rPr>
          <w:rFonts w:ascii="Times New Roman" w:hAnsi="Times New Roman"/>
          <w:sz w:val="24"/>
          <w:szCs w:val="24"/>
        </w:rPr>
        <w:t xml:space="preserve"> по источникам расходов в структуре отдельных муниципальных программ городского округа Лотошино. Основные характеристики бюджета планового периода не изменяются и оставлены в действующей редакции:</w:t>
      </w:r>
    </w:p>
    <w:p w:rsidR="00373190" w:rsidRPr="00DD4CA9" w:rsidRDefault="00DD4CA9" w:rsidP="00373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373190" w:rsidRPr="00DD4CA9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бщий объем доходов бюджета 1 312 025,1 тыс. руб., в том числе объем межбюджетных трансфертов, получаемых из бюджетов бюджетной системы Российской Федерации в сумме 870 213,8 тыс. руб. (66,3%).</w:t>
      </w:r>
    </w:p>
    <w:p w:rsidR="00373190" w:rsidRPr="00DD4CA9" w:rsidRDefault="00DD4CA9" w:rsidP="00373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373190" w:rsidRPr="00DD4CA9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бщий объем расходов бюджета 1 312 025,1 тыс. руб., в том числе условно утвержденные расходы 39 825,5 тыс. руб. Распределены расходы в объеме 1 272 199,6 тыс. руб.</w:t>
      </w:r>
    </w:p>
    <w:p w:rsidR="00373190" w:rsidRPr="00DD4CA9" w:rsidRDefault="00DD4CA9" w:rsidP="00373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</w:t>
      </w:r>
      <w:r w:rsidR="00373190" w:rsidRPr="00DD4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ефицит бюджета 0 </w:t>
      </w:r>
      <w:r w:rsidR="000A31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(ноль) </w:t>
      </w:r>
      <w:r w:rsidR="00373190" w:rsidRPr="00DD4C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 руб. </w:t>
      </w:r>
    </w:p>
    <w:p w:rsidR="009F5DDD" w:rsidRPr="00DD4CA9" w:rsidRDefault="009F5DDD" w:rsidP="006347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0152A5" w:rsidRPr="00377C76" w:rsidRDefault="000152A5" w:rsidP="000152A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 w:val="24"/>
          <w:szCs w:val="24"/>
        </w:rPr>
      </w:pPr>
      <w:r w:rsidRPr="00377C76">
        <w:rPr>
          <w:rFonts w:ascii="Times New Roman" w:hAnsi="Times New Roman"/>
          <w:sz w:val="24"/>
          <w:szCs w:val="24"/>
        </w:rPr>
        <w:t>Объем  бюджетных ассигнований, направляемых на исполнение публичных нормативных обязательств не изменяется и составляет в</w:t>
      </w:r>
      <w:r w:rsidR="00373190" w:rsidRPr="00377C76">
        <w:rPr>
          <w:rFonts w:ascii="Times New Roman" w:hAnsi="Times New Roman"/>
          <w:sz w:val="24"/>
          <w:szCs w:val="24"/>
        </w:rPr>
        <w:t>о всех годах планирования 3 584,0 тыс. рублей.</w:t>
      </w:r>
    </w:p>
    <w:p w:rsidR="000152A5" w:rsidRPr="00DA68B2" w:rsidRDefault="000152A5" w:rsidP="000152A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C777C" w:rsidRPr="003218FC" w:rsidRDefault="002D2AD5" w:rsidP="002D2AD5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line="271" w:lineRule="exact"/>
        <w:ind w:left="20" w:right="20" w:firstLine="720"/>
        <w:jc w:val="both"/>
        <w:rPr>
          <w:sz w:val="24"/>
          <w:szCs w:val="24"/>
        </w:rPr>
      </w:pPr>
      <w:r w:rsidRPr="003218FC">
        <w:rPr>
          <w:sz w:val="24"/>
          <w:szCs w:val="24"/>
        </w:rPr>
        <w:t>Пунктом</w:t>
      </w:r>
      <w:r w:rsidR="0002142B" w:rsidRPr="003218FC">
        <w:rPr>
          <w:sz w:val="24"/>
          <w:szCs w:val="24"/>
        </w:rPr>
        <w:t xml:space="preserve"> </w:t>
      </w:r>
      <w:r w:rsidRPr="003218FC">
        <w:rPr>
          <w:sz w:val="24"/>
          <w:szCs w:val="24"/>
        </w:rPr>
        <w:t xml:space="preserve"> 2</w:t>
      </w:r>
      <w:r w:rsidR="0002142B" w:rsidRPr="003218FC">
        <w:rPr>
          <w:sz w:val="24"/>
          <w:szCs w:val="24"/>
        </w:rPr>
        <w:t xml:space="preserve"> </w:t>
      </w:r>
      <w:r w:rsidRPr="003218FC">
        <w:rPr>
          <w:sz w:val="24"/>
          <w:szCs w:val="24"/>
        </w:rPr>
        <w:t xml:space="preserve"> проекта решения предлагается утвердить поступления доходов в бюджет городского округа Лотошино на 202</w:t>
      </w:r>
      <w:r w:rsidR="000B4AB5" w:rsidRPr="003218FC">
        <w:rPr>
          <w:sz w:val="24"/>
          <w:szCs w:val="24"/>
        </w:rPr>
        <w:t>3</w:t>
      </w:r>
      <w:r w:rsidRPr="003218FC">
        <w:rPr>
          <w:sz w:val="24"/>
          <w:szCs w:val="24"/>
        </w:rPr>
        <w:t xml:space="preserve"> год и на плановый период 202</w:t>
      </w:r>
      <w:r w:rsidR="000B4AB5" w:rsidRPr="003218FC">
        <w:rPr>
          <w:sz w:val="24"/>
          <w:szCs w:val="24"/>
        </w:rPr>
        <w:t>4</w:t>
      </w:r>
      <w:r w:rsidRPr="003218FC">
        <w:rPr>
          <w:sz w:val="24"/>
          <w:szCs w:val="24"/>
        </w:rPr>
        <w:t xml:space="preserve"> и 202</w:t>
      </w:r>
      <w:r w:rsidR="000B4AB5" w:rsidRPr="003218FC">
        <w:rPr>
          <w:sz w:val="24"/>
          <w:szCs w:val="24"/>
        </w:rPr>
        <w:t>5</w:t>
      </w:r>
      <w:r w:rsidR="000152A5" w:rsidRPr="003218FC">
        <w:rPr>
          <w:sz w:val="24"/>
          <w:szCs w:val="24"/>
        </w:rPr>
        <w:t xml:space="preserve"> </w:t>
      </w:r>
      <w:r w:rsidRPr="003218FC">
        <w:rPr>
          <w:sz w:val="24"/>
          <w:szCs w:val="24"/>
        </w:rPr>
        <w:t xml:space="preserve">годов года (приложение №1 к проекту решения). </w:t>
      </w:r>
    </w:p>
    <w:p w:rsidR="003218FC" w:rsidRPr="003218FC" w:rsidRDefault="003218FC" w:rsidP="003218FC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8FC">
        <w:rPr>
          <w:rFonts w:ascii="Times New Roman" w:hAnsi="Times New Roman" w:cs="Times New Roman"/>
          <w:sz w:val="24"/>
          <w:szCs w:val="24"/>
        </w:rPr>
        <w:t>Проектом решения доходную часть бюджета на 2023 год предлагается утвердить в объеме 1 780 300,0 тыс. руб., доходная часть бюджета увеличивается на 49 597,0 тыс. руб. или на 2,9% по сравнению с объёмом доходов, предусмотренным бюджетом округа на 2023 год в действующей редакции (1 730 703,0 тыс. руб.).</w:t>
      </w:r>
    </w:p>
    <w:p w:rsidR="009E658B" w:rsidRPr="003218FC" w:rsidRDefault="003C1F2A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8FC">
        <w:rPr>
          <w:rFonts w:ascii="Times New Roman" w:hAnsi="Times New Roman" w:cs="Times New Roman"/>
          <w:sz w:val="24"/>
          <w:szCs w:val="24"/>
        </w:rPr>
        <w:t xml:space="preserve">3.1. </w:t>
      </w:r>
      <w:r w:rsidR="004C6EC9" w:rsidRPr="003218FC">
        <w:rPr>
          <w:rFonts w:ascii="Times New Roman" w:hAnsi="Times New Roman" w:cs="Times New Roman"/>
          <w:sz w:val="24"/>
          <w:szCs w:val="24"/>
        </w:rPr>
        <w:t xml:space="preserve"> </w:t>
      </w:r>
      <w:r w:rsidR="00B7770E" w:rsidRPr="003218FC">
        <w:rPr>
          <w:rFonts w:ascii="Times New Roman" w:eastAsia="Calibri" w:hAnsi="Times New Roman" w:cs="Times New Roman"/>
          <w:sz w:val="24"/>
          <w:szCs w:val="24"/>
        </w:rPr>
        <w:t xml:space="preserve">Плановые назначения по </w:t>
      </w:r>
      <w:r w:rsidR="00B7770E" w:rsidRPr="003218FC">
        <w:rPr>
          <w:rFonts w:ascii="Times New Roman" w:eastAsia="Calibri" w:hAnsi="Times New Roman" w:cs="Times New Roman"/>
          <w:b/>
          <w:sz w:val="24"/>
          <w:szCs w:val="24"/>
        </w:rPr>
        <w:t>налоговым</w:t>
      </w:r>
      <w:r w:rsidR="00B7770E" w:rsidRPr="003218FC">
        <w:rPr>
          <w:rFonts w:ascii="Times New Roman" w:hAnsi="Times New Roman" w:cs="Times New Roman"/>
          <w:b/>
          <w:sz w:val="24"/>
          <w:szCs w:val="24"/>
        </w:rPr>
        <w:t xml:space="preserve"> и неналоговым</w:t>
      </w:r>
      <w:r w:rsidR="00B7770E" w:rsidRPr="003218FC">
        <w:rPr>
          <w:rFonts w:ascii="Times New Roman" w:eastAsia="Calibri" w:hAnsi="Times New Roman" w:cs="Times New Roman"/>
          <w:b/>
          <w:sz w:val="24"/>
          <w:szCs w:val="24"/>
        </w:rPr>
        <w:t xml:space="preserve"> доходам</w:t>
      </w:r>
      <w:r w:rsidR="00B7770E" w:rsidRPr="003218FC">
        <w:rPr>
          <w:rFonts w:ascii="Times New Roman" w:eastAsia="Calibri" w:hAnsi="Times New Roman" w:cs="Times New Roman"/>
          <w:sz w:val="24"/>
          <w:szCs w:val="24"/>
        </w:rPr>
        <w:t xml:space="preserve"> бюджета </w:t>
      </w:r>
      <w:r w:rsidR="00B7770E" w:rsidRPr="003218FC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7770E" w:rsidRPr="003218FC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0B4AB5" w:rsidRPr="003218FC">
        <w:rPr>
          <w:rFonts w:ascii="Times New Roman" w:eastAsia="Calibri" w:hAnsi="Times New Roman" w:cs="Times New Roman"/>
          <w:sz w:val="24"/>
          <w:szCs w:val="24"/>
        </w:rPr>
        <w:t>3</w:t>
      </w:r>
      <w:r w:rsidR="00B7770E" w:rsidRPr="003218FC">
        <w:rPr>
          <w:rFonts w:ascii="Times New Roman" w:eastAsia="Calibri" w:hAnsi="Times New Roman" w:cs="Times New Roman"/>
          <w:sz w:val="24"/>
          <w:szCs w:val="24"/>
        </w:rPr>
        <w:t xml:space="preserve"> год предлагается </w:t>
      </w:r>
      <w:r w:rsidR="009E658B" w:rsidRPr="003218FC">
        <w:rPr>
          <w:rFonts w:ascii="Times New Roman" w:eastAsia="Calibri" w:hAnsi="Times New Roman" w:cs="Times New Roman"/>
          <w:sz w:val="24"/>
          <w:szCs w:val="24"/>
        </w:rPr>
        <w:t>увеличить</w:t>
      </w:r>
      <w:r w:rsidR="00B7770E" w:rsidRPr="003218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770E" w:rsidRPr="003218FC">
        <w:rPr>
          <w:rFonts w:ascii="Times New Roman" w:hAnsi="Times New Roman" w:cs="Times New Roman"/>
          <w:sz w:val="24"/>
          <w:szCs w:val="24"/>
        </w:rPr>
        <w:t xml:space="preserve">на </w:t>
      </w:r>
      <w:r w:rsidR="003218FC" w:rsidRPr="003218FC">
        <w:rPr>
          <w:rFonts w:ascii="Times New Roman" w:hAnsi="Times New Roman" w:cs="Times New Roman"/>
          <w:sz w:val="24"/>
          <w:szCs w:val="24"/>
        </w:rPr>
        <w:t>19 244,9</w:t>
      </w:r>
      <w:r w:rsidR="00B7770E" w:rsidRPr="003218F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E658B" w:rsidRPr="003218FC">
        <w:rPr>
          <w:rFonts w:ascii="Times New Roman" w:hAnsi="Times New Roman" w:cs="Times New Roman"/>
          <w:sz w:val="24"/>
          <w:szCs w:val="24"/>
        </w:rPr>
        <w:t xml:space="preserve"> и утвердить в объеме </w:t>
      </w:r>
      <w:r w:rsidR="003218FC" w:rsidRPr="003218FC">
        <w:rPr>
          <w:rFonts w:ascii="Times New Roman" w:hAnsi="Times New Roman" w:cs="Times New Roman"/>
          <w:sz w:val="24"/>
          <w:szCs w:val="24"/>
        </w:rPr>
        <w:t>432 123,5</w:t>
      </w:r>
      <w:r w:rsidR="009E658B" w:rsidRPr="003218FC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6865BE" w:rsidRPr="003218FC" w:rsidRDefault="009E658B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8FC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3218FC">
        <w:rPr>
          <w:rFonts w:ascii="Times New Roman" w:hAnsi="Times New Roman" w:cs="Times New Roman"/>
          <w:b/>
          <w:sz w:val="24"/>
          <w:szCs w:val="24"/>
        </w:rPr>
        <w:t>налоговые доходы</w:t>
      </w:r>
      <w:r w:rsidRPr="003218FC">
        <w:rPr>
          <w:rFonts w:ascii="Times New Roman" w:hAnsi="Times New Roman" w:cs="Times New Roman"/>
          <w:sz w:val="24"/>
          <w:szCs w:val="24"/>
        </w:rPr>
        <w:t xml:space="preserve"> в предлагаемом проекте </w:t>
      </w:r>
      <w:r w:rsidR="003218FC" w:rsidRPr="003218FC">
        <w:rPr>
          <w:rFonts w:ascii="Times New Roman" w:hAnsi="Times New Roman" w:cs="Times New Roman"/>
          <w:sz w:val="24"/>
          <w:szCs w:val="24"/>
        </w:rPr>
        <w:t>не изменены</w:t>
      </w:r>
      <w:r w:rsidR="006865BE" w:rsidRPr="003218FC">
        <w:rPr>
          <w:rFonts w:ascii="Times New Roman" w:hAnsi="Times New Roman" w:cs="Times New Roman"/>
          <w:sz w:val="24"/>
          <w:szCs w:val="24"/>
        </w:rPr>
        <w:t xml:space="preserve"> </w:t>
      </w:r>
      <w:r w:rsidR="000A315F">
        <w:rPr>
          <w:rFonts w:ascii="Times New Roman" w:hAnsi="Times New Roman" w:cs="Times New Roman"/>
          <w:sz w:val="24"/>
          <w:szCs w:val="24"/>
        </w:rPr>
        <w:t xml:space="preserve">и </w:t>
      </w:r>
      <w:r w:rsidR="006865BE" w:rsidRPr="003218FC">
        <w:rPr>
          <w:rFonts w:ascii="Times New Roman" w:hAnsi="Times New Roman" w:cs="Times New Roman"/>
          <w:sz w:val="24"/>
          <w:szCs w:val="24"/>
        </w:rPr>
        <w:t>составят 361 574,0 тыс. рублей.</w:t>
      </w:r>
    </w:p>
    <w:p w:rsidR="00D17CC8" w:rsidRPr="003218FC" w:rsidRDefault="00D17CC8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8FC">
        <w:rPr>
          <w:rFonts w:ascii="Times New Roman" w:hAnsi="Times New Roman" w:cs="Times New Roman"/>
          <w:b/>
          <w:sz w:val="24"/>
          <w:szCs w:val="24"/>
        </w:rPr>
        <w:t>Неналоговые доходы</w:t>
      </w:r>
      <w:r w:rsidRPr="003218FC">
        <w:rPr>
          <w:rFonts w:ascii="Times New Roman" w:hAnsi="Times New Roman" w:cs="Times New Roman"/>
          <w:sz w:val="24"/>
          <w:szCs w:val="24"/>
        </w:rPr>
        <w:t xml:space="preserve"> в 2023 году увеличены на </w:t>
      </w:r>
      <w:r w:rsidR="003218FC" w:rsidRPr="003218FC">
        <w:rPr>
          <w:rFonts w:ascii="Times New Roman" w:hAnsi="Times New Roman" w:cs="Times New Roman"/>
          <w:sz w:val="24"/>
          <w:szCs w:val="24"/>
        </w:rPr>
        <w:t>19 244,9</w:t>
      </w:r>
      <w:r w:rsidRPr="003218FC">
        <w:rPr>
          <w:rFonts w:ascii="Times New Roman" w:hAnsi="Times New Roman" w:cs="Times New Roman"/>
          <w:sz w:val="24"/>
          <w:szCs w:val="24"/>
        </w:rPr>
        <w:t xml:space="preserve"> тыс. рублей и составят </w:t>
      </w:r>
      <w:r w:rsidR="003218FC" w:rsidRPr="003218FC">
        <w:rPr>
          <w:rFonts w:ascii="Times New Roman" w:hAnsi="Times New Roman" w:cs="Times New Roman"/>
          <w:sz w:val="24"/>
          <w:szCs w:val="24"/>
        </w:rPr>
        <w:t>70 549,5</w:t>
      </w:r>
      <w:r w:rsidRPr="003218F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40DD0" w:rsidRPr="003218FC">
        <w:rPr>
          <w:rFonts w:ascii="Times New Roman" w:hAnsi="Times New Roman" w:cs="Times New Roman"/>
          <w:sz w:val="24"/>
          <w:szCs w:val="24"/>
        </w:rPr>
        <w:t>.</w:t>
      </w:r>
    </w:p>
    <w:p w:rsidR="00D40DD0" w:rsidRPr="00B91713" w:rsidRDefault="00D40DD0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713">
        <w:rPr>
          <w:rFonts w:ascii="Times New Roman" w:hAnsi="Times New Roman" w:cs="Times New Roman"/>
          <w:sz w:val="24"/>
          <w:szCs w:val="24"/>
        </w:rPr>
        <w:t xml:space="preserve">Прогнозные показатели определены на основании данных главного </w:t>
      </w:r>
      <w:r w:rsidR="007B1086" w:rsidRPr="00B91713">
        <w:rPr>
          <w:rFonts w:ascii="Times New Roman" w:hAnsi="Times New Roman" w:cs="Times New Roman"/>
          <w:sz w:val="24"/>
          <w:szCs w:val="24"/>
        </w:rPr>
        <w:t xml:space="preserve">администратора дохода бюджета </w:t>
      </w:r>
      <w:r w:rsidR="00B91713" w:rsidRPr="00B91713">
        <w:rPr>
          <w:rFonts w:ascii="Times New Roman" w:hAnsi="Times New Roman" w:cs="Times New Roman"/>
          <w:sz w:val="24"/>
          <w:szCs w:val="24"/>
        </w:rPr>
        <w:t>– Федеральной налоговой службы.</w:t>
      </w:r>
    </w:p>
    <w:p w:rsidR="009157D9" w:rsidRPr="00014B4D" w:rsidRDefault="0021044F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014B4D">
        <w:rPr>
          <w:sz w:val="24"/>
          <w:szCs w:val="24"/>
        </w:rPr>
        <w:t xml:space="preserve">3.2. </w:t>
      </w:r>
      <w:r w:rsidR="00530EA4" w:rsidRPr="00014B4D">
        <w:rPr>
          <w:sz w:val="24"/>
          <w:szCs w:val="24"/>
        </w:rPr>
        <w:t xml:space="preserve">Объем </w:t>
      </w:r>
      <w:r w:rsidR="00530EA4" w:rsidRPr="00014B4D">
        <w:rPr>
          <w:b/>
          <w:sz w:val="24"/>
          <w:szCs w:val="24"/>
        </w:rPr>
        <w:t>безвозмездных поступлений</w:t>
      </w:r>
      <w:r w:rsidR="00530EA4" w:rsidRPr="00014B4D">
        <w:rPr>
          <w:sz w:val="24"/>
          <w:szCs w:val="24"/>
        </w:rPr>
        <w:t xml:space="preserve"> </w:t>
      </w:r>
      <w:r w:rsidR="00B765BB" w:rsidRPr="00014B4D">
        <w:rPr>
          <w:sz w:val="24"/>
          <w:szCs w:val="24"/>
        </w:rPr>
        <w:t xml:space="preserve">предлагается утвердить в размере </w:t>
      </w:r>
      <w:r w:rsidR="007B1086" w:rsidRPr="00014B4D">
        <w:rPr>
          <w:sz w:val="24"/>
          <w:szCs w:val="24"/>
        </w:rPr>
        <w:t>1 348 176,5</w:t>
      </w:r>
      <w:r w:rsidR="00B765BB" w:rsidRPr="00014B4D">
        <w:rPr>
          <w:sz w:val="24"/>
          <w:szCs w:val="24"/>
        </w:rPr>
        <w:t xml:space="preserve"> тыс. рублей. По сравнению с действующей редакцией бюджета городского округа безвозмездные поступления </w:t>
      </w:r>
      <w:r w:rsidR="00D40DD0" w:rsidRPr="00014B4D">
        <w:rPr>
          <w:sz w:val="24"/>
          <w:szCs w:val="24"/>
        </w:rPr>
        <w:t>увеличены</w:t>
      </w:r>
      <w:r w:rsidR="005B6FEF" w:rsidRPr="00014B4D">
        <w:rPr>
          <w:sz w:val="24"/>
          <w:szCs w:val="24"/>
        </w:rPr>
        <w:t xml:space="preserve"> в 202</w:t>
      </w:r>
      <w:r w:rsidR="00D40DD0" w:rsidRPr="00014B4D">
        <w:rPr>
          <w:sz w:val="24"/>
          <w:szCs w:val="24"/>
        </w:rPr>
        <w:t>3</w:t>
      </w:r>
      <w:r w:rsidR="00530EA4" w:rsidRPr="00014B4D">
        <w:rPr>
          <w:sz w:val="24"/>
          <w:szCs w:val="24"/>
        </w:rPr>
        <w:t xml:space="preserve"> году на </w:t>
      </w:r>
      <w:r w:rsidR="007B1086" w:rsidRPr="00014B4D">
        <w:rPr>
          <w:sz w:val="24"/>
          <w:szCs w:val="24"/>
        </w:rPr>
        <w:t>30 352,1</w:t>
      </w:r>
      <w:r w:rsidR="00530EA4" w:rsidRPr="00014B4D">
        <w:rPr>
          <w:sz w:val="24"/>
          <w:szCs w:val="24"/>
        </w:rPr>
        <w:t xml:space="preserve"> тыс. рублей, за счет</w:t>
      </w:r>
      <w:r w:rsidR="009157D9" w:rsidRPr="00014B4D">
        <w:rPr>
          <w:sz w:val="24"/>
          <w:szCs w:val="24"/>
        </w:rPr>
        <w:t>:</w:t>
      </w:r>
      <w:r w:rsidR="00B765BB" w:rsidRPr="00014B4D">
        <w:rPr>
          <w:sz w:val="24"/>
          <w:szCs w:val="24"/>
        </w:rPr>
        <w:t xml:space="preserve"> </w:t>
      </w:r>
      <w:r w:rsidR="0002195B" w:rsidRPr="00014B4D">
        <w:rPr>
          <w:sz w:val="24"/>
          <w:szCs w:val="24"/>
        </w:rPr>
        <w:t xml:space="preserve"> </w:t>
      </w:r>
    </w:p>
    <w:p w:rsidR="00D40DD0" w:rsidRPr="00014B4D" w:rsidRDefault="00D40DD0" w:rsidP="00CD277C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014B4D">
        <w:rPr>
          <w:sz w:val="24"/>
          <w:szCs w:val="24"/>
        </w:rPr>
        <w:t xml:space="preserve">- </w:t>
      </w:r>
      <w:r w:rsidRPr="00014B4D">
        <w:rPr>
          <w:b/>
          <w:sz w:val="24"/>
          <w:szCs w:val="24"/>
        </w:rPr>
        <w:t>увеличения</w:t>
      </w:r>
      <w:r w:rsidRPr="00014B4D">
        <w:rPr>
          <w:sz w:val="24"/>
          <w:szCs w:val="24"/>
        </w:rPr>
        <w:t xml:space="preserve"> объема субсидий из бюджета Московской области на </w:t>
      </w:r>
      <w:r w:rsidR="007B1086" w:rsidRPr="00014B4D">
        <w:rPr>
          <w:sz w:val="24"/>
          <w:szCs w:val="24"/>
        </w:rPr>
        <w:t>28 360,4</w:t>
      </w:r>
      <w:r w:rsidRPr="00014B4D">
        <w:rPr>
          <w:sz w:val="24"/>
          <w:szCs w:val="24"/>
        </w:rPr>
        <w:t xml:space="preserve"> тыс. </w:t>
      </w:r>
      <w:r w:rsidRPr="00014B4D">
        <w:rPr>
          <w:sz w:val="24"/>
          <w:szCs w:val="24"/>
        </w:rPr>
        <w:lastRenderedPageBreak/>
        <w:t>рублей;</w:t>
      </w:r>
    </w:p>
    <w:p w:rsidR="00D40DD0" w:rsidRDefault="00D40DD0" w:rsidP="00CD277C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014B4D">
        <w:rPr>
          <w:b/>
          <w:sz w:val="24"/>
          <w:szCs w:val="24"/>
        </w:rPr>
        <w:t xml:space="preserve">- увеличения </w:t>
      </w:r>
      <w:r w:rsidRPr="00014B4D">
        <w:rPr>
          <w:sz w:val="24"/>
          <w:szCs w:val="24"/>
        </w:rPr>
        <w:t xml:space="preserve">объема </w:t>
      </w:r>
      <w:r w:rsidR="00014B4D" w:rsidRPr="00014B4D">
        <w:rPr>
          <w:sz w:val="24"/>
          <w:szCs w:val="24"/>
        </w:rPr>
        <w:t>иных межбюджетных трансфертов</w:t>
      </w:r>
      <w:r w:rsidRPr="00014B4D">
        <w:rPr>
          <w:sz w:val="24"/>
          <w:szCs w:val="24"/>
        </w:rPr>
        <w:t xml:space="preserve"> на </w:t>
      </w:r>
      <w:r w:rsidR="00014B4D" w:rsidRPr="00014B4D">
        <w:rPr>
          <w:sz w:val="24"/>
          <w:szCs w:val="24"/>
        </w:rPr>
        <w:t>104,0</w:t>
      </w:r>
      <w:r w:rsidRPr="00014B4D">
        <w:rPr>
          <w:sz w:val="24"/>
          <w:szCs w:val="24"/>
        </w:rPr>
        <w:t xml:space="preserve"> тыс. рублей;</w:t>
      </w:r>
    </w:p>
    <w:p w:rsidR="00014B4D" w:rsidRDefault="00014B4D" w:rsidP="00CD277C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315F">
        <w:rPr>
          <w:b/>
          <w:sz w:val="24"/>
          <w:szCs w:val="24"/>
        </w:rPr>
        <w:t>увеличения</w:t>
      </w:r>
      <w:r>
        <w:rPr>
          <w:sz w:val="24"/>
          <w:szCs w:val="24"/>
        </w:rPr>
        <w:t xml:space="preserve"> доходов</w:t>
      </w:r>
      <w:r w:rsidRPr="00014B4D">
        <w:rPr>
          <w:sz w:val="24"/>
          <w:szCs w:val="24"/>
        </w:rPr>
        <w:t xml:space="preserve"> бюджетов городских округов от возврата бюджетными учреждениями остатков субсидий прошлых лет</w:t>
      </w:r>
      <w:r>
        <w:rPr>
          <w:sz w:val="24"/>
          <w:szCs w:val="24"/>
        </w:rPr>
        <w:t xml:space="preserve"> на 1887, тыс. рублей (</w:t>
      </w:r>
      <w:r w:rsidRPr="00014B4D">
        <w:rPr>
          <w:sz w:val="24"/>
          <w:szCs w:val="24"/>
        </w:rPr>
        <w:t>возврат субсидии на муниципальное задание прошлых лет по МУ «Лотошинский центральный Дом культуры» в связи с завершением ликвидации учреждения).</w:t>
      </w:r>
    </w:p>
    <w:p w:rsidR="00D40DD0" w:rsidRPr="00014B4D" w:rsidRDefault="007B63A6" w:rsidP="00CD277C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014B4D">
        <w:rPr>
          <w:sz w:val="24"/>
          <w:szCs w:val="24"/>
        </w:rPr>
        <w:t>Детализация представлена в пояснительной записке к проекту решения Совета депутатов.</w:t>
      </w:r>
    </w:p>
    <w:p w:rsidR="00B765BB" w:rsidRPr="00014B4D" w:rsidRDefault="00B765BB" w:rsidP="00B765BB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B4D">
        <w:rPr>
          <w:rFonts w:ascii="Times New Roman" w:hAnsi="Times New Roman" w:cs="Times New Roman"/>
          <w:sz w:val="24"/>
          <w:szCs w:val="24"/>
        </w:rPr>
        <w:t>С учетом вносимых изменений безвозмездные поступления бюджета городского округа составят:</w:t>
      </w:r>
    </w:p>
    <w:p w:rsidR="00B765BB" w:rsidRPr="00DA68B2" w:rsidRDefault="00B765BB" w:rsidP="00B765BB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528"/>
        <w:gridCol w:w="1843"/>
      </w:tblGrid>
      <w:tr w:rsidR="00DA68B2" w:rsidRPr="00DA68B2" w:rsidTr="00AD5E35">
        <w:trPr>
          <w:trHeight w:val="269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014B4D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4B4D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014B4D" w:rsidRDefault="007B63A6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4D">
              <w:rPr>
                <w:rFonts w:ascii="Times New Roman" w:hAnsi="Times New Roman"/>
                <w:sz w:val="20"/>
                <w:szCs w:val="20"/>
              </w:rPr>
              <w:t>450 611,0</w:t>
            </w:r>
          </w:p>
        </w:tc>
      </w:tr>
      <w:tr w:rsidR="00DA68B2" w:rsidRPr="00DA68B2" w:rsidTr="007B63A6">
        <w:trPr>
          <w:trHeight w:val="4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014B4D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4B4D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14B4D" w:rsidRDefault="00014B4D" w:rsidP="00866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4D">
              <w:rPr>
                <w:rFonts w:ascii="Times New Roman" w:hAnsi="Times New Roman"/>
                <w:sz w:val="20"/>
                <w:szCs w:val="20"/>
              </w:rPr>
              <w:t>611 940,6</w:t>
            </w:r>
          </w:p>
        </w:tc>
      </w:tr>
      <w:tr w:rsidR="00DA68B2" w:rsidRPr="00DA68B2" w:rsidTr="007B63A6">
        <w:trPr>
          <w:trHeight w:val="25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014B4D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4B4D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14B4D" w:rsidRDefault="007B63A6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4D">
              <w:rPr>
                <w:rFonts w:ascii="Times New Roman" w:hAnsi="Times New Roman"/>
                <w:sz w:val="20"/>
                <w:szCs w:val="20"/>
              </w:rPr>
              <w:t>273 320,3</w:t>
            </w:r>
          </w:p>
        </w:tc>
      </w:tr>
      <w:tr w:rsidR="00DA68B2" w:rsidRPr="00DA68B2" w:rsidTr="007B63A6">
        <w:trPr>
          <w:trHeight w:val="28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014B4D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4B4D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14B4D" w:rsidRDefault="00014B4D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4D">
              <w:rPr>
                <w:rFonts w:ascii="Times New Roman" w:hAnsi="Times New Roman"/>
                <w:sz w:val="20"/>
                <w:szCs w:val="20"/>
              </w:rPr>
              <w:t>14 604</w:t>
            </w:r>
          </w:p>
        </w:tc>
      </w:tr>
      <w:tr w:rsidR="00DA68B2" w:rsidRPr="00DA68B2" w:rsidTr="007B63A6">
        <w:trPr>
          <w:trHeight w:val="5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014B4D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4B4D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14B4D" w:rsidRDefault="007B63A6" w:rsidP="003A68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4D">
              <w:rPr>
                <w:rFonts w:ascii="Times New Roman" w:hAnsi="Times New Roman"/>
                <w:sz w:val="20"/>
                <w:szCs w:val="20"/>
              </w:rPr>
              <w:t>-4 187,1</w:t>
            </w:r>
          </w:p>
        </w:tc>
      </w:tr>
      <w:tr w:rsidR="00014B4D" w:rsidRPr="00DA68B2" w:rsidTr="007B63A6">
        <w:trPr>
          <w:trHeight w:val="5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4D" w:rsidRPr="00014B4D" w:rsidRDefault="00014B4D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4B4D">
              <w:rPr>
                <w:rFonts w:ascii="Times New Roman" w:hAnsi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4D" w:rsidRPr="00014B4D" w:rsidRDefault="00014B4D" w:rsidP="003A68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B4D">
              <w:rPr>
                <w:rFonts w:ascii="Times New Roman" w:hAnsi="Times New Roman"/>
                <w:sz w:val="20"/>
                <w:szCs w:val="20"/>
              </w:rPr>
              <w:t>1 887,7</w:t>
            </w:r>
          </w:p>
        </w:tc>
      </w:tr>
      <w:tr w:rsidR="007B63A6" w:rsidRPr="00DA68B2" w:rsidTr="007B63A6">
        <w:trPr>
          <w:trHeight w:val="27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014B4D" w:rsidRDefault="00B765BB" w:rsidP="00B765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B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поступления      ВСЕГО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014B4D" w:rsidRDefault="00014B4D" w:rsidP="003A68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4B4D">
              <w:rPr>
                <w:rFonts w:ascii="Times New Roman" w:hAnsi="Times New Roman"/>
                <w:b/>
                <w:bCs/>
                <w:sz w:val="20"/>
                <w:szCs w:val="20"/>
              </w:rPr>
              <w:t>1 348 176,5</w:t>
            </w:r>
          </w:p>
        </w:tc>
      </w:tr>
    </w:tbl>
    <w:p w:rsidR="003A68A9" w:rsidRPr="00DA68B2" w:rsidRDefault="003A68A9" w:rsidP="00460DA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91713" w:rsidRPr="00B91713" w:rsidRDefault="00403E82" w:rsidP="00B9171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713">
        <w:rPr>
          <w:rFonts w:ascii="Times New Roman" w:hAnsi="Times New Roman" w:cs="Times New Roman"/>
          <w:i/>
          <w:sz w:val="24"/>
          <w:szCs w:val="24"/>
        </w:rPr>
        <w:t>В ходе экспертизы проекта решения запрошены обоснования (документы администраторов доходов)</w:t>
      </w:r>
      <w:r w:rsidR="00B91713" w:rsidRPr="00B917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1CEA" w:rsidRPr="00B91713">
        <w:rPr>
          <w:rFonts w:ascii="Times New Roman" w:hAnsi="Times New Roman" w:cs="Times New Roman"/>
          <w:i/>
          <w:sz w:val="24"/>
          <w:szCs w:val="24"/>
        </w:rPr>
        <w:t xml:space="preserve"> по увеличению доходов</w:t>
      </w:r>
      <w:r w:rsidR="00014B4D" w:rsidRPr="00B91713">
        <w:rPr>
          <w:rFonts w:ascii="Times New Roman" w:hAnsi="Times New Roman" w:cs="Times New Roman"/>
          <w:i/>
          <w:sz w:val="24"/>
          <w:szCs w:val="24"/>
        </w:rPr>
        <w:t xml:space="preserve"> от поступления штрафов, санкций, возмещения ущерба.</w:t>
      </w:r>
      <w:r w:rsidR="00B91713" w:rsidRPr="00B91713">
        <w:rPr>
          <w:rFonts w:ascii="Times New Roman" w:hAnsi="Times New Roman" w:cs="Times New Roman"/>
          <w:i/>
          <w:sz w:val="24"/>
          <w:szCs w:val="24"/>
        </w:rPr>
        <w:t xml:space="preserve"> Основные изменения в порядке уплаты пени и штрафов по налоговым платежам обусловлены переходом на уплату налогов через единый налоговый счет.</w:t>
      </w:r>
    </w:p>
    <w:p w:rsidR="00B91713" w:rsidRPr="00B91713" w:rsidRDefault="00B91713" w:rsidP="00B9171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4A7017" w:rsidRPr="004A7017" w:rsidRDefault="005E063D" w:rsidP="00C7749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017">
        <w:rPr>
          <w:rFonts w:ascii="Times New Roman" w:hAnsi="Times New Roman" w:cs="Times New Roman"/>
          <w:sz w:val="24"/>
          <w:szCs w:val="24"/>
        </w:rPr>
        <w:t>3.3.</w:t>
      </w:r>
      <w:r w:rsidR="004A7017" w:rsidRPr="004A7017">
        <w:rPr>
          <w:rFonts w:ascii="Times New Roman" w:hAnsi="Times New Roman" w:cs="Times New Roman"/>
          <w:sz w:val="24"/>
          <w:szCs w:val="24"/>
        </w:rPr>
        <w:t xml:space="preserve"> В плановом периоде 2024 и 2025 годов основные характеристики бюджета городского округа Лотошино не изменены и составляют в 2024 году – 1 602 660,0 тыс. рублей, в 2025 году – 1 312 025,1 тыс. рублей.</w:t>
      </w:r>
      <w:r w:rsidRPr="004A7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561" w:rsidRPr="00DA68B2" w:rsidRDefault="00B05561" w:rsidP="00E92CBB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049D2" w:rsidRPr="00956FE9" w:rsidRDefault="00242B99" w:rsidP="00411BA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6FE9">
        <w:rPr>
          <w:rFonts w:ascii="Times New Roman" w:hAnsi="Times New Roman"/>
          <w:sz w:val="24"/>
          <w:szCs w:val="24"/>
        </w:rPr>
        <w:t>4</w:t>
      </w:r>
      <w:r w:rsidR="00B10145" w:rsidRPr="00956FE9">
        <w:rPr>
          <w:rFonts w:ascii="Times New Roman" w:hAnsi="Times New Roman"/>
          <w:sz w:val="24"/>
          <w:szCs w:val="24"/>
        </w:rPr>
        <w:t xml:space="preserve">. </w:t>
      </w:r>
      <w:r w:rsidR="00DD588A" w:rsidRPr="00956FE9">
        <w:rPr>
          <w:rFonts w:ascii="Times New Roman" w:hAnsi="Times New Roman"/>
          <w:sz w:val="24"/>
          <w:szCs w:val="24"/>
        </w:rPr>
        <w:t xml:space="preserve">Пунктом </w:t>
      </w:r>
      <w:r w:rsidR="00034932" w:rsidRPr="00956FE9">
        <w:rPr>
          <w:rFonts w:ascii="Times New Roman" w:hAnsi="Times New Roman"/>
          <w:sz w:val="24"/>
          <w:szCs w:val="24"/>
        </w:rPr>
        <w:t>3</w:t>
      </w:r>
      <w:r w:rsidR="00DD588A" w:rsidRPr="00956FE9">
        <w:rPr>
          <w:rFonts w:ascii="Times New Roman" w:hAnsi="Times New Roman"/>
          <w:sz w:val="24"/>
          <w:szCs w:val="24"/>
        </w:rPr>
        <w:t xml:space="preserve"> проекта решения предлагается  к утверждению р</w:t>
      </w:r>
      <w:r w:rsidR="00DD588A" w:rsidRPr="00956FE9">
        <w:rPr>
          <w:rFonts w:ascii="Times New Roman" w:hAnsi="Times New Roman"/>
          <w:bCs/>
          <w:sz w:val="24"/>
          <w:szCs w:val="24"/>
        </w:rPr>
        <w:t>аспределение бюджетных ассигнований по разделам, подразделам, целевым статьям (муниципальным программам городского округа Лотошино и непрограммным направлениям деятельности), группам и подгруппам видов расходов классификации расходов бюджета городского округа Лотошино на 202</w:t>
      </w:r>
      <w:r w:rsidR="00321657" w:rsidRPr="00956FE9">
        <w:rPr>
          <w:rFonts w:ascii="Times New Roman" w:hAnsi="Times New Roman"/>
          <w:bCs/>
          <w:sz w:val="24"/>
          <w:szCs w:val="24"/>
        </w:rPr>
        <w:t>3</w:t>
      </w:r>
      <w:r w:rsidR="00DD588A" w:rsidRPr="00956FE9">
        <w:rPr>
          <w:rFonts w:ascii="Times New Roman" w:hAnsi="Times New Roman"/>
          <w:bCs/>
          <w:sz w:val="24"/>
          <w:szCs w:val="24"/>
        </w:rPr>
        <w:t xml:space="preserve"> год и на </w:t>
      </w:r>
      <w:r w:rsidR="00DD588A" w:rsidRPr="00956FE9">
        <w:rPr>
          <w:rFonts w:ascii="Times New Roman" w:hAnsi="Times New Roman"/>
          <w:sz w:val="24"/>
          <w:szCs w:val="24"/>
        </w:rPr>
        <w:t>план</w:t>
      </w:r>
      <w:r w:rsidR="00880D4B" w:rsidRPr="00956FE9">
        <w:rPr>
          <w:rFonts w:ascii="Times New Roman" w:hAnsi="Times New Roman"/>
          <w:sz w:val="24"/>
          <w:szCs w:val="24"/>
        </w:rPr>
        <w:t>овый период 202</w:t>
      </w:r>
      <w:r w:rsidR="00321657" w:rsidRPr="00956FE9">
        <w:rPr>
          <w:rFonts w:ascii="Times New Roman" w:hAnsi="Times New Roman"/>
          <w:sz w:val="24"/>
          <w:szCs w:val="24"/>
        </w:rPr>
        <w:t>4</w:t>
      </w:r>
      <w:r w:rsidR="00034932" w:rsidRPr="00956FE9">
        <w:rPr>
          <w:rFonts w:ascii="Times New Roman" w:hAnsi="Times New Roman"/>
          <w:sz w:val="24"/>
          <w:szCs w:val="24"/>
        </w:rPr>
        <w:t xml:space="preserve"> и 202</w:t>
      </w:r>
      <w:r w:rsidR="00321657" w:rsidRPr="00956FE9">
        <w:rPr>
          <w:rFonts w:ascii="Times New Roman" w:hAnsi="Times New Roman"/>
          <w:sz w:val="24"/>
          <w:szCs w:val="24"/>
        </w:rPr>
        <w:t>5</w:t>
      </w:r>
      <w:r w:rsidR="00880D4B" w:rsidRPr="00956FE9">
        <w:rPr>
          <w:rFonts w:ascii="Times New Roman" w:hAnsi="Times New Roman"/>
          <w:sz w:val="24"/>
          <w:szCs w:val="24"/>
        </w:rPr>
        <w:t xml:space="preserve"> годов (</w:t>
      </w:r>
      <w:r w:rsidR="00DD588A" w:rsidRPr="00956FE9">
        <w:rPr>
          <w:rFonts w:ascii="Times New Roman" w:hAnsi="Times New Roman"/>
          <w:sz w:val="24"/>
          <w:szCs w:val="24"/>
        </w:rPr>
        <w:t>приложение №</w:t>
      </w:r>
      <w:r w:rsidR="00034932" w:rsidRPr="00956FE9">
        <w:rPr>
          <w:rFonts w:ascii="Times New Roman" w:hAnsi="Times New Roman"/>
          <w:sz w:val="24"/>
          <w:szCs w:val="24"/>
        </w:rPr>
        <w:t>2</w:t>
      </w:r>
      <w:r w:rsidR="00DD588A" w:rsidRPr="00956FE9">
        <w:rPr>
          <w:rFonts w:ascii="Times New Roman" w:hAnsi="Times New Roman"/>
          <w:sz w:val="24"/>
          <w:szCs w:val="24"/>
        </w:rPr>
        <w:t xml:space="preserve"> к проекту решения).  </w:t>
      </w:r>
    </w:p>
    <w:p w:rsidR="005A4108" w:rsidRDefault="005A4108" w:rsidP="00956FE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6FE9">
        <w:rPr>
          <w:rFonts w:ascii="Times New Roman" w:hAnsi="Times New Roman"/>
          <w:sz w:val="24"/>
          <w:szCs w:val="24"/>
        </w:rPr>
        <w:t xml:space="preserve">Основные изменения в  распределение бюджетных ассигнований по разделам бюджетной классификации </w:t>
      </w:r>
      <w:r w:rsidR="00FD5612" w:rsidRPr="00956FE9">
        <w:rPr>
          <w:rFonts w:ascii="Times New Roman" w:hAnsi="Times New Roman"/>
          <w:sz w:val="24"/>
          <w:szCs w:val="24"/>
        </w:rPr>
        <w:t>на 202</w:t>
      </w:r>
      <w:r w:rsidR="00321657" w:rsidRPr="00956FE9">
        <w:rPr>
          <w:rFonts w:ascii="Times New Roman" w:hAnsi="Times New Roman"/>
          <w:sz w:val="24"/>
          <w:szCs w:val="24"/>
        </w:rPr>
        <w:t>3</w:t>
      </w:r>
      <w:r w:rsidR="00FD5612" w:rsidRPr="00956FE9">
        <w:rPr>
          <w:rFonts w:ascii="Times New Roman" w:hAnsi="Times New Roman"/>
          <w:sz w:val="24"/>
          <w:szCs w:val="24"/>
        </w:rPr>
        <w:t xml:space="preserve"> год </w:t>
      </w:r>
      <w:r w:rsidRPr="00956FE9">
        <w:rPr>
          <w:rFonts w:ascii="Times New Roman" w:hAnsi="Times New Roman"/>
          <w:sz w:val="24"/>
          <w:szCs w:val="24"/>
        </w:rPr>
        <w:t xml:space="preserve">представлены в таблице (в тыс. рублей): </w:t>
      </w:r>
    </w:p>
    <w:p w:rsidR="00956FE9" w:rsidRPr="00956FE9" w:rsidRDefault="00956FE9" w:rsidP="00956FE9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80" w:type="dxa"/>
        <w:tblInd w:w="113" w:type="dxa"/>
        <w:tblLook w:val="04A0" w:firstRow="1" w:lastRow="0" w:firstColumn="1" w:lastColumn="0" w:noHBand="0" w:noVBand="1"/>
      </w:tblPr>
      <w:tblGrid>
        <w:gridCol w:w="5411"/>
        <w:gridCol w:w="1289"/>
        <w:gridCol w:w="1404"/>
        <w:gridCol w:w="1276"/>
      </w:tblGrid>
      <w:tr w:rsidR="00956FE9" w:rsidRPr="00956FE9" w:rsidTr="000A315F">
        <w:trPr>
          <w:trHeight w:val="765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E9" w:rsidRPr="00956FE9" w:rsidRDefault="00956FE9" w:rsidP="00956F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E9" w:rsidRPr="00956FE9" w:rsidRDefault="00956FE9" w:rsidP="00956FE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 учетом вносимых уточнений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E9" w:rsidRPr="00956FE9" w:rsidRDefault="00956FE9" w:rsidP="00956FE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E9" w:rsidRPr="00956FE9" w:rsidRDefault="00956FE9" w:rsidP="00956FE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Изменения</w:t>
            </w:r>
          </w:p>
        </w:tc>
      </w:tr>
      <w:tr w:rsidR="00956FE9" w:rsidRPr="00956FE9" w:rsidTr="000A315F">
        <w:trPr>
          <w:trHeight w:val="261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E9" w:rsidRPr="00956FE9" w:rsidRDefault="00956FE9" w:rsidP="00956FE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FE9" w:rsidRPr="00956FE9" w:rsidRDefault="00956FE9" w:rsidP="00956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191 673,4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FE9" w:rsidRPr="00956FE9" w:rsidRDefault="00956FE9" w:rsidP="00956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181 422,6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E9" w:rsidRPr="00956FE9" w:rsidRDefault="00956FE9" w:rsidP="00956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10 250,8 </w:t>
            </w:r>
          </w:p>
        </w:tc>
      </w:tr>
      <w:tr w:rsidR="00956FE9" w:rsidRPr="00956FE9" w:rsidTr="000A315F">
        <w:trPr>
          <w:trHeight w:val="279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E9" w:rsidRPr="00956FE9" w:rsidRDefault="00956FE9" w:rsidP="00956FE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FE9" w:rsidRPr="00956FE9" w:rsidRDefault="00956FE9" w:rsidP="00956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11 710,6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FE9" w:rsidRPr="00956FE9" w:rsidRDefault="00956FE9" w:rsidP="00956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9 693,5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E9" w:rsidRPr="00956FE9" w:rsidRDefault="00956FE9" w:rsidP="00956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2 017,1 </w:t>
            </w:r>
          </w:p>
        </w:tc>
      </w:tr>
      <w:tr w:rsidR="00956FE9" w:rsidRPr="00956FE9" w:rsidTr="000A315F">
        <w:trPr>
          <w:trHeight w:val="300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E9" w:rsidRPr="00956FE9" w:rsidRDefault="00956FE9" w:rsidP="00956FE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FE9" w:rsidRPr="00956FE9" w:rsidRDefault="00956FE9" w:rsidP="00956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159 592,4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FE9" w:rsidRPr="00956FE9" w:rsidRDefault="00956FE9" w:rsidP="00956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132 878,8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E9" w:rsidRPr="00956FE9" w:rsidRDefault="00956FE9" w:rsidP="00956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26 713,6 </w:t>
            </w:r>
          </w:p>
        </w:tc>
      </w:tr>
      <w:tr w:rsidR="00956FE9" w:rsidRPr="00956FE9" w:rsidTr="000A315F">
        <w:trPr>
          <w:trHeight w:val="103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E9" w:rsidRPr="00956FE9" w:rsidRDefault="00956FE9" w:rsidP="00956FE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FE9" w:rsidRPr="00956FE9" w:rsidRDefault="00956FE9" w:rsidP="00956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446 456,1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FE9" w:rsidRPr="00956FE9" w:rsidRDefault="00956FE9" w:rsidP="00956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400 772,7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E9" w:rsidRPr="00956FE9" w:rsidRDefault="00956FE9" w:rsidP="00956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45 683,4 </w:t>
            </w:r>
          </w:p>
        </w:tc>
      </w:tr>
      <w:tr w:rsidR="00956FE9" w:rsidRPr="00956FE9" w:rsidTr="000A315F">
        <w:trPr>
          <w:trHeight w:val="291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E9" w:rsidRPr="00956FE9" w:rsidRDefault="00956FE9" w:rsidP="00956FE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0700 Образование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FE9" w:rsidRPr="00956FE9" w:rsidRDefault="00956FE9" w:rsidP="00956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809 212,4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FE9" w:rsidRPr="00956FE9" w:rsidRDefault="00956FE9" w:rsidP="00956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797 819,8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E9" w:rsidRPr="00956FE9" w:rsidRDefault="00956FE9" w:rsidP="00956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11 392,6 </w:t>
            </w:r>
          </w:p>
        </w:tc>
      </w:tr>
      <w:tr w:rsidR="00956FE9" w:rsidRPr="00956FE9" w:rsidTr="000A315F">
        <w:trPr>
          <w:trHeight w:val="12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E9" w:rsidRPr="00956FE9" w:rsidRDefault="00956FE9" w:rsidP="00956FE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FE9" w:rsidRPr="00956FE9" w:rsidRDefault="00956FE9" w:rsidP="00956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125 854,8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FE9" w:rsidRPr="00956FE9" w:rsidRDefault="00956FE9" w:rsidP="00956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123 151,8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E9" w:rsidRPr="00956FE9" w:rsidRDefault="00956FE9" w:rsidP="00956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2 703,0 </w:t>
            </w:r>
          </w:p>
        </w:tc>
      </w:tr>
      <w:tr w:rsidR="00956FE9" w:rsidRPr="00956FE9" w:rsidTr="000A315F">
        <w:trPr>
          <w:trHeight w:val="300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E9" w:rsidRPr="00956FE9" w:rsidRDefault="00956FE9" w:rsidP="00956FE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1000 Социальная политика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FE9" w:rsidRPr="00956FE9" w:rsidRDefault="00956FE9" w:rsidP="00956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32 014,2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FE9" w:rsidRPr="00956FE9" w:rsidRDefault="00956FE9" w:rsidP="00956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32 889,7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FE9" w:rsidRPr="00956FE9" w:rsidRDefault="00956FE9" w:rsidP="00956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-875,5 </w:t>
            </w:r>
          </w:p>
        </w:tc>
      </w:tr>
      <w:tr w:rsidR="00956FE9" w:rsidRPr="00956FE9" w:rsidTr="000A315F">
        <w:trPr>
          <w:trHeight w:val="300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FE9" w:rsidRPr="00956FE9" w:rsidRDefault="00956FE9" w:rsidP="00956FE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 по всем разделам бюджета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FE9" w:rsidRPr="00956FE9" w:rsidRDefault="00956FE9" w:rsidP="00956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1 852 300,0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6FE9" w:rsidRPr="00956FE9" w:rsidRDefault="00956FE9" w:rsidP="00956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1 754 415,0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FE9" w:rsidRPr="00956FE9" w:rsidRDefault="00956FE9" w:rsidP="00956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6F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97 885,0 </w:t>
            </w:r>
          </w:p>
        </w:tc>
      </w:tr>
    </w:tbl>
    <w:p w:rsidR="00BC05FC" w:rsidRPr="00DA68B2" w:rsidRDefault="00BC05FC" w:rsidP="00FD561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027C2" w:rsidRPr="00956FE9" w:rsidRDefault="00A91410" w:rsidP="00B5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FE9">
        <w:rPr>
          <w:rFonts w:ascii="Times New Roman" w:hAnsi="Times New Roman"/>
          <w:sz w:val="24"/>
          <w:szCs w:val="24"/>
        </w:rPr>
        <w:lastRenderedPageBreak/>
        <w:t>О</w:t>
      </w:r>
      <w:r w:rsidR="00B513A1" w:rsidRPr="00956FE9">
        <w:rPr>
          <w:rFonts w:ascii="Times New Roman" w:hAnsi="Times New Roman"/>
          <w:sz w:val="24"/>
          <w:szCs w:val="24"/>
        </w:rPr>
        <w:t>сновные изменения расходов на 202</w:t>
      </w:r>
      <w:r w:rsidR="005E2C38" w:rsidRPr="00956FE9">
        <w:rPr>
          <w:rFonts w:ascii="Times New Roman" w:hAnsi="Times New Roman"/>
          <w:sz w:val="24"/>
          <w:szCs w:val="24"/>
        </w:rPr>
        <w:t>3</w:t>
      </w:r>
      <w:r w:rsidR="00B513A1" w:rsidRPr="00956FE9">
        <w:rPr>
          <w:rFonts w:ascii="Times New Roman" w:hAnsi="Times New Roman"/>
          <w:sz w:val="24"/>
          <w:szCs w:val="24"/>
        </w:rPr>
        <w:t xml:space="preserve"> год обусловлены </w:t>
      </w:r>
      <w:r w:rsidR="00805969" w:rsidRPr="00956FE9">
        <w:rPr>
          <w:rFonts w:ascii="Times New Roman" w:hAnsi="Times New Roman"/>
          <w:sz w:val="24"/>
          <w:szCs w:val="24"/>
        </w:rPr>
        <w:t>увеличением</w:t>
      </w:r>
      <w:r w:rsidR="00B513A1" w:rsidRPr="00956FE9">
        <w:rPr>
          <w:rFonts w:ascii="Times New Roman" w:hAnsi="Times New Roman"/>
          <w:sz w:val="24"/>
          <w:szCs w:val="24"/>
        </w:rPr>
        <w:t xml:space="preserve"> плановых назначений по расходам по </w:t>
      </w:r>
      <w:r w:rsidR="005E2C38" w:rsidRPr="00956FE9">
        <w:rPr>
          <w:rFonts w:ascii="Times New Roman" w:hAnsi="Times New Roman"/>
          <w:sz w:val="24"/>
          <w:szCs w:val="24"/>
        </w:rPr>
        <w:t>5</w:t>
      </w:r>
      <w:r w:rsidR="007E5C52" w:rsidRPr="00956FE9">
        <w:rPr>
          <w:rFonts w:ascii="Times New Roman" w:hAnsi="Times New Roman"/>
          <w:sz w:val="24"/>
          <w:szCs w:val="24"/>
        </w:rPr>
        <w:t xml:space="preserve"> </w:t>
      </w:r>
      <w:r w:rsidR="00B513A1" w:rsidRPr="00956FE9">
        <w:rPr>
          <w:rFonts w:ascii="Times New Roman" w:hAnsi="Times New Roman"/>
          <w:sz w:val="24"/>
          <w:szCs w:val="24"/>
        </w:rPr>
        <w:t>раздел</w:t>
      </w:r>
      <w:r w:rsidR="00805969" w:rsidRPr="00956FE9">
        <w:rPr>
          <w:rFonts w:ascii="Times New Roman" w:hAnsi="Times New Roman"/>
          <w:sz w:val="24"/>
          <w:szCs w:val="24"/>
        </w:rPr>
        <w:t>ам</w:t>
      </w:r>
      <w:r w:rsidR="00B513A1" w:rsidRPr="00956FE9">
        <w:rPr>
          <w:rFonts w:ascii="Times New Roman" w:hAnsi="Times New Roman"/>
          <w:sz w:val="24"/>
          <w:szCs w:val="24"/>
        </w:rPr>
        <w:t xml:space="preserve"> бюджетной классификации расходов бюджета на общую сумму </w:t>
      </w:r>
      <w:r w:rsidR="005E2C38" w:rsidRPr="00956FE9">
        <w:rPr>
          <w:rFonts w:ascii="Times New Roman" w:hAnsi="Times New Roman"/>
          <w:sz w:val="24"/>
          <w:szCs w:val="24"/>
        </w:rPr>
        <w:t>120 302,1</w:t>
      </w:r>
      <w:r w:rsidR="00B513A1" w:rsidRPr="00956FE9">
        <w:rPr>
          <w:rFonts w:ascii="Times New Roman" w:hAnsi="Times New Roman"/>
          <w:sz w:val="24"/>
          <w:szCs w:val="24"/>
        </w:rPr>
        <w:t xml:space="preserve"> тыс. рублей</w:t>
      </w:r>
      <w:r w:rsidR="00AA7061" w:rsidRPr="00956FE9">
        <w:rPr>
          <w:rFonts w:ascii="Times New Roman" w:hAnsi="Times New Roman"/>
          <w:sz w:val="24"/>
          <w:szCs w:val="24"/>
        </w:rPr>
        <w:t>:</w:t>
      </w:r>
    </w:p>
    <w:p w:rsidR="00956FE9" w:rsidRPr="00956FE9" w:rsidRDefault="00956FE9" w:rsidP="00956F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56FE9">
        <w:rPr>
          <w:rFonts w:ascii="Times New Roman" w:hAnsi="Times New Roman"/>
          <w:bCs/>
          <w:sz w:val="24"/>
          <w:szCs w:val="24"/>
        </w:rPr>
        <w:t>- «Жилищно-коммунальное хозяйство»  (0500) на 45 683,4 тыс. рублей (или на 10,2%).</w:t>
      </w:r>
    </w:p>
    <w:p w:rsidR="00956FE9" w:rsidRPr="00956FE9" w:rsidRDefault="00956FE9" w:rsidP="00956F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56FE9">
        <w:rPr>
          <w:rFonts w:ascii="Times New Roman" w:hAnsi="Times New Roman"/>
          <w:bCs/>
          <w:sz w:val="24"/>
          <w:szCs w:val="24"/>
        </w:rPr>
        <w:t>- «Национальная экономика» (0400) на 26 713,6 тыс. рублей (или 16,7%)</w:t>
      </w:r>
      <w:r w:rsidR="003F41D2">
        <w:rPr>
          <w:rFonts w:ascii="Times New Roman" w:hAnsi="Times New Roman"/>
          <w:bCs/>
          <w:sz w:val="24"/>
          <w:szCs w:val="24"/>
        </w:rPr>
        <w:t>.</w:t>
      </w:r>
      <w:r w:rsidRPr="00956FE9">
        <w:rPr>
          <w:rFonts w:ascii="Times New Roman" w:hAnsi="Times New Roman"/>
          <w:bCs/>
          <w:sz w:val="24"/>
          <w:szCs w:val="24"/>
        </w:rPr>
        <w:t xml:space="preserve"> </w:t>
      </w:r>
    </w:p>
    <w:p w:rsidR="00956FE9" w:rsidRPr="00956FE9" w:rsidRDefault="00956FE9" w:rsidP="00956F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6FE9">
        <w:rPr>
          <w:rFonts w:ascii="Times New Roman" w:hAnsi="Times New Roman"/>
          <w:sz w:val="24"/>
          <w:szCs w:val="24"/>
        </w:rPr>
        <w:t>4.1.  В плановом периоде 2024 и 2025 годов распределение бюджетных ассигнований по разделам, подразделам, целевым статьям (муниципальным программам городского округа Лотошино и непрограммным направлениям деятельности), группам и подгруппам видов расходов классификации расходов бюджета городского округа Лотошино не претерпело изменений.</w:t>
      </w:r>
    </w:p>
    <w:p w:rsidR="00FD5612" w:rsidRPr="00DA68B2" w:rsidRDefault="00FD5612" w:rsidP="00FD56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3700" w:rsidRPr="002C29C7" w:rsidRDefault="00C75D91" w:rsidP="00A01A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9C7">
        <w:rPr>
          <w:rFonts w:ascii="Times New Roman" w:hAnsi="Times New Roman"/>
          <w:sz w:val="24"/>
          <w:szCs w:val="24"/>
        </w:rPr>
        <w:t>5</w:t>
      </w:r>
      <w:r w:rsidR="00DD62FB" w:rsidRPr="002C29C7">
        <w:rPr>
          <w:rFonts w:ascii="Times New Roman" w:hAnsi="Times New Roman"/>
          <w:sz w:val="24"/>
          <w:szCs w:val="24"/>
        </w:rPr>
        <w:t>. Пункт</w:t>
      </w:r>
      <w:r w:rsidR="00713D84" w:rsidRPr="002C29C7">
        <w:rPr>
          <w:rFonts w:ascii="Times New Roman" w:hAnsi="Times New Roman"/>
          <w:sz w:val="24"/>
          <w:szCs w:val="24"/>
        </w:rPr>
        <w:t>ом</w:t>
      </w:r>
      <w:r w:rsidR="00DB50A4" w:rsidRPr="002C29C7">
        <w:rPr>
          <w:rFonts w:ascii="Times New Roman" w:hAnsi="Times New Roman"/>
          <w:sz w:val="24"/>
          <w:szCs w:val="24"/>
        </w:rPr>
        <w:t xml:space="preserve"> </w:t>
      </w:r>
      <w:r w:rsidR="00802BB2" w:rsidRPr="002C29C7">
        <w:rPr>
          <w:rFonts w:ascii="Times New Roman" w:hAnsi="Times New Roman"/>
          <w:sz w:val="24"/>
          <w:szCs w:val="24"/>
        </w:rPr>
        <w:t xml:space="preserve"> </w:t>
      </w:r>
      <w:r w:rsidR="000A121D" w:rsidRPr="002C29C7">
        <w:rPr>
          <w:rFonts w:ascii="Times New Roman" w:hAnsi="Times New Roman"/>
          <w:sz w:val="24"/>
          <w:szCs w:val="24"/>
        </w:rPr>
        <w:t>4</w:t>
      </w:r>
      <w:r w:rsidR="00802BB2" w:rsidRPr="002C29C7">
        <w:rPr>
          <w:rFonts w:ascii="Times New Roman" w:hAnsi="Times New Roman"/>
          <w:sz w:val="24"/>
          <w:szCs w:val="24"/>
        </w:rPr>
        <w:t xml:space="preserve"> </w:t>
      </w:r>
      <w:r w:rsidR="00DD62FB" w:rsidRPr="002C29C7">
        <w:rPr>
          <w:rFonts w:ascii="Times New Roman" w:hAnsi="Times New Roman"/>
          <w:sz w:val="24"/>
          <w:szCs w:val="24"/>
        </w:rPr>
        <w:t xml:space="preserve">проекта решения   предлагается к утверждению </w:t>
      </w:r>
      <w:r w:rsidR="00802BB2" w:rsidRPr="002C29C7">
        <w:rPr>
          <w:rFonts w:ascii="Times New Roman" w:hAnsi="Times New Roman"/>
          <w:sz w:val="24"/>
          <w:szCs w:val="24"/>
        </w:rPr>
        <w:t xml:space="preserve">новая редакция приложения </w:t>
      </w:r>
      <w:r w:rsidR="000A121D" w:rsidRPr="002C29C7">
        <w:rPr>
          <w:rFonts w:ascii="Times New Roman" w:hAnsi="Times New Roman"/>
          <w:sz w:val="24"/>
          <w:szCs w:val="24"/>
        </w:rPr>
        <w:t>3</w:t>
      </w:r>
      <w:r w:rsidR="00802BB2" w:rsidRPr="002C29C7">
        <w:rPr>
          <w:rFonts w:ascii="Times New Roman" w:hAnsi="Times New Roman"/>
          <w:sz w:val="24"/>
          <w:szCs w:val="24"/>
        </w:rPr>
        <w:t xml:space="preserve"> статьи 2 «Ведомственная структура расходов бюджета городского округа Лотошино Московской области на 202</w:t>
      </w:r>
      <w:r w:rsidR="00C07689" w:rsidRPr="002C29C7">
        <w:rPr>
          <w:rFonts w:ascii="Times New Roman" w:hAnsi="Times New Roman"/>
          <w:sz w:val="24"/>
          <w:szCs w:val="24"/>
        </w:rPr>
        <w:t>3</w:t>
      </w:r>
      <w:r w:rsidR="00802BB2" w:rsidRPr="002C29C7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C07689" w:rsidRPr="002C29C7">
        <w:rPr>
          <w:rFonts w:ascii="Times New Roman" w:hAnsi="Times New Roman"/>
          <w:sz w:val="24"/>
          <w:szCs w:val="24"/>
        </w:rPr>
        <w:t>4</w:t>
      </w:r>
      <w:r w:rsidR="00802BB2" w:rsidRPr="002C29C7">
        <w:rPr>
          <w:rFonts w:ascii="Times New Roman" w:hAnsi="Times New Roman"/>
          <w:sz w:val="24"/>
          <w:szCs w:val="24"/>
        </w:rPr>
        <w:t xml:space="preserve"> и 202</w:t>
      </w:r>
      <w:r w:rsidR="00C07689" w:rsidRPr="002C29C7">
        <w:rPr>
          <w:rFonts w:ascii="Times New Roman" w:hAnsi="Times New Roman"/>
          <w:sz w:val="24"/>
          <w:szCs w:val="24"/>
        </w:rPr>
        <w:t>5</w:t>
      </w:r>
      <w:r w:rsidR="00802BB2" w:rsidRPr="002C29C7">
        <w:rPr>
          <w:rFonts w:ascii="Times New Roman" w:hAnsi="Times New Roman"/>
          <w:sz w:val="24"/>
          <w:szCs w:val="24"/>
        </w:rPr>
        <w:t xml:space="preserve"> годов»</w:t>
      </w:r>
      <w:r w:rsidR="0035212C" w:rsidRPr="002C29C7">
        <w:rPr>
          <w:rFonts w:ascii="Times New Roman" w:hAnsi="Times New Roman"/>
          <w:sz w:val="24"/>
          <w:szCs w:val="24"/>
        </w:rPr>
        <w:t>.</w:t>
      </w:r>
      <w:r w:rsidR="00802BB2" w:rsidRPr="002C29C7">
        <w:rPr>
          <w:rFonts w:ascii="Times New Roman" w:hAnsi="Times New Roman"/>
          <w:sz w:val="24"/>
          <w:szCs w:val="24"/>
        </w:rPr>
        <w:t xml:space="preserve"> </w:t>
      </w:r>
    </w:p>
    <w:p w:rsidR="00163700" w:rsidRPr="002C29C7" w:rsidRDefault="00163700" w:rsidP="00996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9C7">
        <w:rPr>
          <w:rFonts w:ascii="Times New Roman" w:hAnsi="Times New Roman" w:cs="Times New Roman"/>
          <w:sz w:val="24"/>
          <w:szCs w:val="24"/>
        </w:rPr>
        <w:t>Распределение ассигнований в разрезе главных распорядителей бюджетных средств представлено в таблице (в тыс. руб.):</w:t>
      </w:r>
    </w:p>
    <w:p w:rsidR="00163700" w:rsidRPr="002C29C7" w:rsidRDefault="00163700" w:rsidP="00996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034"/>
        <w:gridCol w:w="971"/>
        <w:gridCol w:w="1418"/>
        <w:gridCol w:w="1416"/>
        <w:gridCol w:w="1505"/>
      </w:tblGrid>
      <w:tr w:rsidR="002C29C7" w:rsidRPr="002C29C7" w:rsidTr="00956FE9">
        <w:trPr>
          <w:trHeight w:val="113"/>
        </w:trPr>
        <w:tc>
          <w:tcPr>
            <w:tcW w:w="4034" w:type="dxa"/>
          </w:tcPr>
          <w:p w:rsidR="00163700" w:rsidRPr="002C29C7" w:rsidRDefault="00163700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971" w:type="dxa"/>
          </w:tcPr>
          <w:p w:rsidR="00163700" w:rsidRPr="002C29C7" w:rsidRDefault="00163700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>Код ГРБС</w:t>
            </w:r>
          </w:p>
        </w:tc>
        <w:tc>
          <w:tcPr>
            <w:tcW w:w="1418" w:type="dxa"/>
          </w:tcPr>
          <w:p w:rsidR="00163700" w:rsidRPr="002C29C7" w:rsidRDefault="00163700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>Изменения, предлагаемые проектом</w:t>
            </w:r>
          </w:p>
        </w:tc>
        <w:tc>
          <w:tcPr>
            <w:tcW w:w="1416" w:type="dxa"/>
          </w:tcPr>
          <w:p w:rsidR="00163700" w:rsidRPr="002C29C7" w:rsidRDefault="00956FE9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1505" w:type="dxa"/>
          </w:tcPr>
          <w:p w:rsidR="00163700" w:rsidRPr="002C29C7" w:rsidRDefault="00163700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</w:tr>
      <w:tr w:rsidR="002C29C7" w:rsidRPr="002C29C7" w:rsidTr="00431DEA">
        <w:trPr>
          <w:trHeight w:val="257"/>
        </w:trPr>
        <w:tc>
          <w:tcPr>
            <w:tcW w:w="4034" w:type="dxa"/>
          </w:tcPr>
          <w:p w:rsidR="00956FE9" w:rsidRPr="002C29C7" w:rsidRDefault="00956FE9" w:rsidP="00956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</w:t>
            </w:r>
          </w:p>
          <w:p w:rsidR="00956FE9" w:rsidRPr="002C29C7" w:rsidRDefault="00956FE9" w:rsidP="00956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956FE9" w:rsidRPr="002C29C7" w:rsidRDefault="00956FE9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418" w:type="dxa"/>
          </w:tcPr>
          <w:p w:rsidR="00956FE9" w:rsidRPr="002C29C7" w:rsidRDefault="00EE5454" w:rsidP="00EE5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>1 128 989,2</w:t>
            </w:r>
          </w:p>
        </w:tc>
        <w:tc>
          <w:tcPr>
            <w:tcW w:w="1416" w:type="dxa"/>
          </w:tcPr>
          <w:p w:rsidR="00956FE9" w:rsidRPr="002C29C7" w:rsidRDefault="00956FE9" w:rsidP="00956F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bCs/>
                <w:sz w:val="20"/>
                <w:szCs w:val="20"/>
              </w:rPr>
              <w:t>1 045 029,0</w:t>
            </w:r>
          </w:p>
          <w:p w:rsidR="00956FE9" w:rsidRPr="002C29C7" w:rsidRDefault="00956FE9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956FE9" w:rsidRPr="002C29C7" w:rsidRDefault="00EE5454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>83 960,2</w:t>
            </w:r>
          </w:p>
        </w:tc>
      </w:tr>
      <w:tr w:rsidR="002C29C7" w:rsidRPr="002C29C7" w:rsidTr="00956FE9">
        <w:trPr>
          <w:trHeight w:val="113"/>
        </w:trPr>
        <w:tc>
          <w:tcPr>
            <w:tcW w:w="4034" w:type="dxa"/>
          </w:tcPr>
          <w:p w:rsidR="00956FE9" w:rsidRPr="002C29C7" w:rsidRDefault="00956FE9" w:rsidP="00956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</w:p>
        </w:tc>
        <w:tc>
          <w:tcPr>
            <w:tcW w:w="971" w:type="dxa"/>
          </w:tcPr>
          <w:p w:rsidR="00956FE9" w:rsidRPr="002C29C7" w:rsidRDefault="00956FE9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418" w:type="dxa"/>
          </w:tcPr>
          <w:p w:rsidR="00956FE9" w:rsidRPr="002C29C7" w:rsidRDefault="00EE5454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>14 724,0</w:t>
            </w:r>
          </w:p>
        </w:tc>
        <w:tc>
          <w:tcPr>
            <w:tcW w:w="1416" w:type="dxa"/>
          </w:tcPr>
          <w:p w:rsidR="00956FE9" w:rsidRPr="002C29C7" w:rsidRDefault="00956FE9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>13 667,0</w:t>
            </w:r>
          </w:p>
        </w:tc>
        <w:tc>
          <w:tcPr>
            <w:tcW w:w="1505" w:type="dxa"/>
          </w:tcPr>
          <w:p w:rsidR="00956FE9" w:rsidRPr="002C29C7" w:rsidRDefault="00EE5454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>1 057,0</w:t>
            </w:r>
          </w:p>
        </w:tc>
      </w:tr>
      <w:tr w:rsidR="002C29C7" w:rsidRPr="002C29C7" w:rsidTr="00956FE9">
        <w:trPr>
          <w:trHeight w:val="113"/>
        </w:trPr>
        <w:tc>
          <w:tcPr>
            <w:tcW w:w="4034" w:type="dxa"/>
          </w:tcPr>
          <w:p w:rsidR="00956FE9" w:rsidRPr="002C29C7" w:rsidRDefault="00956FE9" w:rsidP="00956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971" w:type="dxa"/>
          </w:tcPr>
          <w:p w:rsidR="00956FE9" w:rsidRPr="002C29C7" w:rsidRDefault="00956FE9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418" w:type="dxa"/>
          </w:tcPr>
          <w:p w:rsidR="00956FE9" w:rsidRPr="002C29C7" w:rsidRDefault="00EE5454" w:rsidP="00EE5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>38 410,5</w:t>
            </w:r>
          </w:p>
        </w:tc>
        <w:tc>
          <w:tcPr>
            <w:tcW w:w="1416" w:type="dxa"/>
          </w:tcPr>
          <w:p w:rsidR="00956FE9" w:rsidRPr="002C29C7" w:rsidRDefault="00956FE9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>37 420,5</w:t>
            </w:r>
          </w:p>
        </w:tc>
        <w:tc>
          <w:tcPr>
            <w:tcW w:w="1505" w:type="dxa"/>
          </w:tcPr>
          <w:p w:rsidR="00956FE9" w:rsidRPr="002C29C7" w:rsidRDefault="00EE5454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>990,0</w:t>
            </w:r>
          </w:p>
        </w:tc>
      </w:tr>
      <w:tr w:rsidR="002C29C7" w:rsidRPr="002C29C7" w:rsidTr="00956FE9">
        <w:trPr>
          <w:trHeight w:val="327"/>
        </w:trPr>
        <w:tc>
          <w:tcPr>
            <w:tcW w:w="4034" w:type="dxa"/>
          </w:tcPr>
          <w:p w:rsidR="00956FE9" w:rsidRPr="002C29C7" w:rsidRDefault="00956FE9" w:rsidP="00956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образованию </w:t>
            </w:r>
          </w:p>
        </w:tc>
        <w:tc>
          <w:tcPr>
            <w:tcW w:w="971" w:type="dxa"/>
          </w:tcPr>
          <w:p w:rsidR="00956FE9" w:rsidRPr="002C29C7" w:rsidRDefault="00956FE9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418" w:type="dxa"/>
          </w:tcPr>
          <w:p w:rsidR="00956FE9" w:rsidRPr="002C29C7" w:rsidRDefault="00EE5454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>448 701,5</w:t>
            </w:r>
          </w:p>
        </w:tc>
        <w:tc>
          <w:tcPr>
            <w:tcW w:w="1416" w:type="dxa"/>
          </w:tcPr>
          <w:p w:rsidR="00956FE9" w:rsidRPr="002C29C7" w:rsidRDefault="00956FE9" w:rsidP="00956F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bCs/>
                <w:sz w:val="20"/>
                <w:szCs w:val="20"/>
              </w:rPr>
              <w:t>438 866,4</w:t>
            </w:r>
          </w:p>
          <w:p w:rsidR="00956FE9" w:rsidRPr="002C29C7" w:rsidRDefault="00956FE9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956FE9" w:rsidRPr="002C29C7" w:rsidRDefault="00EE5454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>9 835,1</w:t>
            </w:r>
          </w:p>
        </w:tc>
      </w:tr>
      <w:tr w:rsidR="002C29C7" w:rsidRPr="002C29C7" w:rsidTr="00956FE9">
        <w:trPr>
          <w:trHeight w:val="113"/>
        </w:trPr>
        <w:tc>
          <w:tcPr>
            <w:tcW w:w="4034" w:type="dxa"/>
          </w:tcPr>
          <w:p w:rsidR="00956FE9" w:rsidRPr="002C29C7" w:rsidRDefault="00956FE9" w:rsidP="00956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>Отдел по культуре, делам молодежи, спорту и туризму</w:t>
            </w:r>
          </w:p>
        </w:tc>
        <w:tc>
          <w:tcPr>
            <w:tcW w:w="971" w:type="dxa"/>
          </w:tcPr>
          <w:p w:rsidR="00956FE9" w:rsidRPr="002C29C7" w:rsidRDefault="00956FE9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418" w:type="dxa"/>
          </w:tcPr>
          <w:p w:rsidR="00956FE9" w:rsidRPr="002C29C7" w:rsidRDefault="00EE5454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>217 224,8</w:t>
            </w:r>
          </w:p>
        </w:tc>
        <w:tc>
          <w:tcPr>
            <w:tcW w:w="1416" w:type="dxa"/>
          </w:tcPr>
          <w:p w:rsidR="00956FE9" w:rsidRPr="002C29C7" w:rsidRDefault="00956FE9" w:rsidP="00956F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bCs/>
                <w:sz w:val="20"/>
                <w:szCs w:val="20"/>
              </w:rPr>
              <w:t>215 182,1</w:t>
            </w:r>
          </w:p>
          <w:p w:rsidR="00956FE9" w:rsidRPr="002C29C7" w:rsidRDefault="00956FE9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956FE9" w:rsidRPr="002C29C7" w:rsidRDefault="00EE5454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>2 042,7</w:t>
            </w:r>
          </w:p>
        </w:tc>
      </w:tr>
      <w:tr w:rsidR="002C29C7" w:rsidRPr="002C29C7" w:rsidTr="00956FE9">
        <w:trPr>
          <w:trHeight w:val="113"/>
        </w:trPr>
        <w:tc>
          <w:tcPr>
            <w:tcW w:w="4034" w:type="dxa"/>
          </w:tcPr>
          <w:p w:rsidR="00956FE9" w:rsidRPr="002C29C7" w:rsidRDefault="00956FE9" w:rsidP="00956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 xml:space="preserve">Совет депутатов городского округа Лотошино </w:t>
            </w:r>
          </w:p>
        </w:tc>
        <w:tc>
          <w:tcPr>
            <w:tcW w:w="971" w:type="dxa"/>
          </w:tcPr>
          <w:p w:rsidR="00956FE9" w:rsidRPr="002C29C7" w:rsidRDefault="00956FE9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418" w:type="dxa"/>
          </w:tcPr>
          <w:p w:rsidR="00956FE9" w:rsidRPr="002C29C7" w:rsidRDefault="00EE5454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>4 250,0</w:t>
            </w:r>
          </w:p>
        </w:tc>
        <w:tc>
          <w:tcPr>
            <w:tcW w:w="1416" w:type="dxa"/>
          </w:tcPr>
          <w:p w:rsidR="00956FE9" w:rsidRPr="002C29C7" w:rsidRDefault="00956FE9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>4 250,0</w:t>
            </w:r>
          </w:p>
        </w:tc>
        <w:tc>
          <w:tcPr>
            <w:tcW w:w="1505" w:type="dxa"/>
          </w:tcPr>
          <w:p w:rsidR="00956FE9" w:rsidRPr="002C29C7" w:rsidRDefault="00EE5454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29C7" w:rsidRPr="002C29C7" w:rsidTr="00431DEA">
        <w:trPr>
          <w:trHeight w:val="319"/>
        </w:trPr>
        <w:tc>
          <w:tcPr>
            <w:tcW w:w="4034" w:type="dxa"/>
          </w:tcPr>
          <w:p w:rsidR="00956FE9" w:rsidRPr="002C29C7" w:rsidRDefault="00956FE9" w:rsidP="00431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71" w:type="dxa"/>
          </w:tcPr>
          <w:p w:rsidR="00956FE9" w:rsidRPr="002C29C7" w:rsidRDefault="00956FE9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56FE9" w:rsidRPr="002C29C7" w:rsidRDefault="00EE5454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>1 852 300,0</w:t>
            </w:r>
          </w:p>
        </w:tc>
        <w:tc>
          <w:tcPr>
            <w:tcW w:w="1416" w:type="dxa"/>
          </w:tcPr>
          <w:p w:rsidR="00956FE9" w:rsidRPr="002C29C7" w:rsidRDefault="00956FE9" w:rsidP="00956F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bCs/>
                <w:sz w:val="20"/>
                <w:szCs w:val="20"/>
              </w:rPr>
              <w:t>1 754 415,00</w:t>
            </w:r>
          </w:p>
          <w:p w:rsidR="00956FE9" w:rsidRPr="002C29C7" w:rsidRDefault="00956FE9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956FE9" w:rsidRPr="002C29C7" w:rsidRDefault="00EE5454" w:rsidP="00956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9C7">
              <w:rPr>
                <w:rFonts w:ascii="Times New Roman" w:hAnsi="Times New Roman" w:cs="Times New Roman"/>
                <w:sz w:val="20"/>
                <w:szCs w:val="20"/>
              </w:rPr>
              <w:t>97 885,0</w:t>
            </w:r>
          </w:p>
        </w:tc>
      </w:tr>
    </w:tbl>
    <w:p w:rsidR="00163700" w:rsidRPr="002C29C7" w:rsidRDefault="00163700" w:rsidP="00A01A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4077" w:rsidRPr="002C29C7" w:rsidRDefault="00654077" w:rsidP="00A0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C29C7">
        <w:rPr>
          <w:rFonts w:ascii="Times New Roman" w:hAnsi="Times New Roman" w:cs="Times New Roman"/>
          <w:sz w:val="24"/>
          <w:szCs w:val="24"/>
          <w:lang w:bidi="ru-RU"/>
        </w:rPr>
        <w:t>Проектом решения предусмотрено увеличение бюджетных ассигнований на 202</w:t>
      </w:r>
      <w:r w:rsidR="005223A4" w:rsidRPr="002C29C7">
        <w:rPr>
          <w:rFonts w:ascii="Times New Roman" w:hAnsi="Times New Roman" w:cs="Times New Roman"/>
          <w:sz w:val="24"/>
          <w:szCs w:val="24"/>
          <w:lang w:bidi="ru-RU"/>
        </w:rPr>
        <w:t>3</w:t>
      </w:r>
      <w:r w:rsidRPr="002C29C7">
        <w:rPr>
          <w:rFonts w:ascii="Times New Roman" w:hAnsi="Times New Roman" w:cs="Times New Roman"/>
          <w:sz w:val="24"/>
          <w:szCs w:val="24"/>
          <w:lang w:bidi="ru-RU"/>
        </w:rPr>
        <w:t xml:space="preserve"> год по </w:t>
      </w:r>
      <w:r w:rsidR="002C29C7" w:rsidRPr="002C29C7">
        <w:rPr>
          <w:rFonts w:ascii="Times New Roman" w:hAnsi="Times New Roman" w:cs="Times New Roman"/>
          <w:sz w:val="24"/>
          <w:szCs w:val="24"/>
          <w:lang w:bidi="ru-RU"/>
        </w:rPr>
        <w:t>5</w:t>
      </w:r>
      <w:r w:rsidRPr="002C29C7">
        <w:rPr>
          <w:rFonts w:ascii="Times New Roman" w:hAnsi="Times New Roman" w:cs="Times New Roman"/>
          <w:sz w:val="24"/>
          <w:szCs w:val="24"/>
          <w:lang w:bidi="ru-RU"/>
        </w:rPr>
        <w:t xml:space="preserve"> главным распорядителям бюджетных средств на сумму </w:t>
      </w:r>
      <w:r w:rsidR="002C29C7" w:rsidRPr="002C29C7">
        <w:rPr>
          <w:rFonts w:ascii="Times New Roman" w:hAnsi="Times New Roman" w:cs="Times New Roman"/>
          <w:sz w:val="24"/>
          <w:szCs w:val="24"/>
          <w:lang w:bidi="ru-RU"/>
        </w:rPr>
        <w:t>97 885,0</w:t>
      </w:r>
      <w:r w:rsidRPr="002C29C7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рублей.</w:t>
      </w:r>
    </w:p>
    <w:p w:rsidR="00626F60" w:rsidRPr="00FA621F" w:rsidRDefault="00AE1293" w:rsidP="00A0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A621F">
        <w:rPr>
          <w:rFonts w:ascii="Times New Roman" w:hAnsi="Times New Roman" w:cs="Times New Roman"/>
          <w:sz w:val="24"/>
          <w:szCs w:val="24"/>
          <w:lang w:bidi="ru-RU"/>
        </w:rPr>
        <w:t>Значительно</w:t>
      </w:r>
      <w:r w:rsidR="00654077" w:rsidRPr="00FA621F">
        <w:rPr>
          <w:rFonts w:ascii="Times New Roman" w:hAnsi="Times New Roman" w:cs="Times New Roman"/>
          <w:sz w:val="24"/>
          <w:szCs w:val="24"/>
          <w:lang w:bidi="ru-RU"/>
        </w:rPr>
        <w:t xml:space="preserve"> увеличен</w:t>
      </w:r>
      <w:r w:rsidRPr="00FA621F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="00654077" w:rsidRPr="00FA621F">
        <w:rPr>
          <w:rFonts w:ascii="Times New Roman" w:hAnsi="Times New Roman" w:cs="Times New Roman"/>
          <w:sz w:val="24"/>
          <w:szCs w:val="24"/>
          <w:lang w:bidi="ru-RU"/>
        </w:rPr>
        <w:t xml:space="preserve"> расход</w:t>
      </w:r>
      <w:r w:rsidRPr="00FA621F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="00654077" w:rsidRPr="00FA621F">
        <w:rPr>
          <w:rFonts w:ascii="Times New Roman" w:hAnsi="Times New Roman" w:cs="Times New Roman"/>
          <w:sz w:val="24"/>
          <w:szCs w:val="24"/>
          <w:lang w:bidi="ru-RU"/>
        </w:rPr>
        <w:t xml:space="preserve"> по главному распорядителю </w:t>
      </w:r>
      <w:r w:rsidR="005223A4" w:rsidRPr="00FA621F">
        <w:rPr>
          <w:rFonts w:ascii="Times New Roman" w:hAnsi="Times New Roman" w:cs="Times New Roman"/>
          <w:sz w:val="24"/>
          <w:szCs w:val="24"/>
          <w:lang w:bidi="ru-RU"/>
        </w:rPr>
        <w:t>–</w:t>
      </w:r>
      <w:r w:rsidR="00654077" w:rsidRPr="00FA621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223A4" w:rsidRPr="00FA621F">
        <w:rPr>
          <w:rFonts w:ascii="Times New Roman" w:hAnsi="Times New Roman" w:cs="Times New Roman"/>
          <w:sz w:val="24"/>
          <w:szCs w:val="24"/>
          <w:lang w:bidi="ru-RU"/>
        </w:rPr>
        <w:t>Администрация городского округа Лотошино.</w:t>
      </w:r>
      <w:r w:rsidRPr="00FA621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626F60" w:rsidRPr="00FA621F" w:rsidRDefault="00626F60" w:rsidP="00A0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A621F">
        <w:rPr>
          <w:rFonts w:ascii="Times New Roman" w:hAnsi="Times New Roman" w:cs="Times New Roman"/>
          <w:sz w:val="24"/>
          <w:szCs w:val="24"/>
          <w:lang w:bidi="ru-RU"/>
        </w:rPr>
        <w:t>Основные расходы планируются:</w:t>
      </w:r>
    </w:p>
    <w:p w:rsidR="00626F60" w:rsidRPr="00FA621F" w:rsidRDefault="00626F60" w:rsidP="00A0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A621F">
        <w:rPr>
          <w:rFonts w:ascii="Times New Roman" w:hAnsi="Times New Roman" w:cs="Times New Roman"/>
          <w:sz w:val="24"/>
          <w:szCs w:val="24"/>
          <w:lang w:bidi="ru-RU"/>
        </w:rPr>
        <w:t>- на выдачу субсидии ресурсоснабжающим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 в сумме 33 900,0 тыс. руб. (МП "Лотошинское жилищно - коммунальное хозяйство" на оказание финансовой помощи в целях предупреждения банкротства и (или) восстановления платежеспособности муниципального унитарного предприятия (погашение кредиторской задолженности по обязательным платежам в бюджет и внебюджетные фонды)), средства местного бюджета);</w:t>
      </w:r>
    </w:p>
    <w:p w:rsidR="00626F60" w:rsidRPr="00FA621F" w:rsidRDefault="00626F60" w:rsidP="00A0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A621F">
        <w:rPr>
          <w:rFonts w:ascii="Times New Roman" w:hAnsi="Times New Roman" w:cs="Times New Roman"/>
          <w:sz w:val="24"/>
          <w:szCs w:val="24"/>
          <w:lang w:bidi="ru-RU"/>
        </w:rPr>
        <w:t xml:space="preserve">- увеличение расходов на софинансирование работ по капитальному ремонту и ремонту автомобильных дорог общего пользования местного значения на 26 902,9 тыс. рублей ;   </w:t>
      </w:r>
    </w:p>
    <w:p w:rsidR="00626F60" w:rsidRPr="00FA621F" w:rsidRDefault="00626F60" w:rsidP="00A0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A621F">
        <w:rPr>
          <w:rFonts w:ascii="Times New Roman" w:hAnsi="Times New Roman" w:cs="Times New Roman"/>
          <w:sz w:val="24"/>
          <w:szCs w:val="24"/>
          <w:lang w:bidi="ru-RU"/>
        </w:rPr>
        <w:t>- увеличение расходов на обеспечение деятельности администрации городского округа Лотошино и подведомственных учреждений на 9 597,0 тыс. рублей (увеличение расходов на оплату труда);</w:t>
      </w:r>
    </w:p>
    <w:p w:rsidR="00626F60" w:rsidRPr="00FA621F" w:rsidRDefault="00626F60" w:rsidP="0062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A621F">
        <w:rPr>
          <w:rFonts w:ascii="Times New Roman" w:hAnsi="Times New Roman" w:cs="Times New Roman"/>
          <w:sz w:val="24"/>
          <w:szCs w:val="24"/>
          <w:lang w:bidi="ru-RU"/>
        </w:rPr>
        <w:t>- увеличение расходов на благоустройство общественных территорий муниципальных образований Московской области на 5 087,8 тыс. рублей (расходы по объекту переустройства в целях благоустройства набережной водоема «Красный ручей»)</w:t>
      </w:r>
      <w:r w:rsidR="00DA735C" w:rsidRPr="00FA621F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626F60" w:rsidRPr="00FA621F" w:rsidRDefault="00626F60" w:rsidP="0062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A621F">
        <w:rPr>
          <w:rFonts w:ascii="Times New Roman" w:hAnsi="Times New Roman" w:cs="Times New Roman"/>
          <w:sz w:val="24"/>
          <w:szCs w:val="24"/>
          <w:lang w:bidi="ru-RU"/>
        </w:rPr>
        <w:lastRenderedPageBreak/>
        <w:t>- увеличение расходов на обеспечение деятельности (оказание услуг) муниципальных учреждений - обеспечение деятельности органов местного самоуправления на  3 387,2 тыс. рублей (расходы на приобретение грузового автомобиля (марка ГАЗ) (МУ ОМСУ), средства местного бюджета)</w:t>
      </w:r>
      <w:r w:rsidR="00DA735C" w:rsidRPr="00FA621F">
        <w:rPr>
          <w:rFonts w:ascii="Times New Roman" w:hAnsi="Times New Roman" w:cs="Times New Roman"/>
          <w:sz w:val="24"/>
          <w:szCs w:val="24"/>
          <w:lang w:bidi="ru-RU"/>
        </w:rPr>
        <w:t xml:space="preserve"> и т.д.</w:t>
      </w:r>
    </w:p>
    <w:p w:rsidR="00626F60" w:rsidRDefault="00626F60" w:rsidP="00A01A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FD5612" w:rsidRPr="009F33E0" w:rsidRDefault="00C75D91" w:rsidP="00C979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3E0">
        <w:rPr>
          <w:rFonts w:ascii="Times New Roman" w:hAnsi="Times New Roman"/>
          <w:sz w:val="24"/>
          <w:szCs w:val="24"/>
        </w:rPr>
        <w:t>6</w:t>
      </w:r>
      <w:r w:rsidR="00713D84" w:rsidRPr="009F33E0">
        <w:rPr>
          <w:rFonts w:ascii="Times New Roman" w:hAnsi="Times New Roman"/>
          <w:sz w:val="24"/>
          <w:szCs w:val="24"/>
        </w:rPr>
        <w:t xml:space="preserve">. Пунктом  </w:t>
      </w:r>
      <w:r w:rsidR="00FD5612" w:rsidRPr="009F33E0">
        <w:rPr>
          <w:rFonts w:ascii="Times New Roman" w:hAnsi="Times New Roman"/>
          <w:sz w:val="24"/>
          <w:szCs w:val="24"/>
        </w:rPr>
        <w:t>5</w:t>
      </w:r>
      <w:r w:rsidR="00713D84" w:rsidRPr="009F33E0">
        <w:rPr>
          <w:rFonts w:ascii="Times New Roman" w:hAnsi="Times New Roman"/>
          <w:sz w:val="24"/>
          <w:szCs w:val="24"/>
        </w:rPr>
        <w:t xml:space="preserve"> проекта решения   предлагается к утверждению новая редакция приложения </w:t>
      </w:r>
      <w:r w:rsidR="00FD5612" w:rsidRPr="009F33E0">
        <w:rPr>
          <w:rFonts w:ascii="Times New Roman" w:hAnsi="Times New Roman"/>
          <w:sz w:val="24"/>
          <w:szCs w:val="24"/>
        </w:rPr>
        <w:t>4</w:t>
      </w:r>
      <w:r w:rsidR="00713D84" w:rsidRPr="009F33E0">
        <w:rPr>
          <w:rFonts w:ascii="Times New Roman" w:hAnsi="Times New Roman"/>
          <w:sz w:val="24"/>
          <w:szCs w:val="24"/>
        </w:rPr>
        <w:t xml:space="preserve"> статьи 2 </w:t>
      </w:r>
      <w:r w:rsidR="00802BB2" w:rsidRPr="009F33E0">
        <w:rPr>
          <w:rFonts w:ascii="Times New Roman" w:hAnsi="Times New Roman"/>
          <w:sz w:val="24"/>
          <w:szCs w:val="24"/>
        </w:rPr>
        <w:t xml:space="preserve"> «Р</w:t>
      </w:r>
      <w:r w:rsidR="00DD62FB" w:rsidRPr="009F33E0">
        <w:rPr>
          <w:rFonts w:ascii="Times New Roman" w:hAnsi="Times New Roman"/>
          <w:sz w:val="24"/>
          <w:szCs w:val="24"/>
        </w:rPr>
        <w:t>аспределение бюджетных ассигнований по целевым статьям (муниципальным программам городского округа Лотошино  Московской области и непрограммным направлениям деятельности), группам и подгруппам видов расходов классификации расходов бюджета городского округа Лотошино на 202</w:t>
      </w:r>
      <w:r w:rsidR="00E86890" w:rsidRPr="009F33E0">
        <w:rPr>
          <w:rFonts w:ascii="Times New Roman" w:hAnsi="Times New Roman"/>
          <w:sz w:val="24"/>
          <w:szCs w:val="24"/>
        </w:rPr>
        <w:t>3</w:t>
      </w:r>
      <w:r w:rsidR="00DD62FB" w:rsidRPr="009F33E0">
        <w:rPr>
          <w:rFonts w:ascii="Times New Roman" w:hAnsi="Times New Roman"/>
          <w:sz w:val="24"/>
          <w:szCs w:val="24"/>
        </w:rPr>
        <w:t xml:space="preserve"> год </w:t>
      </w:r>
      <w:r w:rsidR="00DD62FB" w:rsidRPr="009F33E0">
        <w:rPr>
          <w:rFonts w:ascii="Times New Roman" w:hAnsi="Times New Roman"/>
          <w:bCs/>
          <w:sz w:val="24"/>
          <w:szCs w:val="24"/>
        </w:rPr>
        <w:t xml:space="preserve">и на </w:t>
      </w:r>
      <w:r w:rsidR="00DD62FB" w:rsidRPr="009F33E0">
        <w:rPr>
          <w:rFonts w:ascii="Times New Roman" w:hAnsi="Times New Roman"/>
          <w:sz w:val="24"/>
          <w:szCs w:val="24"/>
        </w:rPr>
        <w:t>плановый период 202</w:t>
      </w:r>
      <w:r w:rsidR="00E86890" w:rsidRPr="009F33E0">
        <w:rPr>
          <w:rFonts w:ascii="Times New Roman" w:hAnsi="Times New Roman"/>
          <w:sz w:val="24"/>
          <w:szCs w:val="24"/>
        </w:rPr>
        <w:t>4</w:t>
      </w:r>
      <w:r w:rsidR="00AF4E80" w:rsidRPr="009F33E0">
        <w:rPr>
          <w:rFonts w:ascii="Times New Roman" w:hAnsi="Times New Roman"/>
          <w:sz w:val="24"/>
          <w:szCs w:val="24"/>
        </w:rPr>
        <w:t xml:space="preserve"> и 202</w:t>
      </w:r>
      <w:r w:rsidR="00E86890" w:rsidRPr="009F33E0">
        <w:rPr>
          <w:rFonts w:ascii="Times New Roman" w:hAnsi="Times New Roman"/>
          <w:sz w:val="24"/>
          <w:szCs w:val="24"/>
        </w:rPr>
        <w:t>5</w:t>
      </w:r>
      <w:r w:rsidR="00DD62FB" w:rsidRPr="009F33E0">
        <w:rPr>
          <w:rFonts w:ascii="Times New Roman" w:hAnsi="Times New Roman"/>
          <w:sz w:val="24"/>
          <w:szCs w:val="24"/>
        </w:rPr>
        <w:t xml:space="preserve"> годов</w:t>
      </w:r>
      <w:r w:rsidR="00802BB2" w:rsidRPr="009F33E0">
        <w:rPr>
          <w:rFonts w:ascii="Times New Roman" w:hAnsi="Times New Roman"/>
          <w:sz w:val="24"/>
          <w:szCs w:val="24"/>
        </w:rPr>
        <w:t xml:space="preserve">»), предусматривающее </w:t>
      </w:r>
      <w:r w:rsidR="00A91410" w:rsidRPr="009F33E0">
        <w:rPr>
          <w:rFonts w:ascii="Times New Roman" w:hAnsi="Times New Roman"/>
          <w:sz w:val="24"/>
          <w:szCs w:val="24"/>
        </w:rPr>
        <w:t>увеличение</w:t>
      </w:r>
      <w:r w:rsidR="00802BB2" w:rsidRPr="009F33E0">
        <w:rPr>
          <w:rFonts w:ascii="Times New Roman" w:hAnsi="Times New Roman"/>
          <w:sz w:val="24"/>
          <w:szCs w:val="24"/>
        </w:rPr>
        <w:t xml:space="preserve"> общего объема расходов на реализацию муниципальных программ городского округа</w:t>
      </w:r>
      <w:r w:rsidR="005411BC" w:rsidRPr="009F33E0">
        <w:rPr>
          <w:rFonts w:ascii="Times New Roman" w:hAnsi="Times New Roman"/>
          <w:sz w:val="24"/>
          <w:szCs w:val="24"/>
        </w:rPr>
        <w:t xml:space="preserve"> </w:t>
      </w:r>
      <w:r w:rsidR="00C66B06" w:rsidRPr="009F33E0">
        <w:rPr>
          <w:rFonts w:ascii="Times New Roman" w:hAnsi="Times New Roman"/>
          <w:sz w:val="24"/>
          <w:szCs w:val="24"/>
        </w:rPr>
        <w:t>в 202</w:t>
      </w:r>
      <w:r w:rsidR="00E86890" w:rsidRPr="009F33E0">
        <w:rPr>
          <w:rFonts w:ascii="Times New Roman" w:hAnsi="Times New Roman"/>
          <w:sz w:val="24"/>
          <w:szCs w:val="24"/>
        </w:rPr>
        <w:t>3</w:t>
      </w:r>
      <w:r w:rsidR="00C66B06" w:rsidRPr="009F33E0">
        <w:rPr>
          <w:rFonts w:ascii="Times New Roman" w:hAnsi="Times New Roman"/>
          <w:sz w:val="24"/>
          <w:szCs w:val="24"/>
        </w:rPr>
        <w:t xml:space="preserve"> году </w:t>
      </w:r>
      <w:r w:rsidR="005411BC" w:rsidRPr="009F33E0">
        <w:rPr>
          <w:rFonts w:ascii="Times New Roman" w:hAnsi="Times New Roman"/>
          <w:sz w:val="24"/>
          <w:szCs w:val="24"/>
        </w:rPr>
        <w:t xml:space="preserve">в объеме </w:t>
      </w:r>
      <w:r w:rsidR="009F33E0" w:rsidRPr="009F33E0">
        <w:rPr>
          <w:rFonts w:ascii="Times New Roman" w:hAnsi="Times New Roman" w:cs="Times New Roman"/>
          <w:b/>
          <w:bCs/>
          <w:sz w:val="24"/>
          <w:szCs w:val="24"/>
        </w:rPr>
        <w:t xml:space="preserve">97 885,0 </w:t>
      </w:r>
      <w:r w:rsidR="005411BC" w:rsidRPr="009F33E0">
        <w:rPr>
          <w:rFonts w:ascii="Times New Roman" w:hAnsi="Times New Roman"/>
          <w:sz w:val="24"/>
          <w:szCs w:val="24"/>
        </w:rPr>
        <w:t>тыс. рублей</w:t>
      </w:r>
      <w:r w:rsidR="00E86890" w:rsidRPr="009F33E0">
        <w:rPr>
          <w:rFonts w:ascii="Times New Roman" w:hAnsi="Times New Roman"/>
          <w:sz w:val="24"/>
          <w:szCs w:val="24"/>
        </w:rPr>
        <w:t>.</w:t>
      </w:r>
    </w:p>
    <w:p w:rsidR="00A91410" w:rsidRPr="009F33E0" w:rsidRDefault="00EB0A8D" w:rsidP="009F33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33E0">
        <w:rPr>
          <w:rFonts w:ascii="Times New Roman" w:hAnsi="Times New Roman"/>
          <w:sz w:val="24"/>
          <w:szCs w:val="24"/>
        </w:rPr>
        <w:t xml:space="preserve">Основные изменения расходов </w:t>
      </w:r>
      <w:r w:rsidR="00A91410" w:rsidRPr="009F33E0">
        <w:rPr>
          <w:rFonts w:ascii="Times New Roman" w:hAnsi="Times New Roman"/>
          <w:sz w:val="24"/>
          <w:szCs w:val="24"/>
        </w:rPr>
        <w:t>бюджета на финансирование муниципальных программ представлены в таблице (в тыс. рублей).</w:t>
      </w:r>
    </w:p>
    <w:tbl>
      <w:tblPr>
        <w:tblW w:w="9380" w:type="dxa"/>
        <w:tblInd w:w="113" w:type="dxa"/>
        <w:tblLook w:val="04A0" w:firstRow="1" w:lastRow="0" w:firstColumn="1" w:lastColumn="0" w:noHBand="0" w:noVBand="1"/>
      </w:tblPr>
      <w:tblGrid>
        <w:gridCol w:w="1117"/>
        <w:gridCol w:w="4409"/>
        <w:gridCol w:w="1170"/>
        <w:gridCol w:w="1483"/>
        <w:gridCol w:w="1201"/>
      </w:tblGrid>
      <w:tr w:rsidR="009F33E0" w:rsidRPr="00DA68B2" w:rsidTr="00E86890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программ</w:t>
            </w:r>
          </w:p>
        </w:tc>
        <w:tc>
          <w:tcPr>
            <w:tcW w:w="5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 учетом уточнения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Действующая редакция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</w:t>
            </w:r>
          </w:p>
        </w:tc>
      </w:tr>
      <w:tr w:rsidR="009F33E0" w:rsidRPr="00DA68B2" w:rsidTr="00F515BA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"Здравоохранение"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F33E0" w:rsidRPr="00DA68B2" w:rsidTr="00F515BA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145 254,3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146 411,3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-1 157,0</w:t>
            </w:r>
          </w:p>
        </w:tc>
      </w:tr>
      <w:tr w:rsidR="009F33E0" w:rsidRPr="00DA68B2" w:rsidTr="00F515BA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782 754,0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771 361,4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11 392,6</w:t>
            </w:r>
          </w:p>
        </w:tc>
      </w:tr>
      <w:tr w:rsidR="009F33E0" w:rsidRPr="00DA68B2" w:rsidTr="00F515BA">
        <w:trPr>
          <w:trHeight w:val="241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10 186,5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10 186,5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F33E0" w:rsidRPr="00DA68B2" w:rsidTr="00F515BA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74 081,0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74 081,0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F33E0" w:rsidRPr="00DA68B2" w:rsidTr="00F515BA">
        <w:trPr>
          <w:trHeight w:val="267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13 857,2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10 788,8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3 068,4</w:t>
            </w:r>
          </w:p>
        </w:tc>
      </w:tr>
      <w:tr w:rsidR="009F33E0" w:rsidRPr="00DA68B2" w:rsidTr="00F515BA">
        <w:trPr>
          <w:trHeight w:val="253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2 187,1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2 187,1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F33E0" w:rsidRPr="00DA68B2" w:rsidTr="00F515BA">
        <w:trPr>
          <w:trHeight w:val="404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22 492,7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20 475,6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2 017,1</w:t>
            </w:r>
          </w:p>
        </w:tc>
      </w:tr>
      <w:tr w:rsidR="009F33E0" w:rsidRPr="00DA68B2" w:rsidTr="00F515BA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15 671,6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17 610,1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-1 938,5</w:t>
            </w:r>
          </w:p>
        </w:tc>
      </w:tr>
      <w:tr w:rsidR="009F33E0" w:rsidRPr="00DA68B2" w:rsidTr="00F515BA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65 472,6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31 812,6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33 660,0</w:t>
            </w:r>
          </w:p>
        </w:tc>
      </w:tr>
      <w:tr w:rsidR="009F33E0" w:rsidRPr="00DA68B2" w:rsidTr="00F515BA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"Предпринимательство"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F33E0" w:rsidRPr="00DA68B2" w:rsidTr="00F515BA">
        <w:trPr>
          <w:trHeight w:val="42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160 659,1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150 384,3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10 274,8</w:t>
            </w:r>
          </w:p>
        </w:tc>
      </w:tr>
      <w:tr w:rsidR="009F33E0" w:rsidRPr="00DA68B2" w:rsidTr="00F515BA">
        <w:trPr>
          <w:trHeight w:val="841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14 896,0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14 896,0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F33E0" w:rsidRPr="00DA68B2" w:rsidTr="00F515BA">
        <w:trPr>
          <w:trHeight w:val="416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130 867,7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106 209,6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24 658,1</w:t>
            </w:r>
          </w:p>
        </w:tc>
      </w:tr>
      <w:tr w:rsidR="009F33E0" w:rsidRPr="00DA68B2" w:rsidTr="009F33E0">
        <w:trPr>
          <w:trHeight w:val="424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28 512,8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24 676,8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3 836,0</w:t>
            </w:r>
          </w:p>
        </w:tc>
      </w:tr>
      <w:tr w:rsidR="009F33E0" w:rsidRPr="00DA68B2" w:rsidTr="009F33E0">
        <w:trPr>
          <w:trHeight w:val="5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1 644,0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9F33E0" w:rsidRPr="00DA68B2" w:rsidTr="009F33E0">
        <w:trPr>
          <w:trHeight w:val="510"/>
        </w:trPr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378 404,0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366 380,5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12 023,5</w:t>
            </w:r>
          </w:p>
        </w:tc>
      </w:tr>
      <w:tr w:rsidR="009F33E0" w:rsidRPr="00DA68B2" w:rsidTr="00F515BA">
        <w:trPr>
          <w:trHeight w:val="495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программных расходов (99,7%  от общего объема расходов)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1 847 520,6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1 749 635,6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97 885,0</w:t>
            </w:r>
          </w:p>
        </w:tc>
      </w:tr>
      <w:tr w:rsidR="009F33E0" w:rsidRPr="00DA68B2" w:rsidTr="00F515BA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4 779,4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4 779,4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F33E0" w:rsidRPr="00DA68B2" w:rsidTr="00F515BA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1 852 300,0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1 754 415,0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0" w:rsidRPr="009F33E0" w:rsidRDefault="009F33E0" w:rsidP="009F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3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97 885,0</w:t>
            </w:r>
          </w:p>
        </w:tc>
      </w:tr>
    </w:tbl>
    <w:p w:rsidR="00E86890" w:rsidRPr="00DA68B2" w:rsidRDefault="00E86890" w:rsidP="009F33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A307C" w:rsidRPr="009F33E0" w:rsidRDefault="003C0EE4" w:rsidP="003A307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F33E0">
        <w:rPr>
          <w:rFonts w:ascii="Times New Roman" w:hAnsi="Times New Roman"/>
          <w:sz w:val="24"/>
          <w:szCs w:val="24"/>
        </w:rPr>
        <w:t xml:space="preserve">Детально о причинах корректировки объемов муниципальных программ городского округа изложено в пояснительной записке к проекту решения Совета депутатов.                                                                                          </w:t>
      </w:r>
    </w:p>
    <w:p w:rsidR="00802BB2" w:rsidRPr="00DA68B2" w:rsidRDefault="00DD62FB" w:rsidP="003A30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A68B2">
        <w:rPr>
          <w:rFonts w:ascii="Times New Roman" w:hAnsi="Times New Roman"/>
          <w:color w:val="FF0000"/>
          <w:sz w:val="24"/>
          <w:szCs w:val="24"/>
        </w:rPr>
        <w:lastRenderedPageBreak/>
        <w:t xml:space="preserve">                                                   </w:t>
      </w:r>
      <w:r w:rsidR="00540BE4" w:rsidRPr="00DA68B2">
        <w:rPr>
          <w:rFonts w:ascii="Times New Roman" w:hAnsi="Times New Roman"/>
          <w:color w:val="FF0000"/>
          <w:sz w:val="24"/>
          <w:szCs w:val="24"/>
        </w:rPr>
        <w:t xml:space="preserve">               </w:t>
      </w:r>
    </w:p>
    <w:p w:rsidR="003A307C" w:rsidRPr="009F33E0" w:rsidRDefault="00F73D71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33E0">
        <w:rPr>
          <w:rFonts w:ascii="Times New Roman" w:hAnsi="Times New Roman" w:cs="Times New Roman"/>
          <w:sz w:val="24"/>
          <w:szCs w:val="24"/>
        </w:rPr>
        <w:t>Непрограммные расходы бюдже</w:t>
      </w:r>
      <w:r w:rsidR="0093298C" w:rsidRPr="009F33E0">
        <w:rPr>
          <w:rFonts w:ascii="Times New Roman" w:hAnsi="Times New Roman" w:cs="Times New Roman"/>
          <w:sz w:val="24"/>
          <w:szCs w:val="24"/>
        </w:rPr>
        <w:t xml:space="preserve">та </w:t>
      </w:r>
      <w:r w:rsidR="009F33E0" w:rsidRPr="009F33E0">
        <w:rPr>
          <w:rFonts w:ascii="Times New Roman" w:hAnsi="Times New Roman" w:cs="Times New Roman"/>
          <w:sz w:val="24"/>
          <w:szCs w:val="24"/>
        </w:rPr>
        <w:t>не претерпели изменений.</w:t>
      </w:r>
    </w:p>
    <w:p w:rsidR="00C979F7" w:rsidRPr="00DA68B2" w:rsidRDefault="00C979F7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979F7" w:rsidRPr="009308FB" w:rsidRDefault="00C979F7" w:rsidP="000D33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8FB">
        <w:rPr>
          <w:rFonts w:ascii="Times New Roman" w:hAnsi="Times New Roman" w:cs="Times New Roman"/>
          <w:i/>
          <w:sz w:val="24"/>
          <w:szCs w:val="24"/>
        </w:rPr>
        <w:t>В ходе экспертизы проекта решения запрошены обоснования (документы главных распорядителей, распорядителей, получателей средств бюджета городского округа Лотошино):</w:t>
      </w:r>
    </w:p>
    <w:p w:rsidR="00644098" w:rsidRPr="009308FB" w:rsidRDefault="009F7035" w:rsidP="000D33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8FB">
        <w:rPr>
          <w:rFonts w:ascii="Times New Roman" w:hAnsi="Times New Roman" w:cs="Times New Roman"/>
          <w:i/>
          <w:sz w:val="24"/>
          <w:szCs w:val="24"/>
        </w:rPr>
        <w:t>1. Администрации городского округа Лотошино:</w:t>
      </w:r>
    </w:p>
    <w:p w:rsidR="0072364B" w:rsidRPr="009308FB" w:rsidRDefault="0072364B" w:rsidP="000D33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8FB">
        <w:rPr>
          <w:rFonts w:ascii="Times New Roman" w:hAnsi="Times New Roman" w:cs="Times New Roman"/>
          <w:i/>
          <w:sz w:val="24"/>
          <w:szCs w:val="24"/>
        </w:rPr>
        <w:t>-   расходы на приобретение грузового автомобиля (марка ГАЗ) (МУ ОМСУ);</w:t>
      </w:r>
    </w:p>
    <w:p w:rsidR="0072364B" w:rsidRPr="009308FB" w:rsidRDefault="0072364B" w:rsidP="000D33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8FB">
        <w:rPr>
          <w:rFonts w:ascii="Times New Roman" w:hAnsi="Times New Roman" w:cs="Times New Roman"/>
          <w:i/>
          <w:sz w:val="24"/>
          <w:szCs w:val="24"/>
        </w:rPr>
        <w:t>- благоустройство общественных территорий муниципальных образований Московской области (набережная водоема «Красный ручей»);</w:t>
      </w:r>
    </w:p>
    <w:p w:rsidR="0072364B" w:rsidRPr="009308FB" w:rsidRDefault="0072364B" w:rsidP="000D33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8FB">
        <w:rPr>
          <w:rFonts w:ascii="Times New Roman" w:hAnsi="Times New Roman" w:cs="Times New Roman"/>
          <w:i/>
          <w:sz w:val="24"/>
          <w:szCs w:val="24"/>
        </w:rPr>
        <w:t>-  обустройство пожарного пруда д.Немки;</w:t>
      </w:r>
    </w:p>
    <w:p w:rsidR="0072364B" w:rsidRPr="009308FB" w:rsidRDefault="0072364B" w:rsidP="000D33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8FB">
        <w:rPr>
          <w:rFonts w:ascii="Times New Roman" w:hAnsi="Times New Roman" w:cs="Times New Roman"/>
          <w:i/>
          <w:sz w:val="24"/>
          <w:szCs w:val="24"/>
        </w:rPr>
        <w:t>-  на выделение субсидии МУП «Лотошинское ЖКХ».</w:t>
      </w:r>
    </w:p>
    <w:p w:rsidR="0072364B" w:rsidRPr="009308FB" w:rsidRDefault="0072364B" w:rsidP="000D33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8FB">
        <w:rPr>
          <w:rFonts w:ascii="Times New Roman" w:hAnsi="Times New Roman" w:cs="Times New Roman"/>
          <w:i/>
          <w:sz w:val="24"/>
          <w:szCs w:val="24"/>
        </w:rPr>
        <w:t>2. Отдел по образованию администрации городского округа Лотошино</w:t>
      </w:r>
    </w:p>
    <w:p w:rsidR="0072364B" w:rsidRPr="009308FB" w:rsidRDefault="0072364B" w:rsidP="000D33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8FB">
        <w:rPr>
          <w:rFonts w:ascii="Times New Roman" w:hAnsi="Times New Roman" w:cs="Times New Roman"/>
          <w:i/>
          <w:sz w:val="24"/>
          <w:szCs w:val="24"/>
        </w:rPr>
        <w:t>- ремонт крыши МОУ «Микулинская гимназия» (территория Введенское);</w:t>
      </w:r>
    </w:p>
    <w:p w:rsidR="000D3398" w:rsidRPr="009308FB" w:rsidRDefault="0072364B" w:rsidP="000D33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08FB">
        <w:rPr>
          <w:rFonts w:ascii="Times New Roman" w:hAnsi="Times New Roman" w:cs="Times New Roman"/>
          <w:i/>
          <w:sz w:val="24"/>
          <w:szCs w:val="24"/>
        </w:rPr>
        <w:t xml:space="preserve">- ремонт помещений </w:t>
      </w:r>
      <w:r w:rsidR="000D3398" w:rsidRPr="009308FB">
        <w:rPr>
          <w:rFonts w:ascii="Times New Roman" w:hAnsi="Times New Roman" w:cs="Times New Roman"/>
          <w:i/>
          <w:sz w:val="24"/>
          <w:szCs w:val="24"/>
        </w:rPr>
        <w:t>здания Кировской начальной школы под размещение МУДО «ДДТ».</w:t>
      </w:r>
    </w:p>
    <w:p w:rsidR="000D3398" w:rsidRPr="0049036F" w:rsidRDefault="000D3398" w:rsidP="006440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036F">
        <w:rPr>
          <w:rFonts w:ascii="Times New Roman" w:hAnsi="Times New Roman" w:cs="Times New Roman"/>
          <w:sz w:val="24"/>
          <w:szCs w:val="24"/>
        </w:rPr>
        <w:t xml:space="preserve">Администрацией городского округа Лотошино в составе документов-обоснований </w:t>
      </w:r>
      <w:r w:rsidR="009308FB" w:rsidRPr="0049036F">
        <w:rPr>
          <w:rFonts w:ascii="Times New Roman" w:hAnsi="Times New Roman" w:cs="Times New Roman"/>
          <w:sz w:val="24"/>
          <w:szCs w:val="24"/>
        </w:rPr>
        <w:t>при планировании расходов на выделение субсидии на оказание финансовой помощи в целях предупреждения банкротства и (или) восстановления платежеспособности муниципального унитарного предприятия (погашение кредиторской задолженности по обязательным платежам в бюджет и внебюджетные фонды) МУП «Лотошинское ЖКХ» представлено:</w:t>
      </w:r>
    </w:p>
    <w:p w:rsidR="00DC1CA1" w:rsidRPr="0049036F" w:rsidRDefault="009308FB" w:rsidP="00DC1C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036F">
        <w:rPr>
          <w:rFonts w:ascii="Times New Roman" w:hAnsi="Times New Roman" w:cs="Times New Roman"/>
          <w:sz w:val="24"/>
          <w:szCs w:val="24"/>
        </w:rPr>
        <w:t xml:space="preserve">- </w:t>
      </w:r>
      <w:r w:rsidR="00DC1CA1" w:rsidRPr="0049036F">
        <w:rPr>
          <w:rFonts w:ascii="Times New Roman" w:hAnsi="Times New Roman" w:cs="Times New Roman"/>
          <w:sz w:val="24"/>
          <w:szCs w:val="24"/>
        </w:rPr>
        <w:t>обращение руководителя МУП «Лотошинское ЖКХ» с приложением требования об уплате задолженности по налогам и сборам №12 от 08.04.2023 года (сумма по требованию 32 345,3 тыс. рублей, срок исполнения требования:  не позднее 21.06.2023 года);</w:t>
      </w:r>
    </w:p>
    <w:p w:rsidR="00DC1CA1" w:rsidRPr="0049036F" w:rsidRDefault="00DC1CA1" w:rsidP="00DC1C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036F">
        <w:rPr>
          <w:rFonts w:ascii="Times New Roman" w:hAnsi="Times New Roman" w:cs="Times New Roman"/>
          <w:sz w:val="24"/>
          <w:szCs w:val="24"/>
        </w:rPr>
        <w:t>- анализ финансового состояния МУП «Лотошинское ЖКХ» по итогам деятельности за 2022 год;</w:t>
      </w:r>
    </w:p>
    <w:p w:rsidR="0092342A" w:rsidRPr="0049036F" w:rsidRDefault="0092342A" w:rsidP="00DC1C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036F">
        <w:rPr>
          <w:rFonts w:ascii="Times New Roman" w:hAnsi="Times New Roman" w:cs="Times New Roman"/>
          <w:sz w:val="24"/>
          <w:szCs w:val="24"/>
        </w:rPr>
        <w:t>- отчет о работе муниципального предприятия за 2022 год;</w:t>
      </w:r>
    </w:p>
    <w:p w:rsidR="0092342A" w:rsidRPr="0049036F" w:rsidRDefault="0092342A" w:rsidP="00DC1C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036F">
        <w:rPr>
          <w:rFonts w:ascii="Times New Roman" w:hAnsi="Times New Roman" w:cs="Times New Roman"/>
          <w:sz w:val="24"/>
          <w:szCs w:val="24"/>
        </w:rPr>
        <w:t>- бухгалтерская отчетность за 2022 год;</w:t>
      </w:r>
    </w:p>
    <w:p w:rsidR="008D06C2" w:rsidRPr="0049036F" w:rsidRDefault="008D06C2" w:rsidP="00DC1C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036F">
        <w:rPr>
          <w:rFonts w:ascii="Times New Roman" w:hAnsi="Times New Roman" w:cs="Times New Roman"/>
          <w:sz w:val="24"/>
          <w:szCs w:val="24"/>
        </w:rPr>
        <w:t>- детализация движения денежных средств за 2022 год, 1 квартал 2023 года;</w:t>
      </w:r>
    </w:p>
    <w:p w:rsidR="00DC1CA1" w:rsidRPr="0049036F" w:rsidRDefault="00DC1CA1" w:rsidP="004903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036F">
        <w:rPr>
          <w:rFonts w:ascii="Times New Roman" w:hAnsi="Times New Roman" w:cs="Times New Roman"/>
          <w:sz w:val="24"/>
          <w:szCs w:val="24"/>
        </w:rPr>
        <w:t xml:space="preserve">- постановление Главы городского округа Лотошино </w:t>
      </w:r>
      <w:r w:rsidR="0049036F" w:rsidRPr="0049036F">
        <w:rPr>
          <w:rFonts w:ascii="Times New Roman" w:hAnsi="Times New Roman" w:cs="Times New Roman"/>
          <w:sz w:val="24"/>
          <w:szCs w:val="24"/>
        </w:rPr>
        <w:t xml:space="preserve">№563 от 19.04.2023 года «Об утверждении плана мероприятий по оздоровлению финансового состояния муниципального унитарного предприятия «Жилищно-коммунальное хозяйство»; </w:t>
      </w:r>
    </w:p>
    <w:p w:rsidR="00DC1CA1" w:rsidRPr="0049036F" w:rsidRDefault="00DC1CA1" w:rsidP="00DC1C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036F">
        <w:rPr>
          <w:rFonts w:ascii="Times New Roman" w:hAnsi="Times New Roman" w:cs="Times New Roman"/>
          <w:sz w:val="24"/>
          <w:szCs w:val="24"/>
        </w:rPr>
        <w:t>- проект муниципальной программы «Развитие инженерной инфраструктуры, энергоэффективности и отрасли обращения с отходами» на 2023 – 2027 годы</w:t>
      </w:r>
      <w:r w:rsidR="0092366E" w:rsidRPr="0049036F">
        <w:rPr>
          <w:rFonts w:ascii="Times New Roman" w:hAnsi="Times New Roman" w:cs="Times New Roman"/>
          <w:sz w:val="24"/>
          <w:szCs w:val="24"/>
        </w:rPr>
        <w:t>.</w:t>
      </w:r>
    </w:p>
    <w:p w:rsidR="00DC1CA1" w:rsidRPr="0049036F" w:rsidRDefault="00DC1CA1" w:rsidP="00DC1C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44098" w:rsidRDefault="00644098" w:rsidP="006440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4098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098">
        <w:rPr>
          <w:rFonts w:ascii="Times New Roman" w:hAnsi="Times New Roman" w:cs="Times New Roman"/>
          <w:sz w:val="24"/>
          <w:szCs w:val="24"/>
        </w:rPr>
        <w:t>Проектом решения предлагается учесть изменения бюджета 2024 года по источникам расходов в структуре отдельных муниципальных прог</w:t>
      </w:r>
      <w:r>
        <w:rPr>
          <w:rFonts w:ascii="Times New Roman" w:hAnsi="Times New Roman" w:cs="Times New Roman"/>
          <w:sz w:val="24"/>
          <w:szCs w:val="24"/>
        </w:rPr>
        <w:t>рамм городского округа Лотошино. Основные характеристика бюджета не изменяются.</w:t>
      </w:r>
    </w:p>
    <w:p w:rsidR="00644098" w:rsidRDefault="00F5041B" w:rsidP="00F5041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вносятся в следующие муниципальные программы городского округа Лотошино:</w:t>
      </w:r>
    </w:p>
    <w:p w:rsidR="00644098" w:rsidRDefault="00644098" w:rsidP="00F5041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9735" w:type="dxa"/>
        <w:tblInd w:w="-431" w:type="dxa"/>
        <w:tblLook w:val="04A0" w:firstRow="1" w:lastRow="0" w:firstColumn="1" w:lastColumn="0" w:noHBand="0" w:noVBand="1"/>
      </w:tblPr>
      <w:tblGrid>
        <w:gridCol w:w="1208"/>
        <w:gridCol w:w="4282"/>
        <w:gridCol w:w="1336"/>
        <w:gridCol w:w="1610"/>
        <w:gridCol w:w="1299"/>
      </w:tblGrid>
      <w:tr w:rsidR="00644098" w:rsidRPr="00224642" w:rsidTr="00F5041B">
        <w:trPr>
          <w:trHeight w:val="510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098" w:rsidRPr="00224642" w:rsidRDefault="00644098" w:rsidP="00F50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24642">
              <w:rPr>
                <w:rFonts w:ascii="Times New Roman" w:hAnsi="Times New Roman"/>
                <w:b/>
                <w:bCs/>
                <w:color w:val="000000"/>
              </w:rPr>
              <w:t>№ программ</w:t>
            </w:r>
          </w:p>
        </w:tc>
        <w:tc>
          <w:tcPr>
            <w:tcW w:w="4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098" w:rsidRPr="00224642" w:rsidRDefault="00644098" w:rsidP="00F50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24642">
              <w:rPr>
                <w:rFonts w:ascii="Times New Roman" w:hAnsi="Times New Roman"/>
                <w:b/>
                <w:bCs/>
                <w:color w:val="000000"/>
              </w:rPr>
              <w:t>Наименование муниципальной программы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098" w:rsidRPr="00224642" w:rsidRDefault="00644098" w:rsidP="00F50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24642">
              <w:rPr>
                <w:rFonts w:ascii="Times New Roman" w:hAnsi="Times New Roman"/>
                <w:b/>
                <w:bCs/>
                <w:color w:val="000000"/>
              </w:rPr>
              <w:t>С учетом уточнения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098" w:rsidRPr="00224642" w:rsidRDefault="00644098" w:rsidP="00F50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24642">
              <w:rPr>
                <w:rFonts w:ascii="Times New Roman" w:hAnsi="Times New Roman"/>
                <w:b/>
                <w:bCs/>
                <w:color w:val="000000"/>
              </w:rPr>
              <w:t>Действующая редакция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098" w:rsidRPr="00224642" w:rsidRDefault="00644098" w:rsidP="00F50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24642">
              <w:rPr>
                <w:rFonts w:ascii="Times New Roman" w:hAnsi="Times New Roman"/>
                <w:b/>
                <w:bCs/>
                <w:color w:val="000000"/>
              </w:rPr>
              <w:t>Изменение</w:t>
            </w:r>
          </w:p>
        </w:tc>
      </w:tr>
      <w:tr w:rsidR="00644098" w:rsidRPr="00224642" w:rsidTr="00F5041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098" w:rsidRPr="00224642" w:rsidRDefault="00644098" w:rsidP="00F50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464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098" w:rsidRPr="00224642" w:rsidRDefault="00644098" w:rsidP="00F50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24642">
              <w:rPr>
                <w:rFonts w:ascii="Times New Roman" w:hAnsi="Times New Roman"/>
                <w:color w:val="000000"/>
              </w:rPr>
              <w:t>Муниципальная программа "Культура"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098" w:rsidRPr="00224642" w:rsidRDefault="00644098" w:rsidP="00F50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4642">
              <w:rPr>
                <w:rFonts w:ascii="Times New Roman" w:hAnsi="Times New Roman"/>
                <w:color w:val="000000"/>
              </w:rPr>
              <w:t>117 201,3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098" w:rsidRPr="00224642" w:rsidRDefault="00644098" w:rsidP="00F50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4642">
              <w:rPr>
                <w:rFonts w:ascii="Times New Roman" w:hAnsi="Times New Roman"/>
                <w:color w:val="000000"/>
              </w:rPr>
              <w:t>121 819,9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098" w:rsidRPr="00224642" w:rsidRDefault="00644098" w:rsidP="00F50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4642">
              <w:rPr>
                <w:rFonts w:ascii="Times New Roman" w:hAnsi="Times New Roman"/>
                <w:color w:val="000000"/>
              </w:rPr>
              <w:t>-4 618,6</w:t>
            </w:r>
          </w:p>
        </w:tc>
      </w:tr>
      <w:tr w:rsidR="00644098" w:rsidRPr="00224642" w:rsidTr="00F5041B">
        <w:trPr>
          <w:trHeight w:val="51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098" w:rsidRPr="00224642" w:rsidRDefault="00644098" w:rsidP="00F50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4642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098" w:rsidRPr="00224642" w:rsidRDefault="00644098" w:rsidP="00F504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24642">
              <w:rPr>
                <w:rFonts w:ascii="Times New Roman" w:hAnsi="Times New Roman"/>
                <w:color w:val="000000"/>
              </w:rPr>
              <w:t>Муниципальная программа "Цифровое муниципальное образование"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098" w:rsidRPr="00224642" w:rsidRDefault="00644098" w:rsidP="00F50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4642">
              <w:rPr>
                <w:rFonts w:ascii="Times New Roman" w:hAnsi="Times New Roman"/>
                <w:color w:val="000000"/>
              </w:rPr>
              <w:t>33 098,4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098" w:rsidRPr="00224642" w:rsidRDefault="00644098" w:rsidP="00F50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4642">
              <w:rPr>
                <w:rFonts w:ascii="Times New Roman" w:hAnsi="Times New Roman"/>
                <w:color w:val="000000"/>
              </w:rPr>
              <w:t>28 479,8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098" w:rsidRPr="00224642" w:rsidRDefault="00644098" w:rsidP="00F504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4642">
              <w:rPr>
                <w:rFonts w:ascii="Times New Roman" w:hAnsi="Times New Roman"/>
                <w:color w:val="000000"/>
              </w:rPr>
              <w:t>4 618,6</w:t>
            </w:r>
          </w:p>
        </w:tc>
      </w:tr>
      <w:tr w:rsidR="00644098" w:rsidRPr="00224642" w:rsidTr="00F5041B">
        <w:trPr>
          <w:trHeight w:val="495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098" w:rsidRPr="00224642" w:rsidRDefault="00644098" w:rsidP="00F50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2464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098" w:rsidRPr="00224642" w:rsidRDefault="00644098" w:rsidP="00F50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24642">
              <w:rPr>
                <w:rFonts w:ascii="Times New Roman" w:hAnsi="Times New Roman"/>
                <w:b/>
                <w:bCs/>
                <w:color w:val="000000"/>
              </w:rPr>
              <w:t>Итого программных расходов (99,7% от общего объема расходов)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098" w:rsidRPr="00224642" w:rsidRDefault="00644098" w:rsidP="00F50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24642">
              <w:rPr>
                <w:rFonts w:ascii="Times New Roman" w:hAnsi="Times New Roman"/>
                <w:b/>
                <w:bCs/>
                <w:color w:val="000000"/>
              </w:rPr>
              <w:t>1 576 053,1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098" w:rsidRPr="00224642" w:rsidRDefault="00644098" w:rsidP="00F50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24642">
              <w:rPr>
                <w:rFonts w:ascii="Times New Roman" w:hAnsi="Times New Roman"/>
                <w:b/>
                <w:bCs/>
                <w:color w:val="000000"/>
              </w:rPr>
              <w:t>1 576 053,1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098" w:rsidRPr="00224642" w:rsidRDefault="00644098" w:rsidP="00F50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2464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644098" w:rsidRPr="00224642" w:rsidTr="00F5041B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098" w:rsidRPr="00224642" w:rsidRDefault="00644098" w:rsidP="00F50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2464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098" w:rsidRPr="00224642" w:rsidRDefault="00644098" w:rsidP="00F504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24642">
              <w:rPr>
                <w:rFonts w:ascii="Times New Roman" w:hAnsi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098" w:rsidRPr="00224642" w:rsidRDefault="00644098" w:rsidP="00F50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24642">
              <w:rPr>
                <w:rFonts w:ascii="Times New Roman" w:hAnsi="Times New Roman"/>
                <w:b/>
                <w:bCs/>
                <w:color w:val="000000"/>
              </w:rPr>
              <w:t>1 580 679,1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098" w:rsidRPr="00224642" w:rsidRDefault="00644098" w:rsidP="00F50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24642">
              <w:rPr>
                <w:rFonts w:ascii="Times New Roman" w:hAnsi="Times New Roman"/>
                <w:b/>
                <w:bCs/>
                <w:color w:val="000000"/>
              </w:rPr>
              <w:t>1 580 679,1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098" w:rsidRPr="00224642" w:rsidRDefault="00644098" w:rsidP="00F504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2464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</w:tbl>
    <w:p w:rsidR="00644098" w:rsidRDefault="00644098" w:rsidP="00644098">
      <w:pPr>
        <w:spacing w:after="0" w:line="240" w:lineRule="auto"/>
        <w:jc w:val="both"/>
        <w:rPr>
          <w:rFonts w:ascii="Times New Roman" w:hAnsi="Times New Roman"/>
        </w:rPr>
      </w:pPr>
    </w:p>
    <w:p w:rsidR="00F5041B" w:rsidRDefault="00644098" w:rsidP="00644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F5041B" w:rsidRPr="00F5041B">
        <w:rPr>
          <w:rFonts w:ascii="Times New Roman" w:hAnsi="Times New Roman"/>
          <w:sz w:val="24"/>
          <w:szCs w:val="24"/>
        </w:rPr>
        <w:t>Изменения обусловлены</w:t>
      </w:r>
      <w:r w:rsidR="00F5041B">
        <w:rPr>
          <w:rFonts w:ascii="Times New Roman" w:hAnsi="Times New Roman"/>
          <w:sz w:val="24"/>
          <w:szCs w:val="24"/>
        </w:rPr>
        <w:t xml:space="preserve"> принятием постановления Губернатора Московской области от 25.11.2022 года №378-ПГ «О совершенствовании структуры исполнительных </w:t>
      </w:r>
      <w:r w:rsidR="00F5041B">
        <w:rPr>
          <w:rFonts w:ascii="Times New Roman" w:hAnsi="Times New Roman"/>
          <w:sz w:val="24"/>
          <w:szCs w:val="24"/>
        </w:rPr>
        <w:lastRenderedPageBreak/>
        <w:t>органов государственной власти Московской области». Предметом является: реорганизация Главного архивного управления Московской области  путем присоединения к Министерству государственного управления, информационных технологий и связи Московской области с 01.03.2023 года. Таким образом, в части расходов на обеспечение деятельности в сфере архивного дела</w:t>
      </w:r>
      <w:r w:rsidR="00186C02">
        <w:rPr>
          <w:rFonts w:ascii="Times New Roman" w:hAnsi="Times New Roman"/>
          <w:sz w:val="24"/>
          <w:szCs w:val="24"/>
        </w:rPr>
        <w:t>, в том числе по вопросам предоставления субвенций бюджетам городских округов Московской области не обеспечение переданных государственных полномочий Московской области, изменяется главный распорядитель бюджетных средств Московской области, вносятся изменений в государственные программы Московской области и соответственно подлежат изменению муниципальные программ</w:t>
      </w:r>
      <w:r w:rsidR="000A315F">
        <w:rPr>
          <w:rFonts w:ascii="Times New Roman" w:hAnsi="Times New Roman"/>
          <w:sz w:val="24"/>
          <w:szCs w:val="24"/>
        </w:rPr>
        <w:t>ы</w:t>
      </w:r>
      <w:bookmarkStart w:id="1" w:name="_GoBack"/>
      <w:bookmarkEnd w:id="1"/>
      <w:r w:rsidR="00186C02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B91DF8" w:rsidRDefault="00B91DF8" w:rsidP="00644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DF8" w:rsidRDefault="00B91DF8" w:rsidP="00B91D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Аналогичные изменения внесены в плановый период 2025 года:</w:t>
      </w:r>
    </w:p>
    <w:p w:rsidR="00B91DF8" w:rsidRDefault="00B91DF8" w:rsidP="00B91D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43" w:type="dxa"/>
        <w:tblInd w:w="-431" w:type="dxa"/>
        <w:tblLook w:val="04A0" w:firstRow="1" w:lastRow="0" w:firstColumn="1" w:lastColumn="0" w:noHBand="0" w:noVBand="1"/>
      </w:tblPr>
      <w:tblGrid>
        <w:gridCol w:w="1208"/>
        <w:gridCol w:w="4289"/>
        <w:gridCol w:w="1337"/>
        <w:gridCol w:w="1610"/>
        <w:gridCol w:w="1299"/>
      </w:tblGrid>
      <w:tr w:rsidR="00B91DF8" w:rsidRPr="00B91DF8" w:rsidTr="00B91DF8">
        <w:trPr>
          <w:trHeight w:val="510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DF8" w:rsidRPr="00B91DF8" w:rsidRDefault="00B91DF8" w:rsidP="00B9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1D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программ</w:t>
            </w:r>
          </w:p>
        </w:tc>
        <w:tc>
          <w:tcPr>
            <w:tcW w:w="4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DF8" w:rsidRPr="00B91DF8" w:rsidRDefault="00B91DF8" w:rsidP="00B9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1D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DF8" w:rsidRPr="00B91DF8" w:rsidRDefault="00B91DF8" w:rsidP="00B9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1D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учетом уточнения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DF8" w:rsidRPr="00B91DF8" w:rsidRDefault="00B91DF8" w:rsidP="00B9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1D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Действующая редакция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DF8" w:rsidRPr="00B91DF8" w:rsidRDefault="00B91DF8" w:rsidP="00B9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1D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</w:t>
            </w:r>
          </w:p>
        </w:tc>
      </w:tr>
      <w:tr w:rsidR="00B91DF8" w:rsidRPr="00B91DF8" w:rsidTr="00B91DF8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DF8" w:rsidRPr="00B91DF8" w:rsidRDefault="00B91DF8" w:rsidP="00B9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DF8" w:rsidRPr="00B91DF8" w:rsidRDefault="00B91DF8" w:rsidP="00B91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"Культура"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DF8" w:rsidRPr="00B91DF8" w:rsidRDefault="00B91DF8" w:rsidP="00B9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117 187,4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DF8" w:rsidRPr="00B91DF8" w:rsidRDefault="00B91DF8" w:rsidP="00B9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121 341,5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DF8" w:rsidRPr="00B91DF8" w:rsidRDefault="00B91DF8" w:rsidP="00B9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-4 154,1</w:t>
            </w:r>
          </w:p>
        </w:tc>
      </w:tr>
      <w:tr w:rsidR="00B91DF8" w:rsidRPr="00B91DF8" w:rsidTr="00B91DF8">
        <w:trPr>
          <w:trHeight w:val="51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DF8" w:rsidRPr="00B91DF8" w:rsidRDefault="00B91DF8" w:rsidP="00B9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DF8" w:rsidRPr="00B91DF8" w:rsidRDefault="00B91DF8" w:rsidP="00B91DF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DF8" w:rsidRPr="00B91DF8" w:rsidRDefault="00B91DF8" w:rsidP="00B9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29 295,9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DF8" w:rsidRPr="00B91DF8" w:rsidRDefault="00B91DF8" w:rsidP="00B91D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25 141,8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DF8" w:rsidRPr="00B91DF8" w:rsidRDefault="00B91DF8" w:rsidP="00B91D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4 154,1</w:t>
            </w:r>
          </w:p>
        </w:tc>
      </w:tr>
      <w:tr w:rsidR="00B91DF8" w:rsidRPr="00B91DF8" w:rsidTr="00B91DF8">
        <w:trPr>
          <w:trHeight w:val="495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DF8" w:rsidRPr="00B91DF8" w:rsidRDefault="00B91DF8" w:rsidP="00B9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DF8" w:rsidRPr="00B91DF8" w:rsidRDefault="00B91DF8" w:rsidP="00B91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1D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программных расходов (99,6% от общего объема расходов)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DF8" w:rsidRPr="00B91DF8" w:rsidRDefault="00B91DF8" w:rsidP="00B9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1D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1 267 573,6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DF8" w:rsidRPr="00B91DF8" w:rsidRDefault="00B91DF8" w:rsidP="00B9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1D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1 267 573,6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DF8" w:rsidRPr="00B91DF8" w:rsidRDefault="00B91DF8" w:rsidP="00B9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1D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</w:tr>
      <w:tr w:rsidR="00B91DF8" w:rsidRPr="00B91DF8" w:rsidTr="00B91DF8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DF8" w:rsidRPr="00B91DF8" w:rsidRDefault="00B91DF8" w:rsidP="00B9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DF8" w:rsidRPr="00B91DF8" w:rsidRDefault="00B91DF8" w:rsidP="00B91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1D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расходов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DF8" w:rsidRPr="00B91DF8" w:rsidRDefault="00B91DF8" w:rsidP="00B9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1D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1 272 199,6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DF8" w:rsidRPr="00B91DF8" w:rsidRDefault="00B91DF8" w:rsidP="00B9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1D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1 272 199,6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DF8" w:rsidRPr="00B91DF8" w:rsidRDefault="00B91DF8" w:rsidP="00B9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1D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</w:tr>
    </w:tbl>
    <w:p w:rsidR="00B91DF8" w:rsidRPr="00F5041B" w:rsidRDefault="00B91DF8" w:rsidP="00644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79F7" w:rsidRPr="00DA68B2" w:rsidRDefault="00C979F7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95B52" w:rsidRPr="00595B52" w:rsidRDefault="00B47E29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2"/>
      <w:bookmarkEnd w:id="2"/>
      <w:r w:rsidRPr="00595B52">
        <w:rPr>
          <w:rFonts w:ascii="Times New Roman" w:hAnsi="Times New Roman"/>
          <w:sz w:val="24"/>
          <w:szCs w:val="24"/>
        </w:rPr>
        <w:t>7</w:t>
      </w:r>
      <w:r w:rsidR="00D03BE3" w:rsidRPr="00595B52">
        <w:rPr>
          <w:rFonts w:ascii="Times New Roman" w:hAnsi="Times New Roman"/>
          <w:sz w:val="24"/>
          <w:szCs w:val="24"/>
        </w:rPr>
        <w:t xml:space="preserve">. </w:t>
      </w:r>
      <w:r w:rsidR="005A3D74" w:rsidRPr="00595B52">
        <w:rPr>
          <w:rFonts w:ascii="Times New Roman" w:hAnsi="Times New Roman" w:cs="Times New Roman"/>
          <w:sz w:val="24"/>
          <w:szCs w:val="24"/>
        </w:rPr>
        <w:t xml:space="preserve"> Предлагаемый к утверждению пунктом 1 проекта решения дефицит бюджета городского округа Лотошино на 202</w:t>
      </w:r>
      <w:r w:rsidR="00F84711" w:rsidRPr="00595B52">
        <w:rPr>
          <w:rFonts w:ascii="Times New Roman" w:hAnsi="Times New Roman" w:cs="Times New Roman"/>
          <w:sz w:val="24"/>
          <w:szCs w:val="24"/>
        </w:rPr>
        <w:t>3</w:t>
      </w:r>
      <w:r w:rsidR="005A3D74" w:rsidRPr="00595B52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595B52" w:rsidRPr="00595B52">
        <w:rPr>
          <w:rFonts w:ascii="Times New Roman" w:hAnsi="Times New Roman" w:cs="Times New Roman"/>
          <w:sz w:val="24"/>
          <w:szCs w:val="24"/>
        </w:rPr>
        <w:t>72 000,0</w:t>
      </w:r>
      <w:r w:rsidR="009C174E" w:rsidRPr="00595B52">
        <w:rPr>
          <w:rFonts w:ascii="Times New Roman" w:hAnsi="Times New Roman" w:cs="Times New Roman"/>
          <w:sz w:val="24"/>
          <w:szCs w:val="24"/>
        </w:rPr>
        <w:t xml:space="preserve"> </w:t>
      </w:r>
      <w:r w:rsidR="005A3D74" w:rsidRPr="00595B52">
        <w:rPr>
          <w:rFonts w:ascii="Times New Roman" w:hAnsi="Times New Roman" w:cs="Times New Roman"/>
          <w:sz w:val="24"/>
          <w:szCs w:val="24"/>
        </w:rPr>
        <w:t xml:space="preserve">тыс. рублей соответствует размеру дефицита, предусмотренному в приложении </w:t>
      </w:r>
      <w:r w:rsidR="00D31FD4" w:rsidRPr="00595B52">
        <w:rPr>
          <w:rFonts w:ascii="Times New Roman" w:hAnsi="Times New Roman" w:cs="Times New Roman"/>
          <w:sz w:val="24"/>
          <w:szCs w:val="24"/>
        </w:rPr>
        <w:t>5</w:t>
      </w:r>
      <w:r w:rsidR="005A3D74" w:rsidRPr="00595B52">
        <w:rPr>
          <w:rFonts w:ascii="Times New Roman" w:hAnsi="Times New Roman" w:cs="Times New Roman"/>
          <w:sz w:val="24"/>
          <w:szCs w:val="24"/>
        </w:rPr>
        <w:t xml:space="preserve"> «Источники внутреннего финансирования дефицита бюджета городского округа Лотошино на 202</w:t>
      </w:r>
      <w:r w:rsidR="00F84711" w:rsidRPr="00595B52">
        <w:rPr>
          <w:rFonts w:ascii="Times New Roman" w:hAnsi="Times New Roman" w:cs="Times New Roman"/>
          <w:sz w:val="24"/>
          <w:szCs w:val="24"/>
        </w:rPr>
        <w:t>3</w:t>
      </w:r>
      <w:r w:rsidR="005A3D74" w:rsidRPr="00595B5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84711" w:rsidRPr="00595B52">
        <w:rPr>
          <w:rFonts w:ascii="Times New Roman" w:hAnsi="Times New Roman" w:cs="Times New Roman"/>
          <w:sz w:val="24"/>
          <w:szCs w:val="24"/>
        </w:rPr>
        <w:t>4</w:t>
      </w:r>
      <w:r w:rsidR="005A3D74" w:rsidRPr="00595B52">
        <w:rPr>
          <w:rFonts w:ascii="Times New Roman" w:hAnsi="Times New Roman" w:cs="Times New Roman"/>
          <w:sz w:val="24"/>
          <w:szCs w:val="24"/>
        </w:rPr>
        <w:t xml:space="preserve"> и 202</w:t>
      </w:r>
      <w:r w:rsidR="00F84711" w:rsidRPr="00595B52">
        <w:rPr>
          <w:rFonts w:ascii="Times New Roman" w:hAnsi="Times New Roman" w:cs="Times New Roman"/>
          <w:sz w:val="24"/>
          <w:szCs w:val="24"/>
        </w:rPr>
        <w:t>5</w:t>
      </w:r>
      <w:r w:rsidR="005A3D74" w:rsidRPr="00595B52">
        <w:rPr>
          <w:rFonts w:ascii="Times New Roman" w:hAnsi="Times New Roman" w:cs="Times New Roman"/>
          <w:sz w:val="24"/>
          <w:szCs w:val="24"/>
        </w:rPr>
        <w:t xml:space="preserve"> годов» к настоящему проекту.</w:t>
      </w:r>
      <w:r w:rsidR="00595B52" w:rsidRPr="00595B52">
        <w:t xml:space="preserve"> </w:t>
      </w:r>
      <w:r w:rsidR="00595B52" w:rsidRPr="00595B52">
        <w:rPr>
          <w:rFonts w:ascii="Times New Roman" w:hAnsi="Times New Roman" w:cs="Times New Roman"/>
          <w:sz w:val="24"/>
          <w:szCs w:val="24"/>
        </w:rPr>
        <w:t>Дефицит бюджета округа составит в 2023 году составляет 36,3% от общей суммы доходов городского округа без учета безвозмездных поступлений и поступлений по дополнительному нормативу (198 493,5 тыс. руб.)</w:t>
      </w:r>
      <w:r w:rsidR="00595B52">
        <w:rPr>
          <w:rFonts w:ascii="Times New Roman" w:hAnsi="Times New Roman" w:cs="Times New Roman"/>
          <w:sz w:val="24"/>
          <w:szCs w:val="24"/>
        </w:rPr>
        <w:t xml:space="preserve"> </w:t>
      </w:r>
      <w:r w:rsidR="00595B52" w:rsidRPr="00595B52">
        <w:rPr>
          <w:rFonts w:ascii="Times New Roman" w:hAnsi="Times New Roman" w:cs="Times New Roman"/>
          <w:sz w:val="24"/>
          <w:szCs w:val="24"/>
        </w:rPr>
        <w:t>и превышает установленный пунктом 3 статьи 92.1 Бюджетного кодекса РФ предельный размер дефици</w:t>
      </w:r>
      <w:r w:rsidR="00595B52">
        <w:rPr>
          <w:rFonts w:ascii="Times New Roman" w:hAnsi="Times New Roman" w:cs="Times New Roman"/>
          <w:sz w:val="24"/>
          <w:szCs w:val="24"/>
        </w:rPr>
        <w:t>та местного бюджета (5% или 9224</w:t>
      </w:r>
      <w:r w:rsidR="00595B52" w:rsidRPr="00595B52">
        <w:rPr>
          <w:rFonts w:ascii="Times New Roman" w:hAnsi="Times New Roman" w:cs="Times New Roman"/>
          <w:sz w:val="24"/>
          <w:szCs w:val="24"/>
        </w:rPr>
        <w:t>,</w:t>
      </w:r>
      <w:r w:rsidR="00595B52">
        <w:rPr>
          <w:rFonts w:ascii="Times New Roman" w:hAnsi="Times New Roman" w:cs="Times New Roman"/>
          <w:sz w:val="24"/>
          <w:szCs w:val="24"/>
        </w:rPr>
        <w:t>7</w:t>
      </w:r>
      <w:r w:rsidR="00595B52" w:rsidRPr="00595B52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C0328E" w:rsidRPr="00595B52" w:rsidRDefault="005A3D74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B52">
        <w:rPr>
          <w:rFonts w:ascii="Times New Roman" w:hAnsi="Times New Roman" w:cs="Times New Roman"/>
          <w:sz w:val="24"/>
          <w:szCs w:val="24"/>
        </w:rPr>
        <w:t xml:space="preserve"> </w:t>
      </w:r>
      <w:r w:rsidR="00C0328E" w:rsidRPr="00595B52">
        <w:rPr>
          <w:rFonts w:ascii="Times New Roman" w:hAnsi="Times New Roman" w:cs="Times New Roman"/>
          <w:sz w:val="24"/>
          <w:szCs w:val="24"/>
        </w:rPr>
        <w:t xml:space="preserve">В </w:t>
      </w:r>
      <w:r w:rsidR="00595B52" w:rsidRPr="00595B52">
        <w:rPr>
          <w:rFonts w:ascii="Times New Roman" w:hAnsi="Times New Roman" w:cs="Times New Roman"/>
          <w:sz w:val="24"/>
          <w:szCs w:val="24"/>
        </w:rPr>
        <w:t xml:space="preserve">действующей </w:t>
      </w:r>
      <w:r w:rsidR="00C0328E" w:rsidRPr="00595B52">
        <w:rPr>
          <w:rFonts w:ascii="Times New Roman" w:hAnsi="Times New Roman" w:cs="Times New Roman"/>
          <w:sz w:val="24"/>
          <w:szCs w:val="24"/>
        </w:rPr>
        <w:t>редакции бюджет городского округа Лотошино на 202</w:t>
      </w:r>
      <w:r w:rsidR="00F84711" w:rsidRPr="00595B52">
        <w:rPr>
          <w:rFonts w:ascii="Times New Roman" w:hAnsi="Times New Roman" w:cs="Times New Roman"/>
          <w:sz w:val="24"/>
          <w:szCs w:val="24"/>
        </w:rPr>
        <w:t>3</w:t>
      </w:r>
      <w:r w:rsidR="00C0328E" w:rsidRPr="00595B52">
        <w:rPr>
          <w:rFonts w:ascii="Times New Roman" w:hAnsi="Times New Roman" w:cs="Times New Roman"/>
          <w:sz w:val="24"/>
          <w:szCs w:val="24"/>
        </w:rPr>
        <w:t xml:space="preserve"> год утвержден </w:t>
      </w:r>
      <w:r w:rsidR="00595B52" w:rsidRPr="00595B52">
        <w:rPr>
          <w:rFonts w:ascii="Times New Roman" w:hAnsi="Times New Roman" w:cs="Times New Roman"/>
          <w:sz w:val="24"/>
          <w:szCs w:val="24"/>
        </w:rPr>
        <w:t>дефицит 23 712,0 тыс. рублей.</w:t>
      </w:r>
    </w:p>
    <w:p w:rsidR="00BB1076" w:rsidRPr="00595B52" w:rsidRDefault="00BB1076" w:rsidP="00BB1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B52">
        <w:rPr>
          <w:rFonts w:ascii="Times New Roman" w:hAnsi="Times New Roman"/>
          <w:sz w:val="24"/>
          <w:szCs w:val="24"/>
        </w:rPr>
        <w:t xml:space="preserve">Пунктом </w:t>
      </w:r>
      <w:r w:rsidR="00595B52" w:rsidRPr="00595B52">
        <w:rPr>
          <w:rFonts w:ascii="Times New Roman" w:hAnsi="Times New Roman"/>
          <w:sz w:val="24"/>
          <w:szCs w:val="24"/>
        </w:rPr>
        <w:t>7</w:t>
      </w:r>
      <w:r w:rsidRPr="00595B52">
        <w:rPr>
          <w:rFonts w:ascii="Times New Roman" w:hAnsi="Times New Roman"/>
          <w:sz w:val="24"/>
          <w:szCs w:val="24"/>
        </w:rPr>
        <w:t xml:space="preserve"> представленного на экспертизу проекта решения о внесении изменений в бюджет предлагается  учесть в составе источников внутреннего финансирования дефицита бюджета  городского округа Лотошино Московской области на 202</w:t>
      </w:r>
      <w:r w:rsidR="004D233D" w:rsidRPr="00595B52">
        <w:rPr>
          <w:rFonts w:ascii="Times New Roman" w:hAnsi="Times New Roman"/>
          <w:sz w:val="24"/>
          <w:szCs w:val="24"/>
        </w:rPr>
        <w:t>3</w:t>
      </w:r>
      <w:r w:rsidRPr="00595B52">
        <w:rPr>
          <w:rFonts w:ascii="Times New Roman" w:hAnsi="Times New Roman"/>
          <w:sz w:val="24"/>
          <w:szCs w:val="24"/>
        </w:rPr>
        <w:t xml:space="preserve"> год  снижение остатков средств на счетах  по учету средств местного бюджета в сумме </w:t>
      </w:r>
      <w:r w:rsidR="00595B52" w:rsidRPr="00595B52">
        <w:rPr>
          <w:rFonts w:ascii="Times New Roman" w:hAnsi="Times New Roman"/>
          <w:sz w:val="24"/>
          <w:szCs w:val="24"/>
        </w:rPr>
        <w:t>72 000,0</w:t>
      </w:r>
      <w:r w:rsidRPr="00595B52">
        <w:rPr>
          <w:rFonts w:ascii="Times New Roman" w:hAnsi="Times New Roman"/>
          <w:sz w:val="24"/>
          <w:szCs w:val="24"/>
        </w:rPr>
        <w:t xml:space="preserve">  тыс. рублей, что соответствует требованиям статьи 92.1 Бюджетного кодекса РФ.</w:t>
      </w:r>
    </w:p>
    <w:p w:rsidR="00BB1076" w:rsidRPr="00595B52" w:rsidRDefault="00BB1076" w:rsidP="00BB1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B5F" w:rsidRPr="0006761C" w:rsidRDefault="009F5E83" w:rsidP="00413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6761C">
        <w:rPr>
          <w:rFonts w:ascii="Times New Roman" w:hAnsi="Times New Roman" w:cs="Times New Roman"/>
          <w:sz w:val="24"/>
          <w:szCs w:val="24"/>
        </w:rPr>
        <w:t>8</w:t>
      </w:r>
      <w:r w:rsidR="00D2246C" w:rsidRPr="0006761C">
        <w:rPr>
          <w:rFonts w:ascii="Times New Roman" w:hAnsi="Times New Roman" w:cs="Times New Roman"/>
          <w:sz w:val="24"/>
          <w:szCs w:val="24"/>
        </w:rPr>
        <w:t>.</w:t>
      </w:r>
      <w:r w:rsidR="004B7F68" w:rsidRPr="0006761C">
        <w:rPr>
          <w:rFonts w:ascii="Times New Roman" w:hAnsi="Times New Roman" w:cs="Times New Roman"/>
          <w:sz w:val="24"/>
          <w:szCs w:val="24"/>
        </w:rPr>
        <w:t xml:space="preserve"> П</w:t>
      </w:r>
      <w:r w:rsidR="00D2246C" w:rsidRPr="0006761C">
        <w:rPr>
          <w:rFonts w:ascii="Times New Roman" w:hAnsi="Times New Roman" w:cs="Times New Roman"/>
          <w:sz w:val="24"/>
          <w:szCs w:val="24"/>
        </w:rPr>
        <w:t>унктом</w:t>
      </w:r>
      <w:r w:rsidRPr="0006761C">
        <w:rPr>
          <w:rFonts w:ascii="Times New Roman" w:hAnsi="Times New Roman" w:cs="Times New Roman"/>
          <w:sz w:val="24"/>
          <w:szCs w:val="24"/>
        </w:rPr>
        <w:t xml:space="preserve"> </w:t>
      </w:r>
      <w:r w:rsidR="0006761C" w:rsidRPr="0006761C">
        <w:rPr>
          <w:rFonts w:ascii="Times New Roman" w:hAnsi="Times New Roman" w:cs="Times New Roman"/>
          <w:sz w:val="24"/>
          <w:szCs w:val="24"/>
        </w:rPr>
        <w:t>8</w:t>
      </w:r>
      <w:r w:rsidR="00D2246C" w:rsidRPr="0006761C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0F4197" w:rsidRPr="0006761C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D2246C" w:rsidRPr="0006761C">
        <w:rPr>
          <w:rFonts w:ascii="Times New Roman" w:hAnsi="Times New Roman" w:cs="Times New Roman"/>
          <w:sz w:val="24"/>
          <w:szCs w:val="24"/>
        </w:rPr>
        <w:t xml:space="preserve"> </w:t>
      </w:r>
      <w:r w:rsidR="00357B59" w:rsidRPr="0006761C">
        <w:rPr>
          <w:rFonts w:ascii="Times New Roman" w:hAnsi="Times New Roman" w:cs="Times New Roman"/>
          <w:sz w:val="24"/>
          <w:szCs w:val="24"/>
        </w:rPr>
        <w:t>утверждается</w:t>
      </w:r>
      <w:r w:rsidR="00B65B5F" w:rsidRPr="0006761C"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 Дорожного фонда городского округа Лотошино на 202</w:t>
      </w:r>
      <w:r w:rsidR="00246619" w:rsidRPr="0006761C">
        <w:rPr>
          <w:rFonts w:ascii="Times New Roman" w:hAnsi="Times New Roman" w:cs="Times New Roman"/>
          <w:sz w:val="24"/>
          <w:szCs w:val="24"/>
        </w:rPr>
        <w:t>3</w:t>
      </w:r>
      <w:r w:rsidR="00B65B5F" w:rsidRPr="0006761C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595B52" w:rsidRPr="0006761C">
        <w:rPr>
          <w:rFonts w:ascii="Times New Roman" w:hAnsi="Times New Roman" w:cs="Times New Roman"/>
          <w:sz w:val="24"/>
          <w:szCs w:val="24"/>
        </w:rPr>
        <w:t xml:space="preserve">70 072,0 тыс. рублей (в действующей редакции </w:t>
      </w:r>
      <w:r w:rsidR="0006761C" w:rsidRPr="0006761C">
        <w:rPr>
          <w:rFonts w:ascii="Times New Roman" w:hAnsi="Times New Roman" w:cs="Times New Roman"/>
          <w:sz w:val="24"/>
          <w:szCs w:val="24"/>
        </w:rPr>
        <w:t>50 690,9 тыс. рублей</w:t>
      </w:r>
      <w:r w:rsidR="00595B52" w:rsidRPr="0006761C">
        <w:rPr>
          <w:rFonts w:ascii="Times New Roman" w:hAnsi="Times New Roman" w:cs="Times New Roman"/>
          <w:sz w:val="24"/>
          <w:szCs w:val="24"/>
        </w:rPr>
        <w:t>)</w:t>
      </w:r>
      <w:r w:rsidR="00B65B5F" w:rsidRPr="0006761C">
        <w:rPr>
          <w:rFonts w:ascii="Times New Roman" w:hAnsi="Times New Roman" w:cs="Times New Roman"/>
          <w:sz w:val="24"/>
          <w:szCs w:val="24"/>
        </w:rPr>
        <w:t>, на 202</w:t>
      </w:r>
      <w:r w:rsidR="00246619" w:rsidRPr="0006761C">
        <w:rPr>
          <w:rFonts w:ascii="Times New Roman" w:hAnsi="Times New Roman" w:cs="Times New Roman"/>
          <w:sz w:val="24"/>
          <w:szCs w:val="24"/>
        </w:rPr>
        <w:t>4</w:t>
      </w:r>
      <w:r w:rsidR="00B65B5F" w:rsidRPr="0006761C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246619" w:rsidRPr="0006761C">
        <w:rPr>
          <w:rFonts w:ascii="Times New Roman" w:hAnsi="Times New Roman" w:cs="Times New Roman"/>
          <w:sz w:val="24"/>
          <w:szCs w:val="24"/>
        </w:rPr>
        <w:t>70 072,0</w:t>
      </w:r>
      <w:r w:rsidR="00357B59" w:rsidRPr="0006761C">
        <w:rPr>
          <w:rFonts w:ascii="Times New Roman" w:hAnsi="Times New Roman" w:cs="Times New Roman"/>
          <w:sz w:val="24"/>
          <w:szCs w:val="24"/>
        </w:rPr>
        <w:t xml:space="preserve"> тыс.</w:t>
      </w:r>
      <w:r w:rsidR="00B65B5F" w:rsidRPr="0006761C">
        <w:rPr>
          <w:rFonts w:ascii="Times New Roman" w:hAnsi="Times New Roman" w:cs="Times New Roman"/>
          <w:sz w:val="24"/>
          <w:szCs w:val="24"/>
        </w:rPr>
        <w:t xml:space="preserve"> руб., на 202</w:t>
      </w:r>
      <w:r w:rsidR="00246619" w:rsidRPr="0006761C">
        <w:rPr>
          <w:rFonts w:ascii="Times New Roman" w:hAnsi="Times New Roman" w:cs="Times New Roman"/>
          <w:sz w:val="24"/>
          <w:szCs w:val="24"/>
        </w:rPr>
        <w:t>5 год в размере 72 145,0</w:t>
      </w:r>
      <w:r w:rsidR="00357B59" w:rsidRPr="0006761C">
        <w:rPr>
          <w:rFonts w:ascii="Times New Roman" w:hAnsi="Times New Roman" w:cs="Times New Roman"/>
          <w:sz w:val="24"/>
          <w:szCs w:val="24"/>
        </w:rPr>
        <w:t xml:space="preserve"> тыс.</w:t>
      </w:r>
      <w:r w:rsidR="00B65B5F" w:rsidRPr="0006761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13B9E" w:rsidRPr="0006761C" w:rsidRDefault="00595B52" w:rsidP="00413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6761C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413B9E" w:rsidRPr="0006761C">
        <w:rPr>
          <w:rFonts w:ascii="Times New Roman" w:hAnsi="Times New Roman" w:cs="Times New Roman"/>
          <w:sz w:val="24"/>
          <w:szCs w:val="24"/>
        </w:rPr>
        <w:t xml:space="preserve">объема Дорожного фонда в 2023 году обусловлено </w:t>
      </w:r>
      <w:r w:rsidRPr="0006761C">
        <w:rPr>
          <w:rFonts w:ascii="Times New Roman" w:hAnsi="Times New Roman" w:cs="Times New Roman"/>
          <w:sz w:val="24"/>
          <w:szCs w:val="24"/>
        </w:rPr>
        <w:t>увеличением</w:t>
      </w:r>
      <w:r w:rsidR="00413B9E" w:rsidRPr="0006761C">
        <w:rPr>
          <w:rFonts w:ascii="Times New Roman" w:hAnsi="Times New Roman" w:cs="Times New Roman"/>
          <w:sz w:val="24"/>
          <w:szCs w:val="24"/>
        </w:rPr>
        <w:t xml:space="preserve"> объема субсидии на осуществление дорожной деятельности в отношении автомоб</w:t>
      </w:r>
      <w:r w:rsidR="0006761C" w:rsidRPr="0006761C">
        <w:rPr>
          <w:rFonts w:ascii="Times New Roman" w:hAnsi="Times New Roman" w:cs="Times New Roman"/>
          <w:sz w:val="24"/>
          <w:szCs w:val="24"/>
        </w:rPr>
        <w:t>ильных дорог общего пользования</w:t>
      </w:r>
      <w:r w:rsidR="00413B9E" w:rsidRPr="0006761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761C" w:rsidRDefault="0006761C" w:rsidP="002466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54B26" w:rsidRPr="0092366E" w:rsidRDefault="00B54B26" w:rsidP="002466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2366E">
        <w:rPr>
          <w:rFonts w:ascii="Times New Roman" w:hAnsi="Times New Roman" w:cs="Times New Roman"/>
          <w:sz w:val="24"/>
          <w:szCs w:val="24"/>
        </w:rPr>
        <w:t xml:space="preserve">9. Пунктами </w:t>
      </w:r>
      <w:r w:rsidR="00AB2766" w:rsidRPr="0092366E">
        <w:rPr>
          <w:rFonts w:ascii="Times New Roman" w:hAnsi="Times New Roman" w:cs="Times New Roman"/>
          <w:sz w:val="24"/>
          <w:szCs w:val="24"/>
        </w:rPr>
        <w:t>9</w:t>
      </w:r>
      <w:r w:rsidRPr="0092366E">
        <w:rPr>
          <w:rFonts w:ascii="Times New Roman" w:hAnsi="Times New Roman" w:cs="Times New Roman"/>
          <w:sz w:val="24"/>
          <w:szCs w:val="24"/>
        </w:rPr>
        <w:t xml:space="preserve"> проекта Решения утверждается  перечень получателей субсидии на безвозмездной и безвозвратной основе в целях возмещения затрат в соответствии со статьей 78 Бюджетного кодекса Российской Федерации из бюджета городского округа Лотошино в 2023 году согласно приложению 8 в действующей редакции решения.</w:t>
      </w:r>
    </w:p>
    <w:p w:rsidR="00AB2766" w:rsidRPr="0092366E" w:rsidRDefault="005B485E" w:rsidP="005B48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2366E">
        <w:rPr>
          <w:rFonts w:ascii="Times New Roman" w:hAnsi="Times New Roman" w:cs="Times New Roman"/>
          <w:sz w:val="24"/>
          <w:szCs w:val="24"/>
        </w:rPr>
        <w:lastRenderedPageBreak/>
        <w:t xml:space="preserve">Получателем субсидии на безвозмездной и безвозвратной основе в целях возмещения затрат в соответствии со статьей 78 Бюджетного кодекса Российской Федерации из бюджета городского округа Лотошино Московской области в 2023 году </w:t>
      </w:r>
      <w:r w:rsidR="00E547AB" w:rsidRPr="0092366E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Pr="0092366E">
        <w:rPr>
          <w:rFonts w:ascii="Times New Roman" w:hAnsi="Times New Roman" w:cs="Times New Roman"/>
          <w:sz w:val="24"/>
          <w:szCs w:val="24"/>
        </w:rPr>
        <w:t>МП «Лотошинское жилищно-коммунальное хозяйство». Объем субсидии</w:t>
      </w:r>
      <w:r w:rsidR="00C477F4" w:rsidRPr="0092366E">
        <w:rPr>
          <w:rFonts w:ascii="Times New Roman" w:hAnsi="Times New Roman" w:cs="Times New Roman"/>
          <w:sz w:val="24"/>
          <w:szCs w:val="24"/>
        </w:rPr>
        <w:t>:</w:t>
      </w:r>
      <w:r w:rsidRPr="0092366E">
        <w:rPr>
          <w:rFonts w:ascii="Times New Roman" w:hAnsi="Times New Roman" w:cs="Times New Roman"/>
          <w:sz w:val="24"/>
          <w:szCs w:val="24"/>
        </w:rPr>
        <w:t xml:space="preserve"> </w:t>
      </w:r>
      <w:r w:rsidR="00AB2766" w:rsidRPr="0092366E">
        <w:rPr>
          <w:rFonts w:ascii="Times New Roman" w:hAnsi="Times New Roman" w:cs="Times New Roman"/>
          <w:sz w:val="24"/>
          <w:szCs w:val="24"/>
        </w:rPr>
        <w:t>33 900,0</w:t>
      </w:r>
      <w:r w:rsidRPr="0092366E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AB2766" w:rsidRPr="0092366E">
        <w:rPr>
          <w:rFonts w:ascii="Times New Roman" w:hAnsi="Times New Roman" w:cs="Times New Roman"/>
          <w:sz w:val="24"/>
          <w:szCs w:val="24"/>
        </w:rPr>
        <w:t>- на оказание финансовой помощи в целях предупреждения банкротства и (или) восстановления платежеспособности муниципального унитарного предприятия (погашение кредиторской задолженности по обязательным платежам в бюджет и внебюджетные фонды)</w:t>
      </w:r>
      <w:r w:rsidRPr="009236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0657" w:rsidRPr="0092366E" w:rsidRDefault="00BE0657" w:rsidP="005B48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2366E">
        <w:rPr>
          <w:rFonts w:ascii="Times New Roman" w:hAnsi="Times New Roman" w:cs="Times New Roman"/>
          <w:sz w:val="24"/>
          <w:szCs w:val="24"/>
        </w:rPr>
        <w:t xml:space="preserve">Согласно приложения 4 «Распределение бюджетных ассигнований по целевым статьям (муниципальным программам городского округа Лотошино Московской области и непрограммным направлениям деятельности), группам и подгруппам видов расходов классификации расходов бюджета городского округа Лотошино Московской области на 2022 год и на плановый период 2023 и 2024 годов» проекта решения о бюджета </w:t>
      </w:r>
      <w:r w:rsidR="009C6046" w:rsidRPr="0092366E">
        <w:rPr>
          <w:rFonts w:ascii="Times New Roman" w:hAnsi="Times New Roman" w:cs="Times New Roman"/>
          <w:sz w:val="24"/>
          <w:szCs w:val="24"/>
        </w:rPr>
        <w:t>ассигнования предусмотрены в рамках Муниципальной программы "Развитие инженерной инфраструктуры и энергоэффективности", подпрограмма "Объекты теплоснабжения, инженерные коммуникации", основное мероприятие "Реализация проектов по строительству, реконструкции, модернизации объектов коммунальной инфраструктуры с использованием финансовых инструментов "Инфраструктурного меню". Наименование вида расходов - субсидии ресурсоснабжающим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 в объеме 33 900,0 тыс. рублей.</w:t>
      </w:r>
    </w:p>
    <w:p w:rsidR="009C6046" w:rsidRPr="0092366E" w:rsidRDefault="009C6046" w:rsidP="009C60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2366E">
        <w:rPr>
          <w:rFonts w:ascii="Times New Roman" w:hAnsi="Times New Roman" w:cs="Times New Roman"/>
          <w:sz w:val="24"/>
          <w:szCs w:val="24"/>
        </w:rPr>
        <w:t>Муниципальная программа «Развитие инженерной инфраструктуры, энергоэффективности и отрасли обращения с отходами» на 2023 – 2027 годы разработана в целях развития объектов коммунальной инфраструктуры, находящихся на территории городского округа Лотошино, в соответствии с потребностями жилищного и промышленного строительства, улучшения качества производимых коммунальных услуг, приведения жилищного фонда городского округа Лотошино в соответствие стандартам, обеспечивающим безопасные и комфортные условия проживания граждан, повышение энергетической эффективности жилищного фонда и муниципальных учреждений городского округа Лотошино.</w:t>
      </w:r>
    </w:p>
    <w:p w:rsidR="009C6046" w:rsidRPr="0092366E" w:rsidRDefault="009C6046" w:rsidP="009C60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2366E">
        <w:rPr>
          <w:rFonts w:ascii="Times New Roman" w:hAnsi="Times New Roman" w:cs="Times New Roman"/>
          <w:sz w:val="24"/>
          <w:szCs w:val="24"/>
        </w:rPr>
        <w:t>Приоритетным направлением развития отрасли коммунального хозяйства в городском округе Лотошино является предоставление качественных жилищно-коммунальных услуг потребителям в целях обеспечения им комфортных условий проживания при сохранении баланса интересов различных участников.</w:t>
      </w:r>
    </w:p>
    <w:p w:rsidR="009C6046" w:rsidRPr="0092366E" w:rsidRDefault="009C6046" w:rsidP="009C60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92366E">
        <w:rPr>
          <w:rFonts w:ascii="Times New Roman" w:hAnsi="Times New Roman" w:cs="Times New Roman"/>
          <w:i/>
          <w:sz w:val="24"/>
          <w:szCs w:val="24"/>
        </w:rPr>
        <w:t>Предлагается расходы по предоставлению субсидии МП ЖКХ перенести в другую подпрограмму:</w:t>
      </w:r>
    </w:p>
    <w:p w:rsidR="009C6046" w:rsidRPr="0092366E" w:rsidRDefault="009C6046" w:rsidP="009C60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92366E">
        <w:rPr>
          <w:rFonts w:ascii="Times New Roman" w:hAnsi="Times New Roman" w:cs="Times New Roman"/>
          <w:i/>
          <w:sz w:val="24"/>
          <w:szCs w:val="24"/>
        </w:rPr>
        <w:t>Муниципальная программа "Развитие инженерной инфраструктуры, энергоэффективности и отрасли обращения с отходами"</w:t>
      </w:r>
    </w:p>
    <w:p w:rsidR="009C6046" w:rsidRPr="0092366E" w:rsidRDefault="009C6046" w:rsidP="009C60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92366E">
        <w:rPr>
          <w:rFonts w:ascii="Times New Roman" w:hAnsi="Times New Roman" w:cs="Times New Roman"/>
          <w:i/>
          <w:sz w:val="24"/>
          <w:szCs w:val="24"/>
        </w:rPr>
        <w:t>Подпрограмма "Реализация полномочий в сфере жилищно-коммунального хозяйства"</w:t>
      </w:r>
    </w:p>
    <w:p w:rsidR="009C6046" w:rsidRPr="0092366E" w:rsidRDefault="009C6046" w:rsidP="009C60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92366E">
        <w:rPr>
          <w:rFonts w:ascii="Times New Roman" w:hAnsi="Times New Roman" w:cs="Times New Roman"/>
          <w:i/>
          <w:sz w:val="24"/>
          <w:szCs w:val="24"/>
        </w:rPr>
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</w:r>
    </w:p>
    <w:p w:rsidR="009C6046" w:rsidRPr="0092366E" w:rsidRDefault="009C6046" w:rsidP="009C60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92366E">
        <w:rPr>
          <w:rFonts w:ascii="Times New Roman" w:hAnsi="Times New Roman" w:cs="Times New Roman"/>
          <w:i/>
          <w:sz w:val="24"/>
          <w:szCs w:val="24"/>
        </w:rPr>
        <w:t>Мероприятие Реализация отдельных мероприятий муниципальных программ за счет средств местного бюджета.</w:t>
      </w:r>
    </w:p>
    <w:p w:rsidR="004011A9" w:rsidRPr="0092366E" w:rsidRDefault="00AB2766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2366E">
        <w:rPr>
          <w:rFonts w:ascii="Times New Roman" w:hAnsi="Times New Roman" w:cs="Times New Roman"/>
          <w:sz w:val="24"/>
          <w:szCs w:val="24"/>
        </w:rPr>
        <w:t xml:space="preserve">В силу пункта 3 части 2 статьи 78 Бюджетного кодекса Российской Федерации (далее по тексту - БК РФ) субсидии юридическим лицам (за исключением субсидий государственным (муниципальным) учреждениям, а также субсидий, указанных в пунктах 6 - 8.1 настоящей статьи), индивидуальным предпринимателям, а также физическим лицам - производителям товаров, работ, услуг 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</w:t>
      </w:r>
      <w:r w:rsidRPr="0092366E">
        <w:rPr>
          <w:rFonts w:ascii="Times New Roman" w:hAnsi="Times New Roman" w:cs="Times New Roman"/>
          <w:sz w:val="24"/>
          <w:szCs w:val="24"/>
        </w:rPr>
        <w:lastRenderedPageBreak/>
        <w:t>правовыми актами местной администрации или актами уполномоченных ею органов местного самоуправления.</w:t>
      </w:r>
    </w:p>
    <w:p w:rsidR="0049036F" w:rsidRPr="009F075F" w:rsidRDefault="00BE0657" w:rsidP="004903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075F">
        <w:rPr>
          <w:rFonts w:ascii="Times New Roman" w:hAnsi="Times New Roman" w:cs="Times New Roman"/>
          <w:sz w:val="24"/>
          <w:szCs w:val="24"/>
        </w:rPr>
        <w:t>Постановлением Главы городского округа Лотошино</w:t>
      </w:r>
      <w:r w:rsidR="0049036F" w:rsidRPr="009F075F">
        <w:rPr>
          <w:rFonts w:ascii="Times New Roman" w:hAnsi="Times New Roman" w:cs="Times New Roman"/>
          <w:sz w:val="24"/>
          <w:szCs w:val="24"/>
        </w:rPr>
        <w:t xml:space="preserve"> </w:t>
      </w:r>
      <w:r w:rsidRPr="009F075F">
        <w:rPr>
          <w:rFonts w:ascii="Times New Roman" w:hAnsi="Times New Roman" w:cs="Times New Roman"/>
          <w:sz w:val="24"/>
          <w:szCs w:val="24"/>
        </w:rPr>
        <w:t>№</w:t>
      </w:r>
      <w:r w:rsidR="0049036F" w:rsidRPr="009F075F">
        <w:rPr>
          <w:rFonts w:ascii="Times New Roman" w:hAnsi="Times New Roman" w:cs="Times New Roman"/>
          <w:sz w:val="24"/>
          <w:szCs w:val="24"/>
        </w:rPr>
        <w:t xml:space="preserve">567 </w:t>
      </w:r>
      <w:r w:rsidRPr="009F075F">
        <w:rPr>
          <w:rFonts w:ascii="Times New Roman" w:hAnsi="Times New Roman" w:cs="Times New Roman"/>
          <w:sz w:val="24"/>
          <w:szCs w:val="24"/>
        </w:rPr>
        <w:t xml:space="preserve">от </w:t>
      </w:r>
      <w:r w:rsidR="0049036F" w:rsidRPr="009F075F">
        <w:rPr>
          <w:rFonts w:ascii="Times New Roman" w:hAnsi="Times New Roman" w:cs="Times New Roman"/>
          <w:sz w:val="24"/>
          <w:szCs w:val="24"/>
        </w:rPr>
        <w:t>19.04.2023</w:t>
      </w:r>
      <w:r w:rsidRPr="009F075F">
        <w:rPr>
          <w:rFonts w:ascii="Times New Roman" w:hAnsi="Times New Roman" w:cs="Times New Roman"/>
          <w:sz w:val="24"/>
          <w:szCs w:val="24"/>
        </w:rPr>
        <w:t xml:space="preserve"> года утвержден Порядок </w:t>
      </w:r>
      <w:r w:rsidR="0049036F" w:rsidRPr="009F075F">
        <w:rPr>
          <w:rFonts w:ascii="Times New Roman" w:hAnsi="Times New Roman" w:cs="Times New Roman"/>
          <w:sz w:val="24"/>
          <w:szCs w:val="24"/>
        </w:rPr>
        <w:t>предоставления субсидии из бюджета</w:t>
      </w:r>
      <w:r w:rsidR="0049036F" w:rsidRPr="009F075F">
        <w:rPr>
          <w:rFonts w:ascii="Times New Roman" w:hAnsi="Times New Roman" w:cs="Times New Roman"/>
          <w:sz w:val="24"/>
          <w:szCs w:val="24"/>
        </w:rPr>
        <w:t xml:space="preserve"> </w:t>
      </w:r>
      <w:r w:rsidR="0049036F" w:rsidRPr="009F075F">
        <w:rPr>
          <w:rFonts w:ascii="Times New Roman" w:hAnsi="Times New Roman" w:cs="Times New Roman"/>
          <w:sz w:val="24"/>
          <w:szCs w:val="24"/>
        </w:rPr>
        <w:t>городского округа Лотошино Московской области на оказание</w:t>
      </w:r>
      <w:r w:rsidR="0049036F" w:rsidRPr="009F075F">
        <w:rPr>
          <w:rFonts w:ascii="Times New Roman" w:hAnsi="Times New Roman" w:cs="Times New Roman"/>
          <w:sz w:val="24"/>
          <w:szCs w:val="24"/>
        </w:rPr>
        <w:t xml:space="preserve"> </w:t>
      </w:r>
      <w:r w:rsidR="0049036F" w:rsidRPr="009F075F">
        <w:rPr>
          <w:rFonts w:ascii="Times New Roman" w:hAnsi="Times New Roman" w:cs="Times New Roman"/>
          <w:sz w:val="24"/>
          <w:szCs w:val="24"/>
        </w:rPr>
        <w:t>финансовой помощи в целях предупреждения банкротства и (или)</w:t>
      </w:r>
      <w:r w:rsidR="0049036F" w:rsidRPr="009F075F">
        <w:rPr>
          <w:rFonts w:ascii="Times New Roman" w:hAnsi="Times New Roman" w:cs="Times New Roman"/>
          <w:sz w:val="24"/>
          <w:szCs w:val="24"/>
        </w:rPr>
        <w:t xml:space="preserve"> </w:t>
      </w:r>
      <w:r w:rsidR="0049036F" w:rsidRPr="009F075F">
        <w:rPr>
          <w:rFonts w:ascii="Times New Roman" w:hAnsi="Times New Roman" w:cs="Times New Roman"/>
          <w:sz w:val="24"/>
          <w:szCs w:val="24"/>
        </w:rPr>
        <w:t>восстановления платежеспособности муниципальным унитарным</w:t>
      </w:r>
      <w:r w:rsidR="009F075F" w:rsidRPr="009F075F">
        <w:rPr>
          <w:rFonts w:ascii="Times New Roman" w:hAnsi="Times New Roman" w:cs="Times New Roman"/>
          <w:sz w:val="24"/>
          <w:szCs w:val="24"/>
        </w:rPr>
        <w:t xml:space="preserve"> </w:t>
      </w:r>
      <w:r w:rsidR="0049036F" w:rsidRPr="009F075F">
        <w:rPr>
          <w:rFonts w:ascii="Times New Roman" w:hAnsi="Times New Roman" w:cs="Times New Roman"/>
          <w:sz w:val="24"/>
          <w:szCs w:val="24"/>
        </w:rPr>
        <w:t>предприятиям городского округа Лотошино Московской области</w:t>
      </w:r>
      <w:r w:rsidR="009F075F" w:rsidRPr="009F075F">
        <w:rPr>
          <w:rFonts w:ascii="Times New Roman" w:hAnsi="Times New Roman" w:cs="Times New Roman"/>
          <w:sz w:val="24"/>
          <w:szCs w:val="24"/>
        </w:rPr>
        <w:t>.</w:t>
      </w:r>
    </w:p>
    <w:p w:rsidR="0049036F" w:rsidRDefault="0049036F" w:rsidP="00BE06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49036F" w:rsidRPr="00070CA0" w:rsidRDefault="009D2336" w:rsidP="00BE06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70CA0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9D2336" w:rsidRPr="00070CA0" w:rsidRDefault="009D2336" w:rsidP="009D23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70CA0">
        <w:rPr>
          <w:rFonts w:ascii="Times New Roman" w:hAnsi="Times New Roman" w:cs="Times New Roman"/>
          <w:sz w:val="24"/>
          <w:szCs w:val="24"/>
        </w:rPr>
        <w:t>1. Внести изменения в проект муниципальной программы «Развитие инженерной инфраструктуры, энергоэффективности и отрасли обращения с отходами».</w:t>
      </w:r>
    </w:p>
    <w:p w:rsidR="004011A9" w:rsidRPr="00070CA0" w:rsidRDefault="00070CA0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70CA0">
        <w:rPr>
          <w:rFonts w:ascii="Times New Roman" w:hAnsi="Times New Roman" w:cs="Times New Roman"/>
          <w:sz w:val="24"/>
          <w:szCs w:val="24"/>
        </w:rPr>
        <w:t xml:space="preserve">2. Внести изменения в приложения №№ 2,3,4 проекта решения о бюджета в части корректировки кода целевой статьи расходов классификации расходов бюджетов (ЦСР) с </w:t>
      </w:r>
      <w:r w:rsidR="009D2336" w:rsidRPr="00070CA0">
        <w:rPr>
          <w:rFonts w:ascii="Times New Roman" w:hAnsi="Times New Roman" w:cs="Times New Roman"/>
          <w:sz w:val="24"/>
          <w:szCs w:val="24"/>
        </w:rPr>
        <w:t>1030400000</w:t>
      </w:r>
      <w:r w:rsidRPr="00070CA0">
        <w:rPr>
          <w:rFonts w:ascii="Times New Roman" w:hAnsi="Times New Roman" w:cs="Times New Roman"/>
          <w:sz w:val="24"/>
          <w:szCs w:val="24"/>
        </w:rPr>
        <w:t xml:space="preserve"> на 1080171430.</w:t>
      </w:r>
    </w:p>
    <w:p w:rsidR="004011A9" w:rsidRPr="00070CA0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11A9" w:rsidRPr="00070CA0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70CA0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4011A9" w:rsidRPr="00070CA0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70CA0">
        <w:rPr>
          <w:rFonts w:ascii="Times New Roman" w:hAnsi="Times New Roman" w:cs="Times New Roman"/>
          <w:sz w:val="24"/>
          <w:szCs w:val="24"/>
        </w:rPr>
        <w:t>По результатам проведенной экспертизы представленного  проекта решения  Совета депутатов городского округа Лотошино «О внесении изменений в решение Совета депутатов городского округа Лотошино Московской области от 22.12.2022 года №386/48 «О бюджете городского округа Лотошино Московской области на 2023 год и плановый период 2024 и 2025 годов»  Контрольно-счетная палата городского округа Лотошино считает:</w:t>
      </w:r>
    </w:p>
    <w:p w:rsidR="004011A9" w:rsidRPr="00070CA0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70CA0">
        <w:rPr>
          <w:rFonts w:ascii="Times New Roman" w:hAnsi="Times New Roman" w:cs="Times New Roman"/>
          <w:sz w:val="24"/>
          <w:szCs w:val="24"/>
        </w:rPr>
        <w:t xml:space="preserve">- представленный проект в целом соответствует требованиям Бюджетного Кодекса РФ и может быть рассмотрен Советом депутатов городского округа Лотошино с учетом предложений </w:t>
      </w:r>
      <w:r w:rsidR="00B802F9" w:rsidRPr="00070CA0">
        <w:rPr>
          <w:rFonts w:ascii="Times New Roman" w:hAnsi="Times New Roman" w:cs="Times New Roman"/>
          <w:sz w:val="24"/>
          <w:szCs w:val="24"/>
        </w:rPr>
        <w:t>контрольно-счетной палаты.</w:t>
      </w:r>
      <w:r w:rsidRPr="00070CA0">
        <w:rPr>
          <w:rFonts w:ascii="Times New Roman" w:hAnsi="Times New Roman" w:cs="Times New Roman"/>
          <w:sz w:val="24"/>
          <w:szCs w:val="24"/>
        </w:rPr>
        <w:t>.</w:t>
      </w:r>
    </w:p>
    <w:p w:rsidR="004011A9" w:rsidRPr="00070CA0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11A9" w:rsidRPr="00070CA0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11A9" w:rsidRPr="00070CA0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718B" w:rsidRPr="00070CA0" w:rsidRDefault="0061718B" w:rsidP="009F5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72B" w:rsidRPr="00070CA0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936" w:rsidRPr="00070CA0" w:rsidRDefault="00535936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02F9" w:rsidRPr="00070CA0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0CA0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EE672B" w:rsidRPr="00070CA0" w:rsidRDefault="000F4197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0CA0">
        <w:rPr>
          <w:rFonts w:ascii="Times New Roman" w:hAnsi="Times New Roman"/>
          <w:sz w:val="24"/>
          <w:szCs w:val="24"/>
        </w:rPr>
        <w:t>к</w:t>
      </w:r>
      <w:r w:rsidR="00EE672B" w:rsidRPr="00070CA0">
        <w:rPr>
          <w:rFonts w:ascii="Times New Roman" w:hAnsi="Times New Roman"/>
          <w:sz w:val="24"/>
          <w:szCs w:val="24"/>
        </w:rPr>
        <w:t xml:space="preserve">онтрольно-счетной  палаты   </w:t>
      </w:r>
    </w:p>
    <w:p w:rsidR="00EE672B" w:rsidRPr="00070CA0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0CA0">
        <w:rPr>
          <w:rFonts w:ascii="Times New Roman" w:hAnsi="Times New Roman"/>
          <w:sz w:val="24"/>
          <w:szCs w:val="24"/>
        </w:rPr>
        <w:t>городского округа Лотошино                                                                          С.Ю.Фролова</w:t>
      </w:r>
    </w:p>
    <w:p w:rsidR="00EE672B" w:rsidRPr="00070CA0" w:rsidRDefault="00EE672B" w:rsidP="00EE672B"/>
    <w:p w:rsidR="00776B21" w:rsidRPr="00070CA0" w:rsidRDefault="00776B21"/>
    <w:sectPr w:rsidR="00776B21" w:rsidRPr="00070CA0" w:rsidSect="000A315F">
      <w:foot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C86" w:rsidRDefault="007F1C86" w:rsidP="00906978">
      <w:pPr>
        <w:spacing w:after="0" w:line="240" w:lineRule="auto"/>
      </w:pPr>
      <w:r>
        <w:separator/>
      </w:r>
    </w:p>
  </w:endnote>
  <w:endnote w:type="continuationSeparator" w:id="0">
    <w:p w:rsidR="007F1C86" w:rsidRDefault="007F1C86" w:rsidP="0090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7550"/>
      <w:docPartObj>
        <w:docPartGallery w:val="Page Numbers (Bottom of Page)"/>
        <w:docPartUnique/>
      </w:docPartObj>
    </w:sdtPr>
    <w:sdtContent>
      <w:p w:rsidR="00F515BA" w:rsidRDefault="00F515B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15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515BA" w:rsidRDefault="00F515B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C86" w:rsidRDefault="007F1C86" w:rsidP="00906978">
      <w:pPr>
        <w:spacing w:after="0" w:line="240" w:lineRule="auto"/>
      </w:pPr>
      <w:r>
        <w:separator/>
      </w:r>
    </w:p>
  </w:footnote>
  <w:footnote w:type="continuationSeparator" w:id="0">
    <w:p w:rsidR="007F1C86" w:rsidRDefault="007F1C86" w:rsidP="00906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59F5"/>
    <w:multiLevelType w:val="multilevel"/>
    <w:tmpl w:val="84124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2" w15:restartNumberingAfterBreak="0">
    <w:nsid w:val="06B92383"/>
    <w:multiLevelType w:val="multilevel"/>
    <w:tmpl w:val="17883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sz w:val="24"/>
      </w:rPr>
    </w:lvl>
  </w:abstractNum>
  <w:abstractNum w:abstractNumId="3" w15:restartNumberingAfterBreak="0">
    <w:nsid w:val="07615788"/>
    <w:multiLevelType w:val="multilevel"/>
    <w:tmpl w:val="7FF4204A"/>
    <w:lvl w:ilvl="0">
      <w:start w:val="2019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2637E0"/>
    <w:multiLevelType w:val="multilevel"/>
    <w:tmpl w:val="E73C90C6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5" w15:restartNumberingAfterBreak="0">
    <w:nsid w:val="0F3D4F20"/>
    <w:multiLevelType w:val="multilevel"/>
    <w:tmpl w:val="430C6F0E"/>
    <w:lvl w:ilvl="0">
      <w:start w:val="1"/>
      <w:numFmt w:val="decimal"/>
      <w:lvlText w:val="%1."/>
      <w:lvlJc w:val="left"/>
      <w:pPr>
        <w:ind w:left="2238" w:hanging="1245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6" w15:restartNumberingAfterBreak="0">
    <w:nsid w:val="16F02FA0"/>
    <w:multiLevelType w:val="hybridMultilevel"/>
    <w:tmpl w:val="423EC718"/>
    <w:lvl w:ilvl="0" w:tplc="A1083C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7D3715"/>
    <w:multiLevelType w:val="multilevel"/>
    <w:tmpl w:val="99BAEB1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836335"/>
    <w:multiLevelType w:val="multilevel"/>
    <w:tmpl w:val="057C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6A6D7B"/>
    <w:multiLevelType w:val="multilevel"/>
    <w:tmpl w:val="54F6F7EE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3828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39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4602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5169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5376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5943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615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6357" w:hanging="1440"/>
      </w:pPr>
      <w:rPr>
        <w:rFonts w:hint="default"/>
        <w:b/>
        <w:sz w:val="24"/>
      </w:rPr>
    </w:lvl>
  </w:abstractNum>
  <w:abstractNum w:abstractNumId="10" w15:restartNumberingAfterBreak="0">
    <w:nsid w:val="2DD218C7"/>
    <w:multiLevelType w:val="multilevel"/>
    <w:tmpl w:val="AF9C8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2144A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38B77B55"/>
    <w:multiLevelType w:val="multilevel"/>
    <w:tmpl w:val="71A0A3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14" w15:restartNumberingAfterBreak="0">
    <w:nsid w:val="42655B7E"/>
    <w:multiLevelType w:val="hybridMultilevel"/>
    <w:tmpl w:val="0240D42A"/>
    <w:lvl w:ilvl="0" w:tplc="972288B4">
      <w:start w:val="1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9F63883"/>
    <w:multiLevelType w:val="multilevel"/>
    <w:tmpl w:val="77DEDAC6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6" w15:restartNumberingAfterBreak="0">
    <w:nsid w:val="4A5F59BC"/>
    <w:multiLevelType w:val="multilevel"/>
    <w:tmpl w:val="1886258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  <w:b/>
      </w:rPr>
    </w:lvl>
  </w:abstractNum>
  <w:abstractNum w:abstractNumId="17" w15:restartNumberingAfterBreak="0">
    <w:nsid w:val="5066104E"/>
    <w:multiLevelType w:val="hybridMultilevel"/>
    <w:tmpl w:val="E228B8BE"/>
    <w:lvl w:ilvl="0" w:tplc="96BC15A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0B440F"/>
    <w:multiLevelType w:val="multilevel"/>
    <w:tmpl w:val="5EFC46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FF332F1"/>
    <w:multiLevelType w:val="hybridMultilevel"/>
    <w:tmpl w:val="B4C20F14"/>
    <w:lvl w:ilvl="0" w:tplc="61601A28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73B1318"/>
    <w:multiLevelType w:val="hybridMultilevel"/>
    <w:tmpl w:val="5AEC7628"/>
    <w:lvl w:ilvl="0" w:tplc="0928C31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8A766C"/>
    <w:multiLevelType w:val="hybridMultilevel"/>
    <w:tmpl w:val="28A6D7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3" w15:restartNumberingAfterBreak="0">
    <w:nsid w:val="7F035D6E"/>
    <w:multiLevelType w:val="multilevel"/>
    <w:tmpl w:val="CBDEC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23"/>
  </w:num>
  <w:num w:numId="5">
    <w:abstractNumId w:val="12"/>
  </w:num>
  <w:num w:numId="6">
    <w:abstractNumId w:val="8"/>
  </w:num>
  <w:num w:numId="7">
    <w:abstractNumId w:val="22"/>
  </w:num>
  <w:num w:numId="8">
    <w:abstractNumId w:val="0"/>
  </w:num>
  <w:num w:numId="9">
    <w:abstractNumId w:val="15"/>
  </w:num>
  <w:num w:numId="10">
    <w:abstractNumId w:val="16"/>
  </w:num>
  <w:num w:numId="11">
    <w:abstractNumId w:val="6"/>
  </w:num>
  <w:num w:numId="12">
    <w:abstractNumId w:val="13"/>
  </w:num>
  <w:num w:numId="13">
    <w:abstractNumId w:val="11"/>
  </w:num>
  <w:num w:numId="14">
    <w:abstractNumId w:val="19"/>
  </w:num>
  <w:num w:numId="15">
    <w:abstractNumId w:val="18"/>
  </w:num>
  <w:num w:numId="16">
    <w:abstractNumId w:val="14"/>
  </w:num>
  <w:num w:numId="17">
    <w:abstractNumId w:val="2"/>
  </w:num>
  <w:num w:numId="18">
    <w:abstractNumId w:val="9"/>
  </w:num>
  <w:num w:numId="19">
    <w:abstractNumId w:val="1"/>
  </w:num>
  <w:num w:numId="20">
    <w:abstractNumId w:val="20"/>
  </w:num>
  <w:num w:numId="21">
    <w:abstractNumId w:val="4"/>
  </w:num>
  <w:num w:numId="22">
    <w:abstractNumId w:val="17"/>
  </w:num>
  <w:num w:numId="23">
    <w:abstractNumId w:val="2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29"/>
    <w:rsid w:val="00000524"/>
    <w:rsid w:val="000006A0"/>
    <w:rsid w:val="00000A7B"/>
    <w:rsid w:val="00000EFF"/>
    <w:rsid w:val="00001585"/>
    <w:rsid w:val="000021A2"/>
    <w:rsid w:val="0000279E"/>
    <w:rsid w:val="00002DB6"/>
    <w:rsid w:val="00002DCA"/>
    <w:rsid w:val="000033E4"/>
    <w:rsid w:val="00003A9B"/>
    <w:rsid w:val="00003E1B"/>
    <w:rsid w:val="00004307"/>
    <w:rsid w:val="00004542"/>
    <w:rsid w:val="00004B55"/>
    <w:rsid w:val="00004B7D"/>
    <w:rsid w:val="00004FCF"/>
    <w:rsid w:val="0000508F"/>
    <w:rsid w:val="00005F1A"/>
    <w:rsid w:val="00006233"/>
    <w:rsid w:val="000072FE"/>
    <w:rsid w:val="00007685"/>
    <w:rsid w:val="00007B2B"/>
    <w:rsid w:val="00007CE8"/>
    <w:rsid w:val="00007D7C"/>
    <w:rsid w:val="000103D7"/>
    <w:rsid w:val="00010BE5"/>
    <w:rsid w:val="00010C3D"/>
    <w:rsid w:val="000117E9"/>
    <w:rsid w:val="0001180D"/>
    <w:rsid w:val="00012683"/>
    <w:rsid w:val="00012751"/>
    <w:rsid w:val="00012DCD"/>
    <w:rsid w:val="0001353D"/>
    <w:rsid w:val="000139BC"/>
    <w:rsid w:val="00013BC5"/>
    <w:rsid w:val="00013BF9"/>
    <w:rsid w:val="00013C2C"/>
    <w:rsid w:val="00013C80"/>
    <w:rsid w:val="00013C94"/>
    <w:rsid w:val="00014716"/>
    <w:rsid w:val="00014B4D"/>
    <w:rsid w:val="000152A5"/>
    <w:rsid w:val="000155D4"/>
    <w:rsid w:val="00015D04"/>
    <w:rsid w:val="00015E82"/>
    <w:rsid w:val="00015ECC"/>
    <w:rsid w:val="0001601C"/>
    <w:rsid w:val="00016277"/>
    <w:rsid w:val="000165BF"/>
    <w:rsid w:val="00016B32"/>
    <w:rsid w:val="00016E44"/>
    <w:rsid w:val="00017688"/>
    <w:rsid w:val="00020298"/>
    <w:rsid w:val="00020950"/>
    <w:rsid w:val="00020BB8"/>
    <w:rsid w:val="00021034"/>
    <w:rsid w:val="00021251"/>
    <w:rsid w:val="0002142B"/>
    <w:rsid w:val="000218C9"/>
    <w:rsid w:val="0002195B"/>
    <w:rsid w:val="00021B57"/>
    <w:rsid w:val="00021CAF"/>
    <w:rsid w:val="00021EB9"/>
    <w:rsid w:val="00021EFA"/>
    <w:rsid w:val="00022068"/>
    <w:rsid w:val="00022438"/>
    <w:rsid w:val="00022653"/>
    <w:rsid w:val="000227FD"/>
    <w:rsid w:val="00022BFE"/>
    <w:rsid w:val="00022FB6"/>
    <w:rsid w:val="0002312A"/>
    <w:rsid w:val="000232FD"/>
    <w:rsid w:val="000233CF"/>
    <w:rsid w:val="00023ECB"/>
    <w:rsid w:val="00024751"/>
    <w:rsid w:val="00025305"/>
    <w:rsid w:val="0002597C"/>
    <w:rsid w:val="00025D43"/>
    <w:rsid w:val="00026104"/>
    <w:rsid w:val="00026DFF"/>
    <w:rsid w:val="00027592"/>
    <w:rsid w:val="00030180"/>
    <w:rsid w:val="00030386"/>
    <w:rsid w:val="000306A2"/>
    <w:rsid w:val="00031D6A"/>
    <w:rsid w:val="0003207B"/>
    <w:rsid w:val="00032C73"/>
    <w:rsid w:val="000337CB"/>
    <w:rsid w:val="00033A32"/>
    <w:rsid w:val="00033A96"/>
    <w:rsid w:val="00033CF4"/>
    <w:rsid w:val="000343FA"/>
    <w:rsid w:val="0003441E"/>
    <w:rsid w:val="000344A5"/>
    <w:rsid w:val="00034809"/>
    <w:rsid w:val="00034932"/>
    <w:rsid w:val="0003494F"/>
    <w:rsid w:val="00034C98"/>
    <w:rsid w:val="00035799"/>
    <w:rsid w:val="00035DD6"/>
    <w:rsid w:val="00037E1B"/>
    <w:rsid w:val="00040548"/>
    <w:rsid w:val="00040898"/>
    <w:rsid w:val="0004095B"/>
    <w:rsid w:val="00041E23"/>
    <w:rsid w:val="00041E45"/>
    <w:rsid w:val="0004218E"/>
    <w:rsid w:val="00042BAE"/>
    <w:rsid w:val="00042BB2"/>
    <w:rsid w:val="000431C9"/>
    <w:rsid w:val="000436FB"/>
    <w:rsid w:val="0004394D"/>
    <w:rsid w:val="00043950"/>
    <w:rsid w:val="00043DE0"/>
    <w:rsid w:val="00043E51"/>
    <w:rsid w:val="00044396"/>
    <w:rsid w:val="00044B57"/>
    <w:rsid w:val="00044F0F"/>
    <w:rsid w:val="000458E6"/>
    <w:rsid w:val="00045B5E"/>
    <w:rsid w:val="00045C36"/>
    <w:rsid w:val="000469BD"/>
    <w:rsid w:val="00046AE8"/>
    <w:rsid w:val="00046D61"/>
    <w:rsid w:val="0005104D"/>
    <w:rsid w:val="000511B9"/>
    <w:rsid w:val="000518FB"/>
    <w:rsid w:val="00051B64"/>
    <w:rsid w:val="000521D4"/>
    <w:rsid w:val="000524EA"/>
    <w:rsid w:val="00052810"/>
    <w:rsid w:val="0005291B"/>
    <w:rsid w:val="00052953"/>
    <w:rsid w:val="00052A9B"/>
    <w:rsid w:val="00052D95"/>
    <w:rsid w:val="00053458"/>
    <w:rsid w:val="00053A08"/>
    <w:rsid w:val="00053F65"/>
    <w:rsid w:val="000542AB"/>
    <w:rsid w:val="00054398"/>
    <w:rsid w:val="000543B4"/>
    <w:rsid w:val="00054608"/>
    <w:rsid w:val="0005479A"/>
    <w:rsid w:val="00054EB1"/>
    <w:rsid w:val="000550CD"/>
    <w:rsid w:val="00055251"/>
    <w:rsid w:val="00056A9D"/>
    <w:rsid w:val="00056AB8"/>
    <w:rsid w:val="00056AD9"/>
    <w:rsid w:val="00056CD9"/>
    <w:rsid w:val="00057A8A"/>
    <w:rsid w:val="00057D25"/>
    <w:rsid w:val="0006105C"/>
    <w:rsid w:val="0006124E"/>
    <w:rsid w:val="000614C3"/>
    <w:rsid w:val="000616EE"/>
    <w:rsid w:val="0006189B"/>
    <w:rsid w:val="00061A37"/>
    <w:rsid w:val="00061D4A"/>
    <w:rsid w:val="000621E3"/>
    <w:rsid w:val="00062CAB"/>
    <w:rsid w:val="00062CD2"/>
    <w:rsid w:val="00062DE7"/>
    <w:rsid w:val="00063319"/>
    <w:rsid w:val="00063FE0"/>
    <w:rsid w:val="00064605"/>
    <w:rsid w:val="000646B5"/>
    <w:rsid w:val="00064973"/>
    <w:rsid w:val="00064B24"/>
    <w:rsid w:val="00064BB5"/>
    <w:rsid w:val="00065769"/>
    <w:rsid w:val="000657B7"/>
    <w:rsid w:val="000657F7"/>
    <w:rsid w:val="00065954"/>
    <w:rsid w:val="00066C36"/>
    <w:rsid w:val="0006761C"/>
    <w:rsid w:val="0007014D"/>
    <w:rsid w:val="00070499"/>
    <w:rsid w:val="00070782"/>
    <w:rsid w:val="00070AE4"/>
    <w:rsid w:val="00070CA0"/>
    <w:rsid w:val="000714F9"/>
    <w:rsid w:val="00071C45"/>
    <w:rsid w:val="000722AE"/>
    <w:rsid w:val="000722C1"/>
    <w:rsid w:val="00072A00"/>
    <w:rsid w:val="00074669"/>
    <w:rsid w:val="00074B0E"/>
    <w:rsid w:val="00075117"/>
    <w:rsid w:val="00075F2B"/>
    <w:rsid w:val="00076B0F"/>
    <w:rsid w:val="000779EA"/>
    <w:rsid w:val="000803AE"/>
    <w:rsid w:val="00080938"/>
    <w:rsid w:val="00080B01"/>
    <w:rsid w:val="00081535"/>
    <w:rsid w:val="00081665"/>
    <w:rsid w:val="000816EA"/>
    <w:rsid w:val="00082202"/>
    <w:rsid w:val="000829F1"/>
    <w:rsid w:val="00082CBE"/>
    <w:rsid w:val="000832A3"/>
    <w:rsid w:val="0008382C"/>
    <w:rsid w:val="00083DD4"/>
    <w:rsid w:val="00084204"/>
    <w:rsid w:val="000844D7"/>
    <w:rsid w:val="00084678"/>
    <w:rsid w:val="00084844"/>
    <w:rsid w:val="000848A1"/>
    <w:rsid w:val="00084D51"/>
    <w:rsid w:val="00084DA9"/>
    <w:rsid w:val="000857AA"/>
    <w:rsid w:val="0008602E"/>
    <w:rsid w:val="00086132"/>
    <w:rsid w:val="000867E4"/>
    <w:rsid w:val="000868D3"/>
    <w:rsid w:val="00086FFE"/>
    <w:rsid w:val="000871D0"/>
    <w:rsid w:val="00087390"/>
    <w:rsid w:val="000874CC"/>
    <w:rsid w:val="0008762E"/>
    <w:rsid w:val="000879E0"/>
    <w:rsid w:val="00090876"/>
    <w:rsid w:val="00091023"/>
    <w:rsid w:val="00091CC3"/>
    <w:rsid w:val="00092175"/>
    <w:rsid w:val="0009239A"/>
    <w:rsid w:val="00092603"/>
    <w:rsid w:val="00092B1B"/>
    <w:rsid w:val="00092DC1"/>
    <w:rsid w:val="00092E3D"/>
    <w:rsid w:val="00093152"/>
    <w:rsid w:val="000939D4"/>
    <w:rsid w:val="00093BE0"/>
    <w:rsid w:val="00093E7B"/>
    <w:rsid w:val="00093F15"/>
    <w:rsid w:val="000942FD"/>
    <w:rsid w:val="00094480"/>
    <w:rsid w:val="000945E9"/>
    <w:rsid w:val="00094FF4"/>
    <w:rsid w:val="0009513F"/>
    <w:rsid w:val="0009542A"/>
    <w:rsid w:val="000958AE"/>
    <w:rsid w:val="00095CA0"/>
    <w:rsid w:val="00095D99"/>
    <w:rsid w:val="00096273"/>
    <w:rsid w:val="0009668C"/>
    <w:rsid w:val="000970C1"/>
    <w:rsid w:val="00097392"/>
    <w:rsid w:val="000A057E"/>
    <w:rsid w:val="000A064C"/>
    <w:rsid w:val="000A0691"/>
    <w:rsid w:val="000A121D"/>
    <w:rsid w:val="000A1266"/>
    <w:rsid w:val="000A1612"/>
    <w:rsid w:val="000A18EB"/>
    <w:rsid w:val="000A1A27"/>
    <w:rsid w:val="000A1B1F"/>
    <w:rsid w:val="000A274E"/>
    <w:rsid w:val="000A2BCF"/>
    <w:rsid w:val="000A315F"/>
    <w:rsid w:val="000A40F1"/>
    <w:rsid w:val="000A46E2"/>
    <w:rsid w:val="000A4A95"/>
    <w:rsid w:val="000A4BD5"/>
    <w:rsid w:val="000A55C0"/>
    <w:rsid w:val="000A55D6"/>
    <w:rsid w:val="000A57DE"/>
    <w:rsid w:val="000A5A7F"/>
    <w:rsid w:val="000A5B77"/>
    <w:rsid w:val="000A5C2A"/>
    <w:rsid w:val="000A5F72"/>
    <w:rsid w:val="000A68EA"/>
    <w:rsid w:val="000A6C6A"/>
    <w:rsid w:val="000A6F82"/>
    <w:rsid w:val="000A78C4"/>
    <w:rsid w:val="000A7A16"/>
    <w:rsid w:val="000A7B42"/>
    <w:rsid w:val="000A7D71"/>
    <w:rsid w:val="000B03FA"/>
    <w:rsid w:val="000B0552"/>
    <w:rsid w:val="000B1396"/>
    <w:rsid w:val="000B24E2"/>
    <w:rsid w:val="000B2DF4"/>
    <w:rsid w:val="000B3AFC"/>
    <w:rsid w:val="000B3D5A"/>
    <w:rsid w:val="000B3FC0"/>
    <w:rsid w:val="000B4941"/>
    <w:rsid w:val="000B4AB5"/>
    <w:rsid w:val="000B4D32"/>
    <w:rsid w:val="000B5457"/>
    <w:rsid w:val="000B556B"/>
    <w:rsid w:val="000B577B"/>
    <w:rsid w:val="000B5F66"/>
    <w:rsid w:val="000B63D6"/>
    <w:rsid w:val="000B69F4"/>
    <w:rsid w:val="000B6BC8"/>
    <w:rsid w:val="000B6E5E"/>
    <w:rsid w:val="000B733F"/>
    <w:rsid w:val="000B7BB4"/>
    <w:rsid w:val="000B7DAB"/>
    <w:rsid w:val="000C00AE"/>
    <w:rsid w:val="000C0593"/>
    <w:rsid w:val="000C08DE"/>
    <w:rsid w:val="000C0A7C"/>
    <w:rsid w:val="000C0AAE"/>
    <w:rsid w:val="000C0E15"/>
    <w:rsid w:val="000C1A4B"/>
    <w:rsid w:val="000C205C"/>
    <w:rsid w:val="000C2145"/>
    <w:rsid w:val="000C2E5F"/>
    <w:rsid w:val="000C33F6"/>
    <w:rsid w:val="000C34C8"/>
    <w:rsid w:val="000C3545"/>
    <w:rsid w:val="000C35F0"/>
    <w:rsid w:val="000C5151"/>
    <w:rsid w:val="000C54E2"/>
    <w:rsid w:val="000C5649"/>
    <w:rsid w:val="000C5809"/>
    <w:rsid w:val="000C5F74"/>
    <w:rsid w:val="000C603A"/>
    <w:rsid w:val="000C6C7A"/>
    <w:rsid w:val="000C6CD5"/>
    <w:rsid w:val="000C7914"/>
    <w:rsid w:val="000C79A0"/>
    <w:rsid w:val="000C7EEA"/>
    <w:rsid w:val="000D00AC"/>
    <w:rsid w:val="000D0122"/>
    <w:rsid w:val="000D02D3"/>
    <w:rsid w:val="000D0B58"/>
    <w:rsid w:val="000D0B5F"/>
    <w:rsid w:val="000D127A"/>
    <w:rsid w:val="000D2034"/>
    <w:rsid w:val="000D2658"/>
    <w:rsid w:val="000D2E73"/>
    <w:rsid w:val="000D314C"/>
    <w:rsid w:val="000D3398"/>
    <w:rsid w:val="000D354A"/>
    <w:rsid w:val="000D3D5E"/>
    <w:rsid w:val="000D4153"/>
    <w:rsid w:val="000D4D4F"/>
    <w:rsid w:val="000D4E8E"/>
    <w:rsid w:val="000D5ADD"/>
    <w:rsid w:val="000D5F46"/>
    <w:rsid w:val="000D5F72"/>
    <w:rsid w:val="000D6499"/>
    <w:rsid w:val="000D6AEB"/>
    <w:rsid w:val="000E0967"/>
    <w:rsid w:val="000E0DDE"/>
    <w:rsid w:val="000E1A20"/>
    <w:rsid w:val="000E1BAA"/>
    <w:rsid w:val="000E1CF1"/>
    <w:rsid w:val="000E1D45"/>
    <w:rsid w:val="000E242D"/>
    <w:rsid w:val="000E2A1B"/>
    <w:rsid w:val="000E2F70"/>
    <w:rsid w:val="000E3DE4"/>
    <w:rsid w:val="000E45A2"/>
    <w:rsid w:val="000E5188"/>
    <w:rsid w:val="000E5A9B"/>
    <w:rsid w:val="000E6608"/>
    <w:rsid w:val="000E6F36"/>
    <w:rsid w:val="000E7267"/>
    <w:rsid w:val="000F1D9D"/>
    <w:rsid w:val="000F24DD"/>
    <w:rsid w:val="000F2906"/>
    <w:rsid w:val="000F2FCC"/>
    <w:rsid w:val="000F39BE"/>
    <w:rsid w:val="000F4197"/>
    <w:rsid w:val="000F572A"/>
    <w:rsid w:val="000F5945"/>
    <w:rsid w:val="000F5D18"/>
    <w:rsid w:val="000F6257"/>
    <w:rsid w:val="000F655B"/>
    <w:rsid w:val="000F7D65"/>
    <w:rsid w:val="000F7E84"/>
    <w:rsid w:val="0010004D"/>
    <w:rsid w:val="001007A9"/>
    <w:rsid w:val="001007D7"/>
    <w:rsid w:val="00100FD0"/>
    <w:rsid w:val="00101318"/>
    <w:rsid w:val="00101940"/>
    <w:rsid w:val="001027C2"/>
    <w:rsid w:val="00102D68"/>
    <w:rsid w:val="00102EB5"/>
    <w:rsid w:val="00103654"/>
    <w:rsid w:val="00104016"/>
    <w:rsid w:val="0010454C"/>
    <w:rsid w:val="00105836"/>
    <w:rsid w:val="00105D39"/>
    <w:rsid w:val="00105D52"/>
    <w:rsid w:val="00105E1C"/>
    <w:rsid w:val="00107B16"/>
    <w:rsid w:val="0011045C"/>
    <w:rsid w:val="00110852"/>
    <w:rsid w:val="0011267A"/>
    <w:rsid w:val="00112F3C"/>
    <w:rsid w:val="00113229"/>
    <w:rsid w:val="00113461"/>
    <w:rsid w:val="0011388C"/>
    <w:rsid w:val="001138EC"/>
    <w:rsid w:val="00113E34"/>
    <w:rsid w:val="0011442E"/>
    <w:rsid w:val="0011599E"/>
    <w:rsid w:val="001161FC"/>
    <w:rsid w:val="00116301"/>
    <w:rsid w:val="00116CB4"/>
    <w:rsid w:val="00116F9F"/>
    <w:rsid w:val="0011771E"/>
    <w:rsid w:val="001204DA"/>
    <w:rsid w:val="001208E6"/>
    <w:rsid w:val="001208FE"/>
    <w:rsid w:val="00120FAF"/>
    <w:rsid w:val="001216B0"/>
    <w:rsid w:val="001216F5"/>
    <w:rsid w:val="00121810"/>
    <w:rsid w:val="0012200C"/>
    <w:rsid w:val="00124707"/>
    <w:rsid w:val="00125E8A"/>
    <w:rsid w:val="00126BB4"/>
    <w:rsid w:val="00126ED9"/>
    <w:rsid w:val="0012719D"/>
    <w:rsid w:val="00127872"/>
    <w:rsid w:val="00127E5D"/>
    <w:rsid w:val="0013012E"/>
    <w:rsid w:val="001303EA"/>
    <w:rsid w:val="001308F3"/>
    <w:rsid w:val="00130D4A"/>
    <w:rsid w:val="001311A3"/>
    <w:rsid w:val="00131269"/>
    <w:rsid w:val="001326A0"/>
    <w:rsid w:val="00132867"/>
    <w:rsid w:val="00132F9F"/>
    <w:rsid w:val="001330BB"/>
    <w:rsid w:val="0013349B"/>
    <w:rsid w:val="0013391F"/>
    <w:rsid w:val="001346CF"/>
    <w:rsid w:val="00135769"/>
    <w:rsid w:val="00136F85"/>
    <w:rsid w:val="001370E6"/>
    <w:rsid w:val="00137365"/>
    <w:rsid w:val="00137F75"/>
    <w:rsid w:val="001401EC"/>
    <w:rsid w:val="0014020A"/>
    <w:rsid w:val="0014039A"/>
    <w:rsid w:val="00140808"/>
    <w:rsid w:val="0014095C"/>
    <w:rsid w:val="00140B5A"/>
    <w:rsid w:val="00141873"/>
    <w:rsid w:val="00141CA3"/>
    <w:rsid w:val="0014228D"/>
    <w:rsid w:val="0014247A"/>
    <w:rsid w:val="00142835"/>
    <w:rsid w:val="00143592"/>
    <w:rsid w:val="00143669"/>
    <w:rsid w:val="001442DE"/>
    <w:rsid w:val="001447B0"/>
    <w:rsid w:val="00144DC1"/>
    <w:rsid w:val="0014538C"/>
    <w:rsid w:val="001457A8"/>
    <w:rsid w:val="00145BD7"/>
    <w:rsid w:val="00145CA4"/>
    <w:rsid w:val="001469DF"/>
    <w:rsid w:val="00146BA9"/>
    <w:rsid w:val="00147010"/>
    <w:rsid w:val="001473FC"/>
    <w:rsid w:val="001475DF"/>
    <w:rsid w:val="00147714"/>
    <w:rsid w:val="00147B40"/>
    <w:rsid w:val="00147D60"/>
    <w:rsid w:val="0015011E"/>
    <w:rsid w:val="00150195"/>
    <w:rsid w:val="00150487"/>
    <w:rsid w:val="001504DE"/>
    <w:rsid w:val="00150CF7"/>
    <w:rsid w:val="00150F7D"/>
    <w:rsid w:val="00151496"/>
    <w:rsid w:val="00151D68"/>
    <w:rsid w:val="0015236B"/>
    <w:rsid w:val="001524C1"/>
    <w:rsid w:val="00152727"/>
    <w:rsid w:val="00152961"/>
    <w:rsid w:val="001532C1"/>
    <w:rsid w:val="001536B3"/>
    <w:rsid w:val="0015441B"/>
    <w:rsid w:val="00154752"/>
    <w:rsid w:val="00154E13"/>
    <w:rsid w:val="00155001"/>
    <w:rsid w:val="001554DB"/>
    <w:rsid w:val="0015559A"/>
    <w:rsid w:val="00155C7A"/>
    <w:rsid w:val="00156046"/>
    <w:rsid w:val="001560BF"/>
    <w:rsid w:val="00156236"/>
    <w:rsid w:val="0015651C"/>
    <w:rsid w:val="00156574"/>
    <w:rsid w:val="00156B37"/>
    <w:rsid w:val="00156FE8"/>
    <w:rsid w:val="00157123"/>
    <w:rsid w:val="00157A28"/>
    <w:rsid w:val="00157B3D"/>
    <w:rsid w:val="00157C1E"/>
    <w:rsid w:val="00157E93"/>
    <w:rsid w:val="001601CB"/>
    <w:rsid w:val="001603BD"/>
    <w:rsid w:val="001610D9"/>
    <w:rsid w:val="0016136C"/>
    <w:rsid w:val="001619E5"/>
    <w:rsid w:val="00161A40"/>
    <w:rsid w:val="00161B5B"/>
    <w:rsid w:val="001631FE"/>
    <w:rsid w:val="0016339F"/>
    <w:rsid w:val="00163700"/>
    <w:rsid w:val="00163CEE"/>
    <w:rsid w:val="00163EB2"/>
    <w:rsid w:val="00164AB5"/>
    <w:rsid w:val="00164CC9"/>
    <w:rsid w:val="00164D06"/>
    <w:rsid w:val="001651EF"/>
    <w:rsid w:val="001653B7"/>
    <w:rsid w:val="001655CE"/>
    <w:rsid w:val="00166650"/>
    <w:rsid w:val="00166FC8"/>
    <w:rsid w:val="00166FE6"/>
    <w:rsid w:val="001676B5"/>
    <w:rsid w:val="0016776A"/>
    <w:rsid w:val="00167CBF"/>
    <w:rsid w:val="00167DD3"/>
    <w:rsid w:val="0017024C"/>
    <w:rsid w:val="00170548"/>
    <w:rsid w:val="0017096E"/>
    <w:rsid w:val="00171030"/>
    <w:rsid w:val="00172D70"/>
    <w:rsid w:val="00173338"/>
    <w:rsid w:val="001734B1"/>
    <w:rsid w:val="00173A64"/>
    <w:rsid w:val="00173C25"/>
    <w:rsid w:val="00174171"/>
    <w:rsid w:val="00174476"/>
    <w:rsid w:val="001744CF"/>
    <w:rsid w:val="00174B9D"/>
    <w:rsid w:val="00175238"/>
    <w:rsid w:val="00175712"/>
    <w:rsid w:val="00176A0E"/>
    <w:rsid w:val="0017700A"/>
    <w:rsid w:val="001800DB"/>
    <w:rsid w:val="00180623"/>
    <w:rsid w:val="0018081E"/>
    <w:rsid w:val="00180B16"/>
    <w:rsid w:val="0018122D"/>
    <w:rsid w:val="00181DE4"/>
    <w:rsid w:val="001821C2"/>
    <w:rsid w:val="00183B19"/>
    <w:rsid w:val="00184ABB"/>
    <w:rsid w:val="00184CDD"/>
    <w:rsid w:val="00185508"/>
    <w:rsid w:val="00185551"/>
    <w:rsid w:val="00185615"/>
    <w:rsid w:val="00185AD9"/>
    <w:rsid w:val="00185D0A"/>
    <w:rsid w:val="001867D8"/>
    <w:rsid w:val="00186B3F"/>
    <w:rsid w:val="00186B50"/>
    <w:rsid w:val="00186C02"/>
    <w:rsid w:val="00186F2B"/>
    <w:rsid w:val="001877D2"/>
    <w:rsid w:val="00187E52"/>
    <w:rsid w:val="00190167"/>
    <w:rsid w:val="001904C6"/>
    <w:rsid w:val="00190A6C"/>
    <w:rsid w:val="00190DE8"/>
    <w:rsid w:val="001912E2"/>
    <w:rsid w:val="001915A9"/>
    <w:rsid w:val="00191B79"/>
    <w:rsid w:val="001921B2"/>
    <w:rsid w:val="00192916"/>
    <w:rsid w:val="00192B6F"/>
    <w:rsid w:val="00192D5D"/>
    <w:rsid w:val="00193054"/>
    <w:rsid w:val="00193E39"/>
    <w:rsid w:val="0019516C"/>
    <w:rsid w:val="001953D0"/>
    <w:rsid w:val="00195479"/>
    <w:rsid w:val="00195567"/>
    <w:rsid w:val="0019590B"/>
    <w:rsid w:val="00195C5A"/>
    <w:rsid w:val="001968B3"/>
    <w:rsid w:val="00196AD8"/>
    <w:rsid w:val="0019703C"/>
    <w:rsid w:val="0019758D"/>
    <w:rsid w:val="00197B1D"/>
    <w:rsid w:val="00197F37"/>
    <w:rsid w:val="00197F62"/>
    <w:rsid w:val="001A0127"/>
    <w:rsid w:val="001A062E"/>
    <w:rsid w:val="001A0A16"/>
    <w:rsid w:val="001A0E15"/>
    <w:rsid w:val="001A0F17"/>
    <w:rsid w:val="001A1B72"/>
    <w:rsid w:val="001A1CF8"/>
    <w:rsid w:val="001A28A5"/>
    <w:rsid w:val="001A2EE6"/>
    <w:rsid w:val="001A36EE"/>
    <w:rsid w:val="001A38CD"/>
    <w:rsid w:val="001A3CA1"/>
    <w:rsid w:val="001A3CDB"/>
    <w:rsid w:val="001A3EAC"/>
    <w:rsid w:val="001A4346"/>
    <w:rsid w:val="001A4E2E"/>
    <w:rsid w:val="001A5566"/>
    <w:rsid w:val="001A5637"/>
    <w:rsid w:val="001A6210"/>
    <w:rsid w:val="001A6E8E"/>
    <w:rsid w:val="001A6FD6"/>
    <w:rsid w:val="001A745B"/>
    <w:rsid w:val="001A7A5D"/>
    <w:rsid w:val="001B0422"/>
    <w:rsid w:val="001B099B"/>
    <w:rsid w:val="001B0BFA"/>
    <w:rsid w:val="001B0EB2"/>
    <w:rsid w:val="001B19D0"/>
    <w:rsid w:val="001B1B25"/>
    <w:rsid w:val="001B22F5"/>
    <w:rsid w:val="001B2638"/>
    <w:rsid w:val="001B27B5"/>
    <w:rsid w:val="001B27DC"/>
    <w:rsid w:val="001B2AD5"/>
    <w:rsid w:val="001B2B6E"/>
    <w:rsid w:val="001B308B"/>
    <w:rsid w:val="001B36CE"/>
    <w:rsid w:val="001B45D7"/>
    <w:rsid w:val="001B46B1"/>
    <w:rsid w:val="001B4C7B"/>
    <w:rsid w:val="001B4CEB"/>
    <w:rsid w:val="001B4DB4"/>
    <w:rsid w:val="001B4F8F"/>
    <w:rsid w:val="001B6B17"/>
    <w:rsid w:val="001B6C59"/>
    <w:rsid w:val="001B70D5"/>
    <w:rsid w:val="001B755C"/>
    <w:rsid w:val="001B7813"/>
    <w:rsid w:val="001B7C95"/>
    <w:rsid w:val="001C0A85"/>
    <w:rsid w:val="001C0C58"/>
    <w:rsid w:val="001C1102"/>
    <w:rsid w:val="001C1447"/>
    <w:rsid w:val="001C180F"/>
    <w:rsid w:val="001C21D2"/>
    <w:rsid w:val="001C23AC"/>
    <w:rsid w:val="001C2AEA"/>
    <w:rsid w:val="001C3318"/>
    <w:rsid w:val="001C377A"/>
    <w:rsid w:val="001C3E38"/>
    <w:rsid w:val="001C493C"/>
    <w:rsid w:val="001C4AB1"/>
    <w:rsid w:val="001C4C05"/>
    <w:rsid w:val="001C5614"/>
    <w:rsid w:val="001C7648"/>
    <w:rsid w:val="001C7E6F"/>
    <w:rsid w:val="001D023A"/>
    <w:rsid w:val="001D27DB"/>
    <w:rsid w:val="001D2AD5"/>
    <w:rsid w:val="001D3FCF"/>
    <w:rsid w:val="001D40EC"/>
    <w:rsid w:val="001D47C6"/>
    <w:rsid w:val="001D4814"/>
    <w:rsid w:val="001D4C0D"/>
    <w:rsid w:val="001D5046"/>
    <w:rsid w:val="001D5C3D"/>
    <w:rsid w:val="001D6898"/>
    <w:rsid w:val="001D69EF"/>
    <w:rsid w:val="001D6B2F"/>
    <w:rsid w:val="001D6E1A"/>
    <w:rsid w:val="001D7EF5"/>
    <w:rsid w:val="001E008C"/>
    <w:rsid w:val="001E00B8"/>
    <w:rsid w:val="001E00EC"/>
    <w:rsid w:val="001E0430"/>
    <w:rsid w:val="001E067A"/>
    <w:rsid w:val="001E0B65"/>
    <w:rsid w:val="001E13B1"/>
    <w:rsid w:val="001E1632"/>
    <w:rsid w:val="001E17BF"/>
    <w:rsid w:val="001E21A2"/>
    <w:rsid w:val="001E2A7C"/>
    <w:rsid w:val="001E2AFD"/>
    <w:rsid w:val="001E30DB"/>
    <w:rsid w:val="001E33DB"/>
    <w:rsid w:val="001E38C9"/>
    <w:rsid w:val="001E4926"/>
    <w:rsid w:val="001E55C1"/>
    <w:rsid w:val="001E7DCE"/>
    <w:rsid w:val="001F083C"/>
    <w:rsid w:val="001F099C"/>
    <w:rsid w:val="001F0A26"/>
    <w:rsid w:val="001F0D6D"/>
    <w:rsid w:val="001F28F2"/>
    <w:rsid w:val="001F28F4"/>
    <w:rsid w:val="001F2B1C"/>
    <w:rsid w:val="001F2B5A"/>
    <w:rsid w:val="001F2C95"/>
    <w:rsid w:val="001F2E35"/>
    <w:rsid w:val="001F2EA0"/>
    <w:rsid w:val="001F34DA"/>
    <w:rsid w:val="001F350E"/>
    <w:rsid w:val="001F35DA"/>
    <w:rsid w:val="001F36B8"/>
    <w:rsid w:val="001F39E3"/>
    <w:rsid w:val="001F48D3"/>
    <w:rsid w:val="001F4B53"/>
    <w:rsid w:val="001F4D6E"/>
    <w:rsid w:val="001F5050"/>
    <w:rsid w:val="001F52E1"/>
    <w:rsid w:val="001F5896"/>
    <w:rsid w:val="001F7900"/>
    <w:rsid w:val="001F7966"/>
    <w:rsid w:val="001F799D"/>
    <w:rsid w:val="001F7F97"/>
    <w:rsid w:val="002007DB"/>
    <w:rsid w:val="002008E8"/>
    <w:rsid w:val="00201241"/>
    <w:rsid w:val="002018A6"/>
    <w:rsid w:val="00201B6C"/>
    <w:rsid w:val="002027D8"/>
    <w:rsid w:val="002027FB"/>
    <w:rsid w:val="00202980"/>
    <w:rsid w:val="00202E55"/>
    <w:rsid w:val="0020353E"/>
    <w:rsid w:val="002035B8"/>
    <w:rsid w:val="002036E4"/>
    <w:rsid w:val="00203AE2"/>
    <w:rsid w:val="00203DD5"/>
    <w:rsid w:val="00204A5E"/>
    <w:rsid w:val="00204E53"/>
    <w:rsid w:val="00205E22"/>
    <w:rsid w:val="00205EAC"/>
    <w:rsid w:val="00206113"/>
    <w:rsid w:val="0020627A"/>
    <w:rsid w:val="002064BD"/>
    <w:rsid w:val="002064E6"/>
    <w:rsid w:val="002068DF"/>
    <w:rsid w:val="0020735C"/>
    <w:rsid w:val="0020758A"/>
    <w:rsid w:val="0021016A"/>
    <w:rsid w:val="0021044F"/>
    <w:rsid w:val="00210458"/>
    <w:rsid w:val="00210D0F"/>
    <w:rsid w:val="0021178B"/>
    <w:rsid w:val="00211A46"/>
    <w:rsid w:val="00211DDC"/>
    <w:rsid w:val="0021201A"/>
    <w:rsid w:val="0021221D"/>
    <w:rsid w:val="00212783"/>
    <w:rsid w:val="002135F6"/>
    <w:rsid w:val="00213FB7"/>
    <w:rsid w:val="002140CB"/>
    <w:rsid w:val="002142BA"/>
    <w:rsid w:val="00214A53"/>
    <w:rsid w:val="00214A59"/>
    <w:rsid w:val="002154C7"/>
    <w:rsid w:val="00216225"/>
    <w:rsid w:val="00216B09"/>
    <w:rsid w:val="00216F62"/>
    <w:rsid w:val="002172A2"/>
    <w:rsid w:val="00217B44"/>
    <w:rsid w:val="00217C93"/>
    <w:rsid w:val="002200DF"/>
    <w:rsid w:val="0022173B"/>
    <w:rsid w:val="00221915"/>
    <w:rsid w:val="00221ADB"/>
    <w:rsid w:val="00222111"/>
    <w:rsid w:val="002224B8"/>
    <w:rsid w:val="00222B2D"/>
    <w:rsid w:val="00222E24"/>
    <w:rsid w:val="00223E2E"/>
    <w:rsid w:val="002243F2"/>
    <w:rsid w:val="00224C50"/>
    <w:rsid w:val="00224DFF"/>
    <w:rsid w:val="00224F52"/>
    <w:rsid w:val="002259A2"/>
    <w:rsid w:val="0022612C"/>
    <w:rsid w:val="00226576"/>
    <w:rsid w:val="00226AA6"/>
    <w:rsid w:val="00226D82"/>
    <w:rsid w:val="00227333"/>
    <w:rsid w:val="00227CFE"/>
    <w:rsid w:val="00227FEA"/>
    <w:rsid w:val="002302CD"/>
    <w:rsid w:val="0023083A"/>
    <w:rsid w:val="00231253"/>
    <w:rsid w:val="002314D3"/>
    <w:rsid w:val="00231949"/>
    <w:rsid w:val="00232745"/>
    <w:rsid w:val="00232D09"/>
    <w:rsid w:val="00233224"/>
    <w:rsid w:val="00233712"/>
    <w:rsid w:val="00233BF3"/>
    <w:rsid w:val="0023615A"/>
    <w:rsid w:val="002368CD"/>
    <w:rsid w:val="00236EED"/>
    <w:rsid w:val="002378B4"/>
    <w:rsid w:val="00237C9C"/>
    <w:rsid w:val="00237F40"/>
    <w:rsid w:val="0024034D"/>
    <w:rsid w:val="00240827"/>
    <w:rsid w:val="002416D0"/>
    <w:rsid w:val="00241963"/>
    <w:rsid w:val="002419BB"/>
    <w:rsid w:val="00241E40"/>
    <w:rsid w:val="002424F6"/>
    <w:rsid w:val="002427A2"/>
    <w:rsid w:val="00242B99"/>
    <w:rsid w:val="0024309F"/>
    <w:rsid w:val="002432F6"/>
    <w:rsid w:val="002439BD"/>
    <w:rsid w:val="00243A89"/>
    <w:rsid w:val="00243C0A"/>
    <w:rsid w:val="0024410F"/>
    <w:rsid w:val="002447F6"/>
    <w:rsid w:val="00244A0F"/>
    <w:rsid w:val="00244AF6"/>
    <w:rsid w:val="002452AE"/>
    <w:rsid w:val="002453D0"/>
    <w:rsid w:val="002462E3"/>
    <w:rsid w:val="002464FF"/>
    <w:rsid w:val="00246619"/>
    <w:rsid w:val="00246C29"/>
    <w:rsid w:val="00246E72"/>
    <w:rsid w:val="002476CF"/>
    <w:rsid w:val="002478AF"/>
    <w:rsid w:val="00247AFD"/>
    <w:rsid w:val="00250E51"/>
    <w:rsid w:val="00251565"/>
    <w:rsid w:val="00251581"/>
    <w:rsid w:val="002519C2"/>
    <w:rsid w:val="00251B6F"/>
    <w:rsid w:val="00251D7A"/>
    <w:rsid w:val="00251F89"/>
    <w:rsid w:val="00252595"/>
    <w:rsid w:val="0025261B"/>
    <w:rsid w:val="002535B7"/>
    <w:rsid w:val="00253F58"/>
    <w:rsid w:val="00254781"/>
    <w:rsid w:val="00255183"/>
    <w:rsid w:val="00255290"/>
    <w:rsid w:val="00255850"/>
    <w:rsid w:val="00255ED4"/>
    <w:rsid w:val="00256F02"/>
    <w:rsid w:val="0025735B"/>
    <w:rsid w:val="00257391"/>
    <w:rsid w:val="00257552"/>
    <w:rsid w:val="00257809"/>
    <w:rsid w:val="00257D95"/>
    <w:rsid w:val="00260447"/>
    <w:rsid w:val="0026099B"/>
    <w:rsid w:val="00260A70"/>
    <w:rsid w:val="00260F33"/>
    <w:rsid w:val="00261130"/>
    <w:rsid w:val="0026188C"/>
    <w:rsid w:val="00261B0C"/>
    <w:rsid w:val="00263850"/>
    <w:rsid w:val="00263E51"/>
    <w:rsid w:val="00264FC6"/>
    <w:rsid w:val="00265748"/>
    <w:rsid w:val="00265D36"/>
    <w:rsid w:val="00265E6A"/>
    <w:rsid w:val="002660F5"/>
    <w:rsid w:val="002667E9"/>
    <w:rsid w:val="00266A20"/>
    <w:rsid w:val="00266D1C"/>
    <w:rsid w:val="00266F67"/>
    <w:rsid w:val="0026707A"/>
    <w:rsid w:val="00267169"/>
    <w:rsid w:val="00270493"/>
    <w:rsid w:val="002705AF"/>
    <w:rsid w:val="0027135F"/>
    <w:rsid w:val="0027167E"/>
    <w:rsid w:val="00271C8C"/>
    <w:rsid w:val="00271E0C"/>
    <w:rsid w:val="00271E6E"/>
    <w:rsid w:val="00271E8B"/>
    <w:rsid w:val="00272421"/>
    <w:rsid w:val="002728D5"/>
    <w:rsid w:val="00272C9F"/>
    <w:rsid w:val="00273BC3"/>
    <w:rsid w:val="00274726"/>
    <w:rsid w:val="0027488F"/>
    <w:rsid w:val="00275202"/>
    <w:rsid w:val="00275204"/>
    <w:rsid w:val="00275AE9"/>
    <w:rsid w:val="00275B6C"/>
    <w:rsid w:val="00275CB8"/>
    <w:rsid w:val="002764E3"/>
    <w:rsid w:val="0027676D"/>
    <w:rsid w:val="00276EC5"/>
    <w:rsid w:val="00276FE7"/>
    <w:rsid w:val="002774BC"/>
    <w:rsid w:val="002777BE"/>
    <w:rsid w:val="00277F4C"/>
    <w:rsid w:val="00280004"/>
    <w:rsid w:val="0028049A"/>
    <w:rsid w:val="00280AB7"/>
    <w:rsid w:val="00280B44"/>
    <w:rsid w:val="00280FB4"/>
    <w:rsid w:val="00281676"/>
    <w:rsid w:val="00281763"/>
    <w:rsid w:val="002819FB"/>
    <w:rsid w:val="00281A8B"/>
    <w:rsid w:val="00281EA1"/>
    <w:rsid w:val="002821BD"/>
    <w:rsid w:val="002828E7"/>
    <w:rsid w:val="00282B6D"/>
    <w:rsid w:val="00282BFD"/>
    <w:rsid w:val="00282CAA"/>
    <w:rsid w:val="002835A0"/>
    <w:rsid w:val="00283DC3"/>
    <w:rsid w:val="00283E80"/>
    <w:rsid w:val="00284848"/>
    <w:rsid w:val="00284E34"/>
    <w:rsid w:val="00284EE9"/>
    <w:rsid w:val="00285B1E"/>
    <w:rsid w:val="00286276"/>
    <w:rsid w:val="002864AD"/>
    <w:rsid w:val="00286BBA"/>
    <w:rsid w:val="00286FA5"/>
    <w:rsid w:val="00287249"/>
    <w:rsid w:val="0028755A"/>
    <w:rsid w:val="0028766D"/>
    <w:rsid w:val="00287E0D"/>
    <w:rsid w:val="00291B84"/>
    <w:rsid w:val="002924B5"/>
    <w:rsid w:val="002934F1"/>
    <w:rsid w:val="002940BD"/>
    <w:rsid w:val="0029459C"/>
    <w:rsid w:val="00294733"/>
    <w:rsid w:val="0029479B"/>
    <w:rsid w:val="00294C68"/>
    <w:rsid w:val="00294EA6"/>
    <w:rsid w:val="00294FB9"/>
    <w:rsid w:val="00295D66"/>
    <w:rsid w:val="00296472"/>
    <w:rsid w:val="002968F7"/>
    <w:rsid w:val="00296C7E"/>
    <w:rsid w:val="002A09C2"/>
    <w:rsid w:val="002A107A"/>
    <w:rsid w:val="002A14DA"/>
    <w:rsid w:val="002A1C9A"/>
    <w:rsid w:val="002A213D"/>
    <w:rsid w:val="002A27D4"/>
    <w:rsid w:val="002A282F"/>
    <w:rsid w:val="002A3053"/>
    <w:rsid w:val="002A3D66"/>
    <w:rsid w:val="002A3DBA"/>
    <w:rsid w:val="002A4370"/>
    <w:rsid w:val="002A47FA"/>
    <w:rsid w:val="002A4BE3"/>
    <w:rsid w:val="002A4C3E"/>
    <w:rsid w:val="002A4DC5"/>
    <w:rsid w:val="002A5B47"/>
    <w:rsid w:val="002A5C00"/>
    <w:rsid w:val="002A60DC"/>
    <w:rsid w:val="002A64D1"/>
    <w:rsid w:val="002A6700"/>
    <w:rsid w:val="002A6EEF"/>
    <w:rsid w:val="002A74F0"/>
    <w:rsid w:val="002A7DCD"/>
    <w:rsid w:val="002B0312"/>
    <w:rsid w:val="002B0B4F"/>
    <w:rsid w:val="002B0E5D"/>
    <w:rsid w:val="002B11E4"/>
    <w:rsid w:val="002B11FB"/>
    <w:rsid w:val="002B195D"/>
    <w:rsid w:val="002B1C06"/>
    <w:rsid w:val="002B1E99"/>
    <w:rsid w:val="002B2567"/>
    <w:rsid w:val="002B2610"/>
    <w:rsid w:val="002B2718"/>
    <w:rsid w:val="002B275F"/>
    <w:rsid w:val="002B2C2F"/>
    <w:rsid w:val="002B38BE"/>
    <w:rsid w:val="002B4315"/>
    <w:rsid w:val="002B47CB"/>
    <w:rsid w:val="002B503A"/>
    <w:rsid w:val="002B6F68"/>
    <w:rsid w:val="002B72A9"/>
    <w:rsid w:val="002B75FF"/>
    <w:rsid w:val="002B764E"/>
    <w:rsid w:val="002B76BD"/>
    <w:rsid w:val="002B773A"/>
    <w:rsid w:val="002B7A68"/>
    <w:rsid w:val="002B7CCD"/>
    <w:rsid w:val="002C0198"/>
    <w:rsid w:val="002C0A90"/>
    <w:rsid w:val="002C0DFA"/>
    <w:rsid w:val="002C1159"/>
    <w:rsid w:val="002C1CA1"/>
    <w:rsid w:val="002C29C7"/>
    <w:rsid w:val="002C2A54"/>
    <w:rsid w:val="002C2C9C"/>
    <w:rsid w:val="002C32B9"/>
    <w:rsid w:val="002C374F"/>
    <w:rsid w:val="002C3921"/>
    <w:rsid w:val="002C4BFC"/>
    <w:rsid w:val="002C4F8B"/>
    <w:rsid w:val="002C5714"/>
    <w:rsid w:val="002C5DD8"/>
    <w:rsid w:val="002C64D4"/>
    <w:rsid w:val="002C64EA"/>
    <w:rsid w:val="002C6A83"/>
    <w:rsid w:val="002C75F3"/>
    <w:rsid w:val="002D098A"/>
    <w:rsid w:val="002D0CDD"/>
    <w:rsid w:val="002D0D6C"/>
    <w:rsid w:val="002D18E9"/>
    <w:rsid w:val="002D1A6D"/>
    <w:rsid w:val="002D1EF8"/>
    <w:rsid w:val="002D2AD5"/>
    <w:rsid w:val="002D2EDB"/>
    <w:rsid w:val="002D3450"/>
    <w:rsid w:val="002D3B73"/>
    <w:rsid w:val="002D3EA2"/>
    <w:rsid w:val="002D4066"/>
    <w:rsid w:val="002D4287"/>
    <w:rsid w:val="002D4467"/>
    <w:rsid w:val="002D4CA3"/>
    <w:rsid w:val="002D5613"/>
    <w:rsid w:val="002D66A8"/>
    <w:rsid w:val="002D6823"/>
    <w:rsid w:val="002D6A19"/>
    <w:rsid w:val="002D6BF9"/>
    <w:rsid w:val="002D7710"/>
    <w:rsid w:val="002E00D0"/>
    <w:rsid w:val="002E0118"/>
    <w:rsid w:val="002E0711"/>
    <w:rsid w:val="002E0C60"/>
    <w:rsid w:val="002E1029"/>
    <w:rsid w:val="002E243E"/>
    <w:rsid w:val="002E2C8E"/>
    <w:rsid w:val="002E3629"/>
    <w:rsid w:val="002E390E"/>
    <w:rsid w:val="002E3B46"/>
    <w:rsid w:val="002E54BA"/>
    <w:rsid w:val="002E5ABC"/>
    <w:rsid w:val="002E5D4E"/>
    <w:rsid w:val="002E601E"/>
    <w:rsid w:val="002E625E"/>
    <w:rsid w:val="002E66C4"/>
    <w:rsid w:val="002E6983"/>
    <w:rsid w:val="002E6B71"/>
    <w:rsid w:val="002E6DB7"/>
    <w:rsid w:val="002E76D9"/>
    <w:rsid w:val="002E7773"/>
    <w:rsid w:val="002E7AA3"/>
    <w:rsid w:val="002E7CFD"/>
    <w:rsid w:val="002E7F57"/>
    <w:rsid w:val="002F0217"/>
    <w:rsid w:val="002F0481"/>
    <w:rsid w:val="002F0540"/>
    <w:rsid w:val="002F0DA4"/>
    <w:rsid w:val="002F0EFE"/>
    <w:rsid w:val="002F1567"/>
    <w:rsid w:val="002F1907"/>
    <w:rsid w:val="002F1A0C"/>
    <w:rsid w:val="002F1AE8"/>
    <w:rsid w:val="002F3B3A"/>
    <w:rsid w:val="002F3BE9"/>
    <w:rsid w:val="002F3F8E"/>
    <w:rsid w:val="002F4416"/>
    <w:rsid w:val="002F44F3"/>
    <w:rsid w:val="002F47C5"/>
    <w:rsid w:val="002F49B2"/>
    <w:rsid w:val="002F49D4"/>
    <w:rsid w:val="002F51B4"/>
    <w:rsid w:val="002F5ACD"/>
    <w:rsid w:val="002F5CB0"/>
    <w:rsid w:val="002F6AEF"/>
    <w:rsid w:val="002F6C2C"/>
    <w:rsid w:val="002F6C5E"/>
    <w:rsid w:val="002F72DB"/>
    <w:rsid w:val="002F7342"/>
    <w:rsid w:val="002F764B"/>
    <w:rsid w:val="002F77D2"/>
    <w:rsid w:val="002F7A10"/>
    <w:rsid w:val="0030121F"/>
    <w:rsid w:val="00301B19"/>
    <w:rsid w:val="00301BE4"/>
    <w:rsid w:val="00301EC5"/>
    <w:rsid w:val="003035BF"/>
    <w:rsid w:val="0030399F"/>
    <w:rsid w:val="00304226"/>
    <w:rsid w:val="00304C44"/>
    <w:rsid w:val="00304E6F"/>
    <w:rsid w:val="00304E9F"/>
    <w:rsid w:val="0030569F"/>
    <w:rsid w:val="003060E5"/>
    <w:rsid w:val="003064E9"/>
    <w:rsid w:val="00306D3E"/>
    <w:rsid w:val="0030779D"/>
    <w:rsid w:val="0030792E"/>
    <w:rsid w:val="00307D9E"/>
    <w:rsid w:val="003101FD"/>
    <w:rsid w:val="0031039B"/>
    <w:rsid w:val="00311012"/>
    <w:rsid w:val="00311878"/>
    <w:rsid w:val="00311E9B"/>
    <w:rsid w:val="0031263E"/>
    <w:rsid w:val="003128D7"/>
    <w:rsid w:val="00312EE6"/>
    <w:rsid w:val="00313051"/>
    <w:rsid w:val="00313C29"/>
    <w:rsid w:val="00313E3F"/>
    <w:rsid w:val="0031401B"/>
    <w:rsid w:val="00314E47"/>
    <w:rsid w:val="003160FE"/>
    <w:rsid w:val="00316954"/>
    <w:rsid w:val="00316B02"/>
    <w:rsid w:val="00317A41"/>
    <w:rsid w:val="00317B24"/>
    <w:rsid w:val="00317CDD"/>
    <w:rsid w:val="00320AA9"/>
    <w:rsid w:val="00320DDE"/>
    <w:rsid w:val="00320FEE"/>
    <w:rsid w:val="0032124D"/>
    <w:rsid w:val="00321657"/>
    <w:rsid w:val="003218FC"/>
    <w:rsid w:val="00321C6C"/>
    <w:rsid w:val="00322B99"/>
    <w:rsid w:val="003233F1"/>
    <w:rsid w:val="00323CC3"/>
    <w:rsid w:val="00323E15"/>
    <w:rsid w:val="00323F44"/>
    <w:rsid w:val="00324527"/>
    <w:rsid w:val="003245EB"/>
    <w:rsid w:val="00324DF2"/>
    <w:rsid w:val="0032514C"/>
    <w:rsid w:val="003253E0"/>
    <w:rsid w:val="00325729"/>
    <w:rsid w:val="0032605A"/>
    <w:rsid w:val="00326374"/>
    <w:rsid w:val="00326592"/>
    <w:rsid w:val="00326805"/>
    <w:rsid w:val="00326B5D"/>
    <w:rsid w:val="00327126"/>
    <w:rsid w:val="00327252"/>
    <w:rsid w:val="00327522"/>
    <w:rsid w:val="00327566"/>
    <w:rsid w:val="003279C2"/>
    <w:rsid w:val="00327AF6"/>
    <w:rsid w:val="003302A2"/>
    <w:rsid w:val="0033091F"/>
    <w:rsid w:val="003312BA"/>
    <w:rsid w:val="00331371"/>
    <w:rsid w:val="003315D8"/>
    <w:rsid w:val="003320E3"/>
    <w:rsid w:val="00332C03"/>
    <w:rsid w:val="00332D06"/>
    <w:rsid w:val="00332FD0"/>
    <w:rsid w:val="00333099"/>
    <w:rsid w:val="00333115"/>
    <w:rsid w:val="00333640"/>
    <w:rsid w:val="00333AFE"/>
    <w:rsid w:val="00333B4E"/>
    <w:rsid w:val="00333D67"/>
    <w:rsid w:val="0033457C"/>
    <w:rsid w:val="003346A3"/>
    <w:rsid w:val="003347EC"/>
    <w:rsid w:val="00334AE4"/>
    <w:rsid w:val="00334B15"/>
    <w:rsid w:val="00334F1C"/>
    <w:rsid w:val="00335598"/>
    <w:rsid w:val="003358F2"/>
    <w:rsid w:val="00336A9E"/>
    <w:rsid w:val="00337284"/>
    <w:rsid w:val="003377A3"/>
    <w:rsid w:val="00340F1B"/>
    <w:rsid w:val="00341F15"/>
    <w:rsid w:val="00342072"/>
    <w:rsid w:val="00342216"/>
    <w:rsid w:val="0034287A"/>
    <w:rsid w:val="003430E7"/>
    <w:rsid w:val="003431C6"/>
    <w:rsid w:val="003435A7"/>
    <w:rsid w:val="003436DC"/>
    <w:rsid w:val="0034378F"/>
    <w:rsid w:val="00343E5A"/>
    <w:rsid w:val="0034413B"/>
    <w:rsid w:val="003441E5"/>
    <w:rsid w:val="00344F73"/>
    <w:rsid w:val="00345212"/>
    <w:rsid w:val="003452EA"/>
    <w:rsid w:val="00345D8D"/>
    <w:rsid w:val="00345E10"/>
    <w:rsid w:val="00346471"/>
    <w:rsid w:val="00346A64"/>
    <w:rsid w:val="00346F2E"/>
    <w:rsid w:val="00347076"/>
    <w:rsid w:val="003470AE"/>
    <w:rsid w:val="00347197"/>
    <w:rsid w:val="0034739F"/>
    <w:rsid w:val="00350580"/>
    <w:rsid w:val="00350948"/>
    <w:rsid w:val="003509E9"/>
    <w:rsid w:val="00350E95"/>
    <w:rsid w:val="003510B1"/>
    <w:rsid w:val="00351260"/>
    <w:rsid w:val="0035157C"/>
    <w:rsid w:val="00351592"/>
    <w:rsid w:val="0035182D"/>
    <w:rsid w:val="0035212C"/>
    <w:rsid w:val="003523E4"/>
    <w:rsid w:val="00352595"/>
    <w:rsid w:val="00352B51"/>
    <w:rsid w:val="003533F6"/>
    <w:rsid w:val="00353876"/>
    <w:rsid w:val="003540E4"/>
    <w:rsid w:val="003546CE"/>
    <w:rsid w:val="00354832"/>
    <w:rsid w:val="0035489E"/>
    <w:rsid w:val="003549C6"/>
    <w:rsid w:val="00355013"/>
    <w:rsid w:val="00355129"/>
    <w:rsid w:val="00355E0C"/>
    <w:rsid w:val="003560D9"/>
    <w:rsid w:val="00356818"/>
    <w:rsid w:val="003569A3"/>
    <w:rsid w:val="00356AAD"/>
    <w:rsid w:val="00356FFD"/>
    <w:rsid w:val="003571EA"/>
    <w:rsid w:val="003572CB"/>
    <w:rsid w:val="00357793"/>
    <w:rsid w:val="00357B59"/>
    <w:rsid w:val="00360CA5"/>
    <w:rsid w:val="0036109B"/>
    <w:rsid w:val="00361300"/>
    <w:rsid w:val="00361DCC"/>
    <w:rsid w:val="00361F93"/>
    <w:rsid w:val="003626C3"/>
    <w:rsid w:val="003649C9"/>
    <w:rsid w:val="0036601D"/>
    <w:rsid w:val="00366A58"/>
    <w:rsid w:val="00366AC7"/>
    <w:rsid w:val="003673C7"/>
    <w:rsid w:val="00367499"/>
    <w:rsid w:val="003676DD"/>
    <w:rsid w:val="003677C5"/>
    <w:rsid w:val="00367F83"/>
    <w:rsid w:val="00370A45"/>
    <w:rsid w:val="00371E5E"/>
    <w:rsid w:val="00371F06"/>
    <w:rsid w:val="0037231F"/>
    <w:rsid w:val="00372BBB"/>
    <w:rsid w:val="00372D54"/>
    <w:rsid w:val="00373190"/>
    <w:rsid w:val="003739D0"/>
    <w:rsid w:val="00373FEA"/>
    <w:rsid w:val="003751B3"/>
    <w:rsid w:val="00375472"/>
    <w:rsid w:val="0037558F"/>
    <w:rsid w:val="0037567F"/>
    <w:rsid w:val="003762C5"/>
    <w:rsid w:val="003763C6"/>
    <w:rsid w:val="0037730D"/>
    <w:rsid w:val="00377C76"/>
    <w:rsid w:val="00380116"/>
    <w:rsid w:val="00380C3C"/>
    <w:rsid w:val="00381152"/>
    <w:rsid w:val="003817D8"/>
    <w:rsid w:val="00381C89"/>
    <w:rsid w:val="00382356"/>
    <w:rsid w:val="00382453"/>
    <w:rsid w:val="00382682"/>
    <w:rsid w:val="00383F6A"/>
    <w:rsid w:val="0038412C"/>
    <w:rsid w:val="00384165"/>
    <w:rsid w:val="00384232"/>
    <w:rsid w:val="003842C8"/>
    <w:rsid w:val="0038456D"/>
    <w:rsid w:val="003847AB"/>
    <w:rsid w:val="00384A1C"/>
    <w:rsid w:val="00384DD4"/>
    <w:rsid w:val="00384E0B"/>
    <w:rsid w:val="003853B4"/>
    <w:rsid w:val="0038557B"/>
    <w:rsid w:val="00385893"/>
    <w:rsid w:val="003859F4"/>
    <w:rsid w:val="00385B40"/>
    <w:rsid w:val="00386149"/>
    <w:rsid w:val="00386300"/>
    <w:rsid w:val="00386380"/>
    <w:rsid w:val="00386787"/>
    <w:rsid w:val="00386C4D"/>
    <w:rsid w:val="00387090"/>
    <w:rsid w:val="0038748F"/>
    <w:rsid w:val="003875D8"/>
    <w:rsid w:val="003877DD"/>
    <w:rsid w:val="00387944"/>
    <w:rsid w:val="00387DA2"/>
    <w:rsid w:val="00390002"/>
    <w:rsid w:val="00390822"/>
    <w:rsid w:val="00390C74"/>
    <w:rsid w:val="0039117F"/>
    <w:rsid w:val="00392546"/>
    <w:rsid w:val="0039299F"/>
    <w:rsid w:val="00393D56"/>
    <w:rsid w:val="00393F78"/>
    <w:rsid w:val="0039428A"/>
    <w:rsid w:val="0039473B"/>
    <w:rsid w:val="00394D6C"/>
    <w:rsid w:val="00394E53"/>
    <w:rsid w:val="00395299"/>
    <w:rsid w:val="00395568"/>
    <w:rsid w:val="00395E08"/>
    <w:rsid w:val="00396060"/>
    <w:rsid w:val="003964ED"/>
    <w:rsid w:val="0039653A"/>
    <w:rsid w:val="00396BC2"/>
    <w:rsid w:val="00396E01"/>
    <w:rsid w:val="00396E10"/>
    <w:rsid w:val="00397AD8"/>
    <w:rsid w:val="003A05FA"/>
    <w:rsid w:val="003A0F42"/>
    <w:rsid w:val="003A0F91"/>
    <w:rsid w:val="003A108C"/>
    <w:rsid w:val="003A11FD"/>
    <w:rsid w:val="003A18BE"/>
    <w:rsid w:val="003A1D68"/>
    <w:rsid w:val="003A1FDF"/>
    <w:rsid w:val="003A2682"/>
    <w:rsid w:val="003A269B"/>
    <w:rsid w:val="003A2C96"/>
    <w:rsid w:val="003A2CB4"/>
    <w:rsid w:val="003A307C"/>
    <w:rsid w:val="003A32F8"/>
    <w:rsid w:val="003A3A64"/>
    <w:rsid w:val="003A3B30"/>
    <w:rsid w:val="003A491E"/>
    <w:rsid w:val="003A4EF7"/>
    <w:rsid w:val="003A52D0"/>
    <w:rsid w:val="003A5B6E"/>
    <w:rsid w:val="003A6200"/>
    <w:rsid w:val="003A636B"/>
    <w:rsid w:val="003A658C"/>
    <w:rsid w:val="003A65AC"/>
    <w:rsid w:val="003A6651"/>
    <w:rsid w:val="003A68A9"/>
    <w:rsid w:val="003A78EE"/>
    <w:rsid w:val="003A7DC5"/>
    <w:rsid w:val="003A7F2C"/>
    <w:rsid w:val="003B0CC2"/>
    <w:rsid w:val="003B11D8"/>
    <w:rsid w:val="003B120C"/>
    <w:rsid w:val="003B3DAE"/>
    <w:rsid w:val="003B42C6"/>
    <w:rsid w:val="003B43E8"/>
    <w:rsid w:val="003B449E"/>
    <w:rsid w:val="003B49E9"/>
    <w:rsid w:val="003B4D47"/>
    <w:rsid w:val="003B535C"/>
    <w:rsid w:val="003B588B"/>
    <w:rsid w:val="003B6520"/>
    <w:rsid w:val="003B6AC3"/>
    <w:rsid w:val="003B72B6"/>
    <w:rsid w:val="003B7329"/>
    <w:rsid w:val="003B7605"/>
    <w:rsid w:val="003B7E02"/>
    <w:rsid w:val="003B7F92"/>
    <w:rsid w:val="003C0EE4"/>
    <w:rsid w:val="003C11DB"/>
    <w:rsid w:val="003C1710"/>
    <w:rsid w:val="003C1DF7"/>
    <w:rsid w:val="003C1EFE"/>
    <w:rsid w:val="003C1F2A"/>
    <w:rsid w:val="003C1FA8"/>
    <w:rsid w:val="003C220E"/>
    <w:rsid w:val="003C24BC"/>
    <w:rsid w:val="003C2718"/>
    <w:rsid w:val="003C2772"/>
    <w:rsid w:val="003C2AF1"/>
    <w:rsid w:val="003C3623"/>
    <w:rsid w:val="003C3908"/>
    <w:rsid w:val="003C4EF0"/>
    <w:rsid w:val="003C513A"/>
    <w:rsid w:val="003C5601"/>
    <w:rsid w:val="003C6419"/>
    <w:rsid w:val="003C66C9"/>
    <w:rsid w:val="003C66E3"/>
    <w:rsid w:val="003C6E55"/>
    <w:rsid w:val="003C70AF"/>
    <w:rsid w:val="003D020B"/>
    <w:rsid w:val="003D038D"/>
    <w:rsid w:val="003D0462"/>
    <w:rsid w:val="003D05BB"/>
    <w:rsid w:val="003D138B"/>
    <w:rsid w:val="003D1443"/>
    <w:rsid w:val="003D220D"/>
    <w:rsid w:val="003D22B6"/>
    <w:rsid w:val="003D299D"/>
    <w:rsid w:val="003D29BA"/>
    <w:rsid w:val="003D2ABD"/>
    <w:rsid w:val="003D2B00"/>
    <w:rsid w:val="003D2F01"/>
    <w:rsid w:val="003D3FE4"/>
    <w:rsid w:val="003D47B9"/>
    <w:rsid w:val="003D4BAF"/>
    <w:rsid w:val="003D4BE2"/>
    <w:rsid w:val="003D4EC0"/>
    <w:rsid w:val="003D4F5A"/>
    <w:rsid w:val="003D514C"/>
    <w:rsid w:val="003D5278"/>
    <w:rsid w:val="003D56D4"/>
    <w:rsid w:val="003D593B"/>
    <w:rsid w:val="003D5949"/>
    <w:rsid w:val="003D6DED"/>
    <w:rsid w:val="003D6EFB"/>
    <w:rsid w:val="003D7474"/>
    <w:rsid w:val="003D7BD5"/>
    <w:rsid w:val="003E0438"/>
    <w:rsid w:val="003E07BF"/>
    <w:rsid w:val="003E0A66"/>
    <w:rsid w:val="003E172C"/>
    <w:rsid w:val="003E21C8"/>
    <w:rsid w:val="003E301F"/>
    <w:rsid w:val="003E321E"/>
    <w:rsid w:val="003E37C4"/>
    <w:rsid w:val="003E3F1A"/>
    <w:rsid w:val="003E40D8"/>
    <w:rsid w:val="003E4F5A"/>
    <w:rsid w:val="003E5A92"/>
    <w:rsid w:val="003E5C77"/>
    <w:rsid w:val="003E5DEC"/>
    <w:rsid w:val="003E6D05"/>
    <w:rsid w:val="003E7291"/>
    <w:rsid w:val="003E7538"/>
    <w:rsid w:val="003F0703"/>
    <w:rsid w:val="003F190B"/>
    <w:rsid w:val="003F1F18"/>
    <w:rsid w:val="003F2092"/>
    <w:rsid w:val="003F210D"/>
    <w:rsid w:val="003F2343"/>
    <w:rsid w:val="003F239A"/>
    <w:rsid w:val="003F2673"/>
    <w:rsid w:val="003F30E6"/>
    <w:rsid w:val="003F37D7"/>
    <w:rsid w:val="003F3C57"/>
    <w:rsid w:val="003F3FC1"/>
    <w:rsid w:val="003F419F"/>
    <w:rsid w:val="003F41D2"/>
    <w:rsid w:val="003F457C"/>
    <w:rsid w:val="003F4598"/>
    <w:rsid w:val="003F46BA"/>
    <w:rsid w:val="003F4802"/>
    <w:rsid w:val="003F4D60"/>
    <w:rsid w:val="003F4F2E"/>
    <w:rsid w:val="003F5A4E"/>
    <w:rsid w:val="003F626D"/>
    <w:rsid w:val="003F6AAA"/>
    <w:rsid w:val="003F6CA1"/>
    <w:rsid w:val="003F77DA"/>
    <w:rsid w:val="004002CE"/>
    <w:rsid w:val="00400A19"/>
    <w:rsid w:val="004011A9"/>
    <w:rsid w:val="00401672"/>
    <w:rsid w:val="0040181D"/>
    <w:rsid w:val="00401C78"/>
    <w:rsid w:val="004023F8"/>
    <w:rsid w:val="004025B3"/>
    <w:rsid w:val="00402763"/>
    <w:rsid w:val="00402DBB"/>
    <w:rsid w:val="00402DD5"/>
    <w:rsid w:val="00402F3F"/>
    <w:rsid w:val="004035EB"/>
    <w:rsid w:val="00403B21"/>
    <w:rsid w:val="00403E82"/>
    <w:rsid w:val="00404474"/>
    <w:rsid w:val="00404F51"/>
    <w:rsid w:val="004063E4"/>
    <w:rsid w:val="00406463"/>
    <w:rsid w:val="004066E7"/>
    <w:rsid w:val="00406B38"/>
    <w:rsid w:val="00406E42"/>
    <w:rsid w:val="004074D3"/>
    <w:rsid w:val="004077F5"/>
    <w:rsid w:val="00407B55"/>
    <w:rsid w:val="00407F54"/>
    <w:rsid w:val="004101B5"/>
    <w:rsid w:val="004101E2"/>
    <w:rsid w:val="00410563"/>
    <w:rsid w:val="004108B3"/>
    <w:rsid w:val="00410AC5"/>
    <w:rsid w:val="004111F7"/>
    <w:rsid w:val="0041184C"/>
    <w:rsid w:val="00411A2A"/>
    <w:rsid w:val="00411A85"/>
    <w:rsid w:val="00411BAA"/>
    <w:rsid w:val="00412380"/>
    <w:rsid w:val="00412951"/>
    <w:rsid w:val="00412D55"/>
    <w:rsid w:val="00412F97"/>
    <w:rsid w:val="004137B2"/>
    <w:rsid w:val="00413AB7"/>
    <w:rsid w:val="00413B9E"/>
    <w:rsid w:val="00413BCB"/>
    <w:rsid w:val="004141CD"/>
    <w:rsid w:val="00414679"/>
    <w:rsid w:val="00414836"/>
    <w:rsid w:val="00414BB4"/>
    <w:rsid w:val="00415308"/>
    <w:rsid w:val="004159A0"/>
    <w:rsid w:val="00416332"/>
    <w:rsid w:val="00417F96"/>
    <w:rsid w:val="00420B61"/>
    <w:rsid w:val="00420CE1"/>
    <w:rsid w:val="00420D32"/>
    <w:rsid w:val="00420FEF"/>
    <w:rsid w:val="004216A3"/>
    <w:rsid w:val="00421D93"/>
    <w:rsid w:val="0042228A"/>
    <w:rsid w:val="00422F0B"/>
    <w:rsid w:val="0042374B"/>
    <w:rsid w:val="00423971"/>
    <w:rsid w:val="0042397A"/>
    <w:rsid w:val="004241CA"/>
    <w:rsid w:val="00424439"/>
    <w:rsid w:val="004248D0"/>
    <w:rsid w:val="00424B5E"/>
    <w:rsid w:val="0042536F"/>
    <w:rsid w:val="00425BFB"/>
    <w:rsid w:val="00426482"/>
    <w:rsid w:val="00426936"/>
    <w:rsid w:val="00427A59"/>
    <w:rsid w:val="00427F2A"/>
    <w:rsid w:val="0043004E"/>
    <w:rsid w:val="004307B6"/>
    <w:rsid w:val="00430868"/>
    <w:rsid w:val="00430CEE"/>
    <w:rsid w:val="0043145D"/>
    <w:rsid w:val="00431508"/>
    <w:rsid w:val="00431DEA"/>
    <w:rsid w:val="0043300A"/>
    <w:rsid w:val="0043301C"/>
    <w:rsid w:val="0043333C"/>
    <w:rsid w:val="00433544"/>
    <w:rsid w:val="00433D68"/>
    <w:rsid w:val="00434AB8"/>
    <w:rsid w:val="004350E5"/>
    <w:rsid w:val="0043510A"/>
    <w:rsid w:val="00435140"/>
    <w:rsid w:val="004354F8"/>
    <w:rsid w:val="0043597F"/>
    <w:rsid w:val="004363D0"/>
    <w:rsid w:val="0043654F"/>
    <w:rsid w:val="00436629"/>
    <w:rsid w:val="004369C7"/>
    <w:rsid w:val="00436D2F"/>
    <w:rsid w:val="00436E13"/>
    <w:rsid w:val="00437286"/>
    <w:rsid w:val="004376A3"/>
    <w:rsid w:val="00440368"/>
    <w:rsid w:val="00441450"/>
    <w:rsid w:val="00441744"/>
    <w:rsid w:val="004417B5"/>
    <w:rsid w:val="00441AED"/>
    <w:rsid w:val="00441C32"/>
    <w:rsid w:val="00441E7C"/>
    <w:rsid w:val="0044202F"/>
    <w:rsid w:val="0044265B"/>
    <w:rsid w:val="004426BB"/>
    <w:rsid w:val="004427F0"/>
    <w:rsid w:val="00442C12"/>
    <w:rsid w:val="004435A0"/>
    <w:rsid w:val="00444878"/>
    <w:rsid w:val="00446A08"/>
    <w:rsid w:val="00446F31"/>
    <w:rsid w:val="00446FF5"/>
    <w:rsid w:val="00447EF8"/>
    <w:rsid w:val="004502FA"/>
    <w:rsid w:val="00450699"/>
    <w:rsid w:val="004507E7"/>
    <w:rsid w:val="00451AFF"/>
    <w:rsid w:val="00452EDE"/>
    <w:rsid w:val="004538FC"/>
    <w:rsid w:val="00453916"/>
    <w:rsid w:val="00453F80"/>
    <w:rsid w:val="0045400A"/>
    <w:rsid w:val="004552FF"/>
    <w:rsid w:val="00455383"/>
    <w:rsid w:val="004557EA"/>
    <w:rsid w:val="00455825"/>
    <w:rsid w:val="004560DD"/>
    <w:rsid w:val="004566AE"/>
    <w:rsid w:val="004569CF"/>
    <w:rsid w:val="00456C02"/>
    <w:rsid w:val="004579AF"/>
    <w:rsid w:val="00457C49"/>
    <w:rsid w:val="00457CBF"/>
    <w:rsid w:val="00457D8A"/>
    <w:rsid w:val="00460087"/>
    <w:rsid w:val="004606B5"/>
    <w:rsid w:val="00460795"/>
    <w:rsid w:val="004607E1"/>
    <w:rsid w:val="00460DAD"/>
    <w:rsid w:val="00461E18"/>
    <w:rsid w:val="00461EA0"/>
    <w:rsid w:val="00462AE9"/>
    <w:rsid w:val="00463D49"/>
    <w:rsid w:val="00463ED8"/>
    <w:rsid w:val="00464D1E"/>
    <w:rsid w:val="004654EF"/>
    <w:rsid w:val="00465A4F"/>
    <w:rsid w:val="00466752"/>
    <w:rsid w:val="00466C9B"/>
    <w:rsid w:val="00466CB2"/>
    <w:rsid w:val="00470204"/>
    <w:rsid w:val="004706B7"/>
    <w:rsid w:val="00470968"/>
    <w:rsid w:val="00471D9D"/>
    <w:rsid w:val="004720A1"/>
    <w:rsid w:val="004726DD"/>
    <w:rsid w:val="0047277B"/>
    <w:rsid w:val="00472AF5"/>
    <w:rsid w:val="00472CC3"/>
    <w:rsid w:val="00472EA2"/>
    <w:rsid w:val="00474059"/>
    <w:rsid w:val="00474092"/>
    <w:rsid w:val="00475095"/>
    <w:rsid w:val="00475271"/>
    <w:rsid w:val="004752BE"/>
    <w:rsid w:val="004754EF"/>
    <w:rsid w:val="00475D76"/>
    <w:rsid w:val="00476132"/>
    <w:rsid w:val="0047635F"/>
    <w:rsid w:val="00476630"/>
    <w:rsid w:val="00476D22"/>
    <w:rsid w:val="00476D52"/>
    <w:rsid w:val="00477070"/>
    <w:rsid w:val="004777E5"/>
    <w:rsid w:val="004802A4"/>
    <w:rsid w:val="00481398"/>
    <w:rsid w:val="00481518"/>
    <w:rsid w:val="004815D5"/>
    <w:rsid w:val="004822B8"/>
    <w:rsid w:val="004827D8"/>
    <w:rsid w:val="004833A5"/>
    <w:rsid w:val="004833C0"/>
    <w:rsid w:val="004837A7"/>
    <w:rsid w:val="00483D0C"/>
    <w:rsid w:val="00483DF9"/>
    <w:rsid w:val="00484D50"/>
    <w:rsid w:val="004854D9"/>
    <w:rsid w:val="0048589A"/>
    <w:rsid w:val="00485CE4"/>
    <w:rsid w:val="0048702E"/>
    <w:rsid w:val="00487348"/>
    <w:rsid w:val="00487C0F"/>
    <w:rsid w:val="0049036F"/>
    <w:rsid w:val="00490489"/>
    <w:rsid w:val="0049074D"/>
    <w:rsid w:val="004907D9"/>
    <w:rsid w:val="00490954"/>
    <w:rsid w:val="00490AA1"/>
    <w:rsid w:val="00490DE5"/>
    <w:rsid w:val="00491570"/>
    <w:rsid w:val="00491AD0"/>
    <w:rsid w:val="00491FBD"/>
    <w:rsid w:val="0049201B"/>
    <w:rsid w:val="004920FC"/>
    <w:rsid w:val="00492D8F"/>
    <w:rsid w:val="00492E2A"/>
    <w:rsid w:val="00493801"/>
    <w:rsid w:val="00494485"/>
    <w:rsid w:val="00494756"/>
    <w:rsid w:val="00494F35"/>
    <w:rsid w:val="00494FED"/>
    <w:rsid w:val="00495107"/>
    <w:rsid w:val="00495718"/>
    <w:rsid w:val="00495B38"/>
    <w:rsid w:val="00495D3F"/>
    <w:rsid w:val="00496442"/>
    <w:rsid w:val="0049669E"/>
    <w:rsid w:val="00496C3D"/>
    <w:rsid w:val="00497090"/>
    <w:rsid w:val="00497116"/>
    <w:rsid w:val="004972A4"/>
    <w:rsid w:val="004973B4"/>
    <w:rsid w:val="00497934"/>
    <w:rsid w:val="00497FC4"/>
    <w:rsid w:val="004A0081"/>
    <w:rsid w:val="004A0114"/>
    <w:rsid w:val="004A0600"/>
    <w:rsid w:val="004A18B5"/>
    <w:rsid w:val="004A19EB"/>
    <w:rsid w:val="004A20DA"/>
    <w:rsid w:val="004A27D1"/>
    <w:rsid w:val="004A2A06"/>
    <w:rsid w:val="004A350B"/>
    <w:rsid w:val="004A373D"/>
    <w:rsid w:val="004A3827"/>
    <w:rsid w:val="004A3ECD"/>
    <w:rsid w:val="004A3F9B"/>
    <w:rsid w:val="004A4DF7"/>
    <w:rsid w:val="004A5462"/>
    <w:rsid w:val="004A59D7"/>
    <w:rsid w:val="004A6E33"/>
    <w:rsid w:val="004A7017"/>
    <w:rsid w:val="004A7393"/>
    <w:rsid w:val="004A7A05"/>
    <w:rsid w:val="004A7CD9"/>
    <w:rsid w:val="004B003F"/>
    <w:rsid w:val="004B158D"/>
    <w:rsid w:val="004B1B05"/>
    <w:rsid w:val="004B1C0F"/>
    <w:rsid w:val="004B1FB7"/>
    <w:rsid w:val="004B2647"/>
    <w:rsid w:val="004B2834"/>
    <w:rsid w:val="004B296B"/>
    <w:rsid w:val="004B2FC0"/>
    <w:rsid w:val="004B3597"/>
    <w:rsid w:val="004B3821"/>
    <w:rsid w:val="004B3A4E"/>
    <w:rsid w:val="004B3E31"/>
    <w:rsid w:val="004B3FAC"/>
    <w:rsid w:val="004B5146"/>
    <w:rsid w:val="004B51DA"/>
    <w:rsid w:val="004B6109"/>
    <w:rsid w:val="004B6417"/>
    <w:rsid w:val="004B6493"/>
    <w:rsid w:val="004B6843"/>
    <w:rsid w:val="004B696C"/>
    <w:rsid w:val="004B7048"/>
    <w:rsid w:val="004B7806"/>
    <w:rsid w:val="004B7A82"/>
    <w:rsid w:val="004B7EF1"/>
    <w:rsid w:val="004B7F68"/>
    <w:rsid w:val="004C04E8"/>
    <w:rsid w:val="004C0B2D"/>
    <w:rsid w:val="004C0C3A"/>
    <w:rsid w:val="004C10F8"/>
    <w:rsid w:val="004C12C6"/>
    <w:rsid w:val="004C177B"/>
    <w:rsid w:val="004C18FE"/>
    <w:rsid w:val="004C1B13"/>
    <w:rsid w:val="004C23A7"/>
    <w:rsid w:val="004C2834"/>
    <w:rsid w:val="004C2ED1"/>
    <w:rsid w:val="004C3743"/>
    <w:rsid w:val="004C3B34"/>
    <w:rsid w:val="004C4218"/>
    <w:rsid w:val="004C4FAC"/>
    <w:rsid w:val="004C5002"/>
    <w:rsid w:val="004C57F7"/>
    <w:rsid w:val="004C5D62"/>
    <w:rsid w:val="004C5FB9"/>
    <w:rsid w:val="004C66AE"/>
    <w:rsid w:val="004C6AB8"/>
    <w:rsid w:val="004C6EC9"/>
    <w:rsid w:val="004C7571"/>
    <w:rsid w:val="004C7DA3"/>
    <w:rsid w:val="004C7FC6"/>
    <w:rsid w:val="004D0289"/>
    <w:rsid w:val="004D0553"/>
    <w:rsid w:val="004D0823"/>
    <w:rsid w:val="004D114E"/>
    <w:rsid w:val="004D12F7"/>
    <w:rsid w:val="004D233D"/>
    <w:rsid w:val="004D26A7"/>
    <w:rsid w:val="004D311F"/>
    <w:rsid w:val="004D3287"/>
    <w:rsid w:val="004D35E2"/>
    <w:rsid w:val="004D39F7"/>
    <w:rsid w:val="004D3B69"/>
    <w:rsid w:val="004D4650"/>
    <w:rsid w:val="004D49D2"/>
    <w:rsid w:val="004D4C8E"/>
    <w:rsid w:val="004D5CEF"/>
    <w:rsid w:val="004D5D1D"/>
    <w:rsid w:val="004D6165"/>
    <w:rsid w:val="004D6386"/>
    <w:rsid w:val="004D693F"/>
    <w:rsid w:val="004D7BA8"/>
    <w:rsid w:val="004D7EF4"/>
    <w:rsid w:val="004E0353"/>
    <w:rsid w:val="004E0B9B"/>
    <w:rsid w:val="004E0CF3"/>
    <w:rsid w:val="004E142B"/>
    <w:rsid w:val="004E153A"/>
    <w:rsid w:val="004E15F6"/>
    <w:rsid w:val="004E1E6D"/>
    <w:rsid w:val="004E2D15"/>
    <w:rsid w:val="004E3040"/>
    <w:rsid w:val="004E3125"/>
    <w:rsid w:val="004E31DB"/>
    <w:rsid w:val="004E3970"/>
    <w:rsid w:val="004E3EEE"/>
    <w:rsid w:val="004E58F8"/>
    <w:rsid w:val="004E5A98"/>
    <w:rsid w:val="004E62FC"/>
    <w:rsid w:val="004E63E4"/>
    <w:rsid w:val="004E6E02"/>
    <w:rsid w:val="004E7147"/>
    <w:rsid w:val="004E75E9"/>
    <w:rsid w:val="004E7BE5"/>
    <w:rsid w:val="004E7CE0"/>
    <w:rsid w:val="004E7DEC"/>
    <w:rsid w:val="004E7E12"/>
    <w:rsid w:val="004F0111"/>
    <w:rsid w:val="004F10FD"/>
    <w:rsid w:val="004F1147"/>
    <w:rsid w:val="004F177F"/>
    <w:rsid w:val="004F186C"/>
    <w:rsid w:val="004F1D88"/>
    <w:rsid w:val="004F1E61"/>
    <w:rsid w:val="004F395D"/>
    <w:rsid w:val="004F39C3"/>
    <w:rsid w:val="004F3CDB"/>
    <w:rsid w:val="004F3DFC"/>
    <w:rsid w:val="004F45A9"/>
    <w:rsid w:val="004F471F"/>
    <w:rsid w:val="004F475D"/>
    <w:rsid w:val="004F4798"/>
    <w:rsid w:val="004F479D"/>
    <w:rsid w:val="004F4A67"/>
    <w:rsid w:val="004F4DDF"/>
    <w:rsid w:val="004F5388"/>
    <w:rsid w:val="004F543E"/>
    <w:rsid w:val="004F5BB4"/>
    <w:rsid w:val="004F5E09"/>
    <w:rsid w:val="004F66D7"/>
    <w:rsid w:val="004F6944"/>
    <w:rsid w:val="004F7615"/>
    <w:rsid w:val="0050002A"/>
    <w:rsid w:val="00500500"/>
    <w:rsid w:val="00500B45"/>
    <w:rsid w:val="005016CA"/>
    <w:rsid w:val="0050178D"/>
    <w:rsid w:val="00501AC0"/>
    <w:rsid w:val="00501B60"/>
    <w:rsid w:val="00501CEA"/>
    <w:rsid w:val="00501FEC"/>
    <w:rsid w:val="00502161"/>
    <w:rsid w:val="0050274B"/>
    <w:rsid w:val="00502978"/>
    <w:rsid w:val="00503692"/>
    <w:rsid w:val="00503812"/>
    <w:rsid w:val="005038D1"/>
    <w:rsid w:val="0050393A"/>
    <w:rsid w:val="00503B6E"/>
    <w:rsid w:val="00503BB3"/>
    <w:rsid w:val="00503F25"/>
    <w:rsid w:val="00503F88"/>
    <w:rsid w:val="0050419B"/>
    <w:rsid w:val="005049BD"/>
    <w:rsid w:val="00504B58"/>
    <w:rsid w:val="00504D91"/>
    <w:rsid w:val="00504E50"/>
    <w:rsid w:val="00505154"/>
    <w:rsid w:val="0050515D"/>
    <w:rsid w:val="005053B8"/>
    <w:rsid w:val="0050609F"/>
    <w:rsid w:val="00506301"/>
    <w:rsid w:val="0050631B"/>
    <w:rsid w:val="00506D22"/>
    <w:rsid w:val="00506E07"/>
    <w:rsid w:val="0050744B"/>
    <w:rsid w:val="00507496"/>
    <w:rsid w:val="00507A5E"/>
    <w:rsid w:val="005107E6"/>
    <w:rsid w:val="00510FFB"/>
    <w:rsid w:val="0051152F"/>
    <w:rsid w:val="00511736"/>
    <w:rsid w:val="00511C95"/>
    <w:rsid w:val="005126ED"/>
    <w:rsid w:val="005132CA"/>
    <w:rsid w:val="00513486"/>
    <w:rsid w:val="00513532"/>
    <w:rsid w:val="00513B4D"/>
    <w:rsid w:val="00513FCD"/>
    <w:rsid w:val="005140CC"/>
    <w:rsid w:val="005142D5"/>
    <w:rsid w:val="005163F1"/>
    <w:rsid w:val="0051645E"/>
    <w:rsid w:val="0051662C"/>
    <w:rsid w:val="00516788"/>
    <w:rsid w:val="00516B92"/>
    <w:rsid w:val="00517A39"/>
    <w:rsid w:val="00517B8D"/>
    <w:rsid w:val="00517FE1"/>
    <w:rsid w:val="00520343"/>
    <w:rsid w:val="005208AC"/>
    <w:rsid w:val="00520E34"/>
    <w:rsid w:val="00521348"/>
    <w:rsid w:val="005218A4"/>
    <w:rsid w:val="00522360"/>
    <w:rsid w:val="005223A4"/>
    <w:rsid w:val="00522FB5"/>
    <w:rsid w:val="00523711"/>
    <w:rsid w:val="00524F1A"/>
    <w:rsid w:val="0052594C"/>
    <w:rsid w:val="00526291"/>
    <w:rsid w:val="0052691B"/>
    <w:rsid w:val="005277EF"/>
    <w:rsid w:val="00527CAC"/>
    <w:rsid w:val="0053046F"/>
    <w:rsid w:val="005308A3"/>
    <w:rsid w:val="00530EA4"/>
    <w:rsid w:val="005316E0"/>
    <w:rsid w:val="005318F3"/>
    <w:rsid w:val="005321B6"/>
    <w:rsid w:val="00533791"/>
    <w:rsid w:val="00533861"/>
    <w:rsid w:val="00533B90"/>
    <w:rsid w:val="00534925"/>
    <w:rsid w:val="00534DF9"/>
    <w:rsid w:val="005351C8"/>
    <w:rsid w:val="00535936"/>
    <w:rsid w:val="005359DD"/>
    <w:rsid w:val="00535C55"/>
    <w:rsid w:val="00535FF0"/>
    <w:rsid w:val="00536091"/>
    <w:rsid w:val="005365DB"/>
    <w:rsid w:val="00536754"/>
    <w:rsid w:val="00537A64"/>
    <w:rsid w:val="005401C6"/>
    <w:rsid w:val="00540BE4"/>
    <w:rsid w:val="005411BC"/>
    <w:rsid w:val="00541BE8"/>
    <w:rsid w:val="00542218"/>
    <w:rsid w:val="005422B1"/>
    <w:rsid w:val="00542A13"/>
    <w:rsid w:val="00542D9D"/>
    <w:rsid w:val="00542EDD"/>
    <w:rsid w:val="005431FC"/>
    <w:rsid w:val="005433C8"/>
    <w:rsid w:val="0054357A"/>
    <w:rsid w:val="00543AFE"/>
    <w:rsid w:val="0054406D"/>
    <w:rsid w:val="005440A6"/>
    <w:rsid w:val="005447A9"/>
    <w:rsid w:val="00544E55"/>
    <w:rsid w:val="00545292"/>
    <w:rsid w:val="005454F4"/>
    <w:rsid w:val="005455D4"/>
    <w:rsid w:val="00546063"/>
    <w:rsid w:val="00546BC9"/>
    <w:rsid w:val="00546C62"/>
    <w:rsid w:val="00547A48"/>
    <w:rsid w:val="00550735"/>
    <w:rsid w:val="00550CF2"/>
    <w:rsid w:val="005511E4"/>
    <w:rsid w:val="0055246F"/>
    <w:rsid w:val="00552C09"/>
    <w:rsid w:val="00552DAB"/>
    <w:rsid w:val="0055329B"/>
    <w:rsid w:val="00553346"/>
    <w:rsid w:val="005538B5"/>
    <w:rsid w:val="00554476"/>
    <w:rsid w:val="005544D8"/>
    <w:rsid w:val="00554ABD"/>
    <w:rsid w:val="00555536"/>
    <w:rsid w:val="00555573"/>
    <w:rsid w:val="00555914"/>
    <w:rsid w:val="005561D2"/>
    <w:rsid w:val="0055622A"/>
    <w:rsid w:val="00556319"/>
    <w:rsid w:val="005564A8"/>
    <w:rsid w:val="005569FC"/>
    <w:rsid w:val="00556CA4"/>
    <w:rsid w:val="00557046"/>
    <w:rsid w:val="00557182"/>
    <w:rsid w:val="00557361"/>
    <w:rsid w:val="00557697"/>
    <w:rsid w:val="00557A6E"/>
    <w:rsid w:val="00560206"/>
    <w:rsid w:val="00560781"/>
    <w:rsid w:val="00561B5A"/>
    <w:rsid w:val="005626D6"/>
    <w:rsid w:val="005629E6"/>
    <w:rsid w:val="00563BF1"/>
    <w:rsid w:val="0056404D"/>
    <w:rsid w:val="00564FF2"/>
    <w:rsid w:val="00565244"/>
    <w:rsid w:val="0056670C"/>
    <w:rsid w:val="005667CF"/>
    <w:rsid w:val="00566995"/>
    <w:rsid w:val="00566E5F"/>
    <w:rsid w:val="00567ADE"/>
    <w:rsid w:val="00567C33"/>
    <w:rsid w:val="00567DFC"/>
    <w:rsid w:val="00567E5F"/>
    <w:rsid w:val="0057128F"/>
    <w:rsid w:val="0057135C"/>
    <w:rsid w:val="005718B7"/>
    <w:rsid w:val="00571B71"/>
    <w:rsid w:val="00571F2E"/>
    <w:rsid w:val="0057281E"/>
    <w:rsid w:val="00573BB7"/>
    <w:rsid w:val="00573BCF"/>
    <w:rsid w:val="005745EB"/>
    <w:rsid w:val="005750D6"/>
    <w:rsid w:val="00575C47"/>
    <w:rsid w:val="00575F38"/>
    <w:rsid w:val="00576B85"/>
    <w:rsid w:val="00576D8D"/>
    <w:rsid w:val="00576DDD"/>
    <w:rsid w:val="00577A67"/>
    <w:rsid w:val="00580202"/>
    <w:rsid w:val="005805F4"/>
    <w:rsid w:val="005808DC"/>
    <w:rsid w:val="00580C23"/>
    <w:rsid w:val="00580C78"/>
    <w:rsid w:val="00580CC9"/>
    <w:rsid w:val="005810A0"/>
    <w:rsid w:val="005818E3"/>
    <w:rsid w:val="00581A81"/>
    <w:rsid w:val="00582A42"/>
    <w:rsid w:val="00582BD4"/>
    <w:rsid w:val="00582CD8"/>
    <w:rsid w:val="00583352"/>
    <w:rsid w:val="00583629"/>
    <w:rsid w:val="00583971"/>
    <w:rsid w:val="00584057"/>
    <w:rsid w:val="0058484F"/>
    <w:rsid w:val="00584FAA"/>
    <w:rsid w:val="005853E0"/>
    <w:rsid w:val="0058567D"/>
    <w:rsid w:val="00586CCF"/>
    <w:rsid w:val="00587006"/>
    <w:rsid w:val="00587094"/>
    <w:rsid w:val="005878B7"/>
    <w:rsid w:val="005878C3"/>
    <w:rsid w:val="00590039"/>
    <w:rsid w:val="00590204"/>
    <w:rsid w:val="005905C6"/>
    <w:rsid w:val="00590989"/>
    <w:rsid w:val="0059113E"/>
    <w:rsid w:val="0059124A"/>
    <w:rsid w:val="005921CE"/>
    <w:rsid w:val="00592C0C"/>
    <w:rsid w:val="005938C4"/>
    <w:rsid w:val="005947F7"/>
    <w:rsid w:val="00594CBC"/>
    <w:rsid w:val="00594EDC"/>
    <w:rsid w:val="00594F57"/>
    <w:rsid w:val="00594F7C"/>
    <w:rsid w:val="005952AA"/>
    <w:rsid w:val="00595533"/>
    <w:rsid w:val="00595B52"/>
    <w:rsid w:val="00596617"/>
    <w:rsid w:val="0059705E"/>
    <w:rsid w:val="0059724C"/>
    <w:rsid w:val="00597B8F"/>
    <w:rsid w:val="00597F2B"/>
    <w:rsid w:val="005A0729"/>
    <w:rsid w:val="005A10CC"/>
    <w:rsid w:val="005A184A"/>
    <w:rsid w:val="005A1C35"/>
    <w:rsid w:val="005A20E0"/>
    <w:rsid w:val="005A2AC4"/>
    <w:rsid w:val="005A3D74"/>
    <w:rsid w:val="005A4108"/>
    <w:rsid w:val="005A4290"/>
    <w:rsid w:val="005A4E61"/>
    <w:rsid w:val="005A5698"/>
    <w:rsid w:val="005A5912"/>
    <w:rsid w:val="005A5E8B"/>
    <w:rsid w:val="005A62CE"/>
    <w:rsid w:val="005A6D72"/>
    <w:rsid w:val="005A7341"/>
    <w:rsid w:val="005A74A2"/>
    <w:rsid w:val="005B0789"/>
    <w:rsid w:val="005B0BB6"/>
    <w:rsid w:val="005B157C"/>
    <w:rsid w:val="005B1608"/>
    <w:rsid w:val="005B1626"/>
    <w:rsid w:val="005B16A0"/>
    <w:rsid w:val="005B2284"/>
    <w:rsid w:val="005B22D9"/>
    <w:rsid w:val="005B2617"/>
    <w:rsid w:val="005B3E77"/>
    <w:rsid w:val="005B4530"/>
    <w:rsid w:val="005B4667"/>
    <w:rsid w:val="005B485E"/>
    <w:rsid w:val="005B4D1C"/>
    <w:rsid w:val="005B514E"/>
    <w:rsid w:val="005B55C1"/>
    <w:rsid w:val="005B5DDB"/>
    <w:rsid w:val="005B6373"/>
    <w:rsid w:val="005B650F"/>
    <w:rsid w:val="005B6788"/>
    <w:rsid w:val="005B6904"/>
    <w:rsid w:val="005B6FEF"/>
    <w:rsid w:val="005B724E"/>
    <w:rsid w:val="005B797F"/>
    <w:rsid w:val="005B7D41"/>
    <w:rsid w:val="005C02C2"/>
    <w:rsid w:val="005C09E6"/>
    <w:rsid w:val="005C1718"/>
    <w:rsid w:val="005C1B89"/>
    <w:rsid w:val="005C1D0D"/>
    <w:rsid w:val="005C211E"/>
    <w:rsid w:val="005C24A4"/>
    <w:rsid w:val="005C26B8"/>
    <w:rsid w:val="005C28B6"/>
    <w:rsid w:val="005C2C3A"/>
    <w:rsid w:val="005C2C92"/>
    <w:rsid w:val="005C323C"/>
    <w:rsid w:val="005C4E33"/>
    <w:rsid w:val="005C5770"/>
    <w:rsid w:val="005C60CF"/>
    <w:rsid w:val="005C62EB"/>
    <w:rsid w:val="005C6735"/>
    <w:rsid w:val="005C689C"/>
    <w:rsid w:val="005C7A28"/>
    <w:rsid w:val="005D0076"/>
    <w:rsid w:val="005D0326"/>
    <w:rsid w:val="005D10A1"/>
    <w:rsid w:val="005D1126"/>
    <w:rsid w:val="005D14FB"/>
    <w:rsid w:val="005D1BAE"/>
    <w:rsid w:val="005D1F95"/>
    <w:rsid w:val="005D2AB5"/>
    <w:rsid w:val="005D2DEE"/>
    <w:rsid w:val="005D2E5C"/>
    <w:rsid w:val="005D3F61"/>
    <w:rsid w:val="005D40D2"/>
    <w:rsid w:val="005D46E6"/>
    <w:rsid w:val="005D4AC8"/>
    <w:rsid w:val="005D508F"/>
    <w:rsid w:val="005D59BA"/>
    <w:rsid w:val="005D5DF8"/>
    <w:rsid w:val="005D61D6"/>
    <w:rsid w:val="005D6726"/>
    <w:rsid w:val="005D6A63"/>
    <w:rsid w:val="005D722D"/>
    <w:rsid w:val="005D7358"/>
    <w:rsid w:val="005D7799"/>
    <w:rsid w:val="005D7D9B"/>
    <w:rsid w:val="005E021F"/>
    <w:rsid w:val="005E063D"/>
    <w:rsid w:val="005E0682"/>
    <w:rsid w:val="005E0922"/>
    <w:rsid w:val="005E1409"/>
    <w:rsid w:val="005E1C4E"/>
    <w:rsid w:val="005E25CA"/>
    <w:rsid w:val="005E2926"/>
    <w:rsid w:val="005E2C38"/>
    <w:rsid w:val="005E30A1"/>
    <w:rsid w:val="005E334D"/>
    <w:rsid w:val="005E34FC"/>
    <w:rsid w:val="005E3B5A"/>
    <w:rsid w:val="005E3BDA"/>
    <w:rsid w:val="005E3E55"/>
    <w:rsid w:val="005E42CF"/>
    <w:rsid w:val="005E4953"/>
    <w:rsid w:val="005E50F2"/>
    <w:rsid w:val="005E52B6"/>
    <w:rsid w:val="005E5652"/>
    <w:rsid w:val="005E5EE6"/>
    <w:rsid w:val="005E69B0"/>
    <w:rsid w:val="005E6F86"/>
    <w:rsid w:val="005E7242"/>
    <w:rsid w:val="005E78E4"/>
    <w:rsid w:val="005E7D06"/>
    <w:rsid w:val="005F0929"/>
    <w:rsid w:val="005F1429"/>
    <w:rsid w:val="005F1B67"/>
    <w:rsid w:val="005F2528"/>
    <w:rsid w:val="005F2CBC"/>
    <w:rsid w:val="005F2D31"/>
    <w:rsid w:val="005F318C"/>
    <w:rsid w:val="005F3606"/>
    <w:rsid w:val="005F360B"/>
    <w:rsid w:val="005F3806"/>
    <w:rsid w:val="005F392C"/>
    <w:rsid w:val="005F4094"/>
    <w:rsid w:val="005F4554"/>
    <w:rsid w:val="005F4737"/>
    <w:rsid w:val="005F48DD"/>
    <w:rsid w:val="005F4ACF"/>
    <w:rsid w:val="005F4B78"/>
    <w:rsid w:val="005F537C"/>
    <w:rsid w:val="005F53AD"/>
    <w:rsid w:val="005F5484"/>
    <w:rsid w:val="005F71F4"/>
    <w:rsid w:val="005F74C8"/>
    <w:rsid w:val="005F7D10"/>
    <w:rsid w:val="005F7E97"/>
    <w:rsid w:val="005F7F41"/>
    <w:rsid w:val="00600054"/>
    <w:rsid w:val="0060148D"/>
    <w:rsid w:val="00601A37"/>
    <w:rsid w:val="00601C9A"/>
    <w:rsid w:val="00602389"/>
    <w:rsid w:val="0060267C"/>
    <w:rsid w:val="00602754"/>
    <w:rsid w:val="00602DA1"/>
    <w:rsid w:val="00602EAC"/>
    <w:rsid w:val="0060370C"/>
    <w:rsid w:val="00603FBA"/>
    <w:rsid w:val="0060436F"/>
    <w:rsid w:val="00604A83"/>
    <w:rsid w:val="00604EB4"/>
    <w:rsid w:val="006053FF"/>
    <w:rsid w:val="00605A08"/>
    <w:rsid w:val="00605BCD"/>
    <w:rsid w:val="00606C23"/>
    <w:rsid w:val="00607050"/>
    <w:rsid w:val="00607AA4"/>
    <w:rsid w:val="00607C4C"/>
    <w:rsid w:val="00610127"/>
    <w:rsid w:val="006102E0"/>
    <w:rsid w:val="00610462"/>
    <w:rsid w:val="00610618"/>
    <w:rsid w:val="006107A6"/>
    <w:rsid w:val="00610E57"/>
    <w:rsid w:val="006111E5"/>
    <w:rsid w:val="00611E17"/>
    <w:rsid w:val="00611E42"/>
    <w:rsid w:val="006122A8"/>
    <w:rsid w:val="00612B34"/>
    <w:rsid w:val="00613965"/>
    <w:rsid w:val="00613EA9"/>
    <w:rsid w:val="00614413"/>
    <w:rsid w:val="00614FB4"/>
    <w:rsid w:val="00615425"/>
    <w:rsid w:val="006159E0"/>
    <w:rsid w:val="00615EAC"/>
    <w:rsid w:val="006163A0"/>
    <w:rsid w:val="0061668A"/>
    <w:rsid w:val="00616813"/>
    <w:rsid w:val="00616891"/>
    <w:rsid w:val="006169BA"/>
    <w:rsid w:val="0061718B"/>
    <w:rsid w:val="00617320"/>
    <w:rsid w:val="00617814"/>
    <w:rsid w:val="00617E34"/>
    <w:rsid w:val="00617F33"/>
    <w:rsid w:val="00617F8E"/>
    <w:rsid w:val="00620285"/>
    <w:rsid w:val="00620591"/>
    <w:rsid w:val="006205DA"/>
    <w:rsid w:val="0062073C"/>
    <w:rsid w:val="00620955"/>
    <w:rsid w:val="0062097F"/>
    <w:rsid w:val="00621655"/>
    <w:rsid w:val="006222B4"/>
    <w:rsid w:val="00622CF3"/>
    <w:rsid w:val="00623A9C"/>
    <w:rsid w:val="00623E60"/>
    <w:rsid w:val="00623F96"/>
    <w:rsid w:val="006245FB"/>
    <w:rsid w:val="00624842"/>
    <w:rsid w:val="00624CA4"/>
    <w:rsid w:val="00625A9E"/>
    <w:rsid w:val="00625BB4"/>
    <w:rsid w:val="006268FF"/>
    <w:rsid w:val="00626D7C"/>
    <w:rsid w:val="00626F60"/>
    <w:rsid w:val="00627798"/>
    <w:rsid w:val="00630236"/>
    <w:rsid w:val="00630AB5"/>
    <w:rsid w:val="00630BB0"/>
    <w:rsid w:val="00630EBA"/>
    <w:rsid w:val="006311DA"/>
    <w:rsid w:val="00631811"/>
    <w:rsid w:val="00632A3E"/>
    <w:rsid w:val="006332F3"/>
    <w:rsid w:val="00633868"/>
    <w:rsid w:val="0063395F"/>
    <w:rsid w:val="00633D64"/>
    <w:rsid w:val="006340B3"/>
    <w:rsid w:val="00634770"/>
    <w:rsid w:val="00634B94"/>
    <w:rsid w:val="00635D56"/>
    <w:rsid w:val="00635F81"/>
    <w:rsid w:val="00635F9F"/>
    <w:rsid w:val="0063671D"/>
    <w:rsid w:val="00636BF2"/>
    <w:rsid w:val="006370D1"/>
    <w:rsid w:val="006372D8"/>
    <w:rsid w:val="00637503"/>
    <w:rsid w:val="00637850"/>
    <w:rsid w:val="00637DD2"/>
    <w:rsid w:val="00640574"/>
    <w:rsid w:val="0064091D"/>
    <w:rsid w:val="00640B89"/>
    <w:rsid w:val="00640E8E"/>
    <w:rsid w:val="0064196C"/>
    <w:rsid w:val="006423F2"/>
    <w:rsid w:val="006433A6"/>
    <w:rsid w:val="00644098"/>
    <w:rsid w:val="006440C3"/>
    <w:rsid w:val="00645528"/>
    <w:rsid w:val="00645707"/>
    <w:rsid w:val="00645FB8"/>
    <w:rsid w:val="0064619E"/>
    <w:rsid w:val="006467DA"/>
    <w:rsid w:val="00646941"/>
    <w:rsid w:val="00646A3F"/>
    <w:rsid w:val="00646B82"/>
    <w:rsid w:val="00646C01"/>
    <w:rsid w:val="00647177"/>
    <w:rsid w:val="006471B3"/>
    <w:rsid w:val="0064760C"/>
    <w:rsid w:val="006478D2"/>
    <w:rsid w:val="00650357"/>
    <w:rsid w:val="006508F0"/>
    <w:rsid w:val="00650930"/>
    <w:rsid w:val="006509A0"/>
    <w:rsid w:val="00650D42"/>
    <w:rsid w:val="00651251"/>
    <w:rsid w:val="006515FA"/>
    <w:rsid w:val="0065168D"/>
    <w:rsid w:val="00652229"/>
    <w:rsid w:val="006524E5"/>
    <w:rsid w:val="00652FF9"/>
    <w:rsid w:val="0065378A"/>
    <w:rsid w:val="00653960"/>
    <w:rsid w:val="00653BE8"/>
    <w:rsid w:val="00654077"/>
    <w:rsid w:val="00654B3E"/>
    <w:rsid w:val="006551CD"/>
    <w:rsid w:val="00655419"/>
    <w:rsid w:val="00655478"/>
    <w:rsid w:val="0065564D"/>
    <w:rsid w:val="0065576A"/>
    <w:rsid w:val="0065581C"/>
    <w:rsid w:val="00655FAE"/>
    <w:rsid w:val="00656054"/>
    <w:rsid w:val="006563B5"/>
    <w:rsid w:val="00657450"/>
    <w:rsid w:val="00657498"/>
    <w:rsid w:val="006578DA"/>
    <w:rsid w:val="006604AD"/>
    <w:rsid w:val="00660EEE"/>
    <w:rsid w:val="00661636"/>
    <w:rsid w:val="006617F4"/>
    <w:rsid w:val="00662564"/>
    <w:rsid w:val="00662607"/>
    <w:rsid w:val="006631E8"/>
    <w:rsid w:val="006631F0"/>
    <w:rsid w:val="0066388B"/>
    <w:rsid w:val="00663AC7"/>
    <w:rsid w:val="006649F6"/>
    <w:rsid w:val="006653C9"/>
    <w:rsid w:val="00665BB0"/>
    <w:rsid w:val="00665DF9"/>
    <w:rsid w:val="0066604B"/>
    <w:rsid w:val="006660F5"/>
    <w:rsid w:val="0066614F"/>
    <w:rsid w:val="0066634F"/>
    <w:rsid w:val="00666643"/>
    <w:rsid w:val="006666F5"/>
    <w:rsid w:val="00666A2D"/>
    <w:rsid w:val="00666C43"/>
    <w:rsid w:val="00666D94"/>
    <w:rsid w:val="00667C23"/>
    <w:rsid w:val="00667DE0"/>
    <w:rsid w:val="006706CE"/>
    <w:rsid w:val="00670C95"/>
    <w:rsid w:val="00670E24"/>
    <w:rsid w:val="00671108"/>
    <w:rsid w:val="0067160D"/>
    <w:rsid w:val="00671738"/>
    <w:rsid w:val="00672596"/>
    <w:rsid w:val="00672D06"/>
    <w:rsid w:val="00672E33"/>
    <w:rsid w:val="006730D8"/>
    <w:rsid w:val="006731F0"/>
    <w:rsid w:val="006736A4"/>
    <w:rsid w:val="0067406D"/>
    <w:rsid w:val="006742CD"/>
    <w:rsid w:val="0067467C"/>
    <w:rsid w:val="00674715"/>
    <w:rsid w:val="00674F47"/>
    <w:rsid w:val="00675628"/>
    <w:rsid w:val="00676428"/>
    <w:rsid w:val="00676C5C"/>
    <w:rsid w:val="00676E98"/>
    <w:rsid w:val="0068052A"/>
    <w:rsid w:val="0068064F"/>
    <w:rsid w:val="00680DA3"/>
    <w:rsid w:val="0068150D"/>
    <w:rsid w:val="00681901"/>
    <w:rsid w:val="00681C8E"/>
    <w:rsid w:val="00682B70"/>
    <w:rsid w:val="006832B9"/>
    <w:rsid w:val="00684045"/>
    <w:rsid w:val="00685141"/>
    <w:rsid w:val="006851BE"/>
    <w:rsid w:val="0068605A"/>
    <w:rsid w:val="00686206"/>
    <w:rsid w:val="006865BE"/>
    <w:rsid w:val="00686F27"/>
    <w:rsid w:val="006873BA"/>
    <w:rsid w:val="00687953"/>
    <w:rsid w:val="00687EBC"/>
    <w:rsid w:val="00690DA8"/>
    <w:rsid w:val="00691042"/>
    <w:rsid w:val="00691399"/>
    <w:rsid w:val="00691719"/>
    <w:rsid w:val="00691817"/>
    <w:rsid w:val="006919F5"/>
    <w:rsid w:val="00691E33"/>
    <w:rsid w:val="00691E83"/>
    <w:rsid w:val="00691F1B"/>
    <w:rsid w:val="00692A34"/>
    <w:rsid w:val="00693487"/>
    <w:rsid w:val="006935F6"/>
    <w:rsid w:val="006937D8"/>
    <w:rsid w:val="00693943"/>
    <w:rsid w:val="00694445"/>
    <w:rsid w:val="00694529"/>
    <w:rsid w:val="00694CDC"/>
    <w:rsid w:val="00694E75"/>
    <w:rsid w:val="00694F16"/>
    <w:rsid w:val="0069569E"/>
    <w:rsid w:val="00695746"/>
    <w:rsid w:val="00695D77"/>
    <w:rsid w:val="00696D30"/>
    <w:rsid w:val="00696F26"/>
    <w:rsid w:val="006970FD"/>
    <w:rsid w:val="006A03B2"/>
    <w:rsid w:val="006A0709"/>
    <w:rsid w:val="006A085A"/>
    <w:rsid w:val="006A0E72"/>
    <w:rsid w:val="006A152D"/>
    <w:rsid w:val="006A155A"/>
    <w:rsid w:val="006A1706"/>
    <w:rsid w:val="006A3983"/>
    <w:rsid w:val="006A43C7"/>
    <w:rsid w:val="006A43FF"/>
    <w:rsid w:val="006A5303"/>
    <w:rsid w:val="006A55AF"/>
    <w:rsid w:val="006A5D8A"/>
    <w:rsid w:val="006A653C"/>
    <w:rsid w:val="006A777F"/>
    <w:rsid w:val="006A7D4F"/>
    <w:rsid w:val="006B0F30"/>
    <w:rsid w:val="006B1044"/>
    <w:rsid w:val="006B1AF6"/>
    <w:rsid w:val="006B1CE8"/>
    <w:rsid w:val="006B1E80"/>
    <w:rsid w:val="006B1F8C"/>
    <w:rsid w:val="006B2F1A"/>
    <w:rsid w:val="006B363E"/>
    <w:rsid w:val="006B3D96"/>
    <w:rsid w:val="006B3FD8"/>
    <w:rsid w:val="006B40FB"/>
    <w:rsid w:val="006B432D"/>
    <w:rsid w:val="006B434D"/>
    <w:rsid w:val="006B4751"/>
    <w:rsid w:val="006B4BEE"/>
    <w:rsid w:val="006B4C8D"/>
    <w:rsid w:val="006B52DA"/>
    <w:rsid w:val="006B586E"/>
    <w:rsid w:val="006B5B8F"/>
    <w:rsid w:val="006B5C3D"/>
    <w:rsid w:val="006B6303"/>
    <w:rsid w:val="006B660E"/>
    <w:rsid w:val="006B72F2"/>
    <w:rsid w:val="006B73D4"/>
    <w:rsid w:val="006C0591"/>
    <w:rsid w:val="006C0859"/>
    <w:rsid w:val="006C099C"/>
    <w:rsid w:val="006C0E60"/>
    <w:rsid w:val="006C1D7F"/>
    <w:rsid w:val="006C1ED9"/>
    <w:rsid w:val="006C218C"/>
    <w:rsid w:val="006C2D99"/>
    <w:rsid w:val="006C426D"/>
    <w:rsid w:val="006C4F5B"/>
    <w:rsid w:val="006C4FC2"/>
    <w:rsid w:val="006C5DB3"/>
    <w:rsid w:val="006C635F"/>
    <w:rsid w:val="006C638A"/>
    <w:rsid w:val="006C68A0"/>
    <w:rsid w:val="006C6B6C"/>
    <w:rsid w:val="006C6BF5"/>
    <w:rsid w:val="006C6E6E"/>
    <w:rsid w:val="006C7062"/>
    <w:rsid w:val="006C7506"/>
    <w:rsid w:val="006C7843"/>
    <w:rsid w:val="006C7C63"/>
    <w:rsid w:val="006D0B68"/>
    <w:rsid w:val="006D0EF5"/>
    <w:rsid w:val="006D106D"/>
    <w:rsid w:val="006D1B2D"/>
    <w:rsid w:val="006D1BC8"/>
    <w:rsid w:val="006D1E2B"/>
    <w:rsid w:val="006D1F1D"/>
    <w:rsid w:val="006D2221"/>
    <w:rsid w:val="006D2436"/>
    <w:rsid w:val="006D26B7"/>
    <w:rsid w:val="006D27EB"/>
    <w:rsid w:val="006D31FF"/>
    <w:rsid w:val="006D361F"/>
    <w:rsid w:val="006D377E"/>
    <w:rsid w:val="006D3B79"/>
    <w:rsid w:val="006D406B"/>
    <w:rsid w:val="006D439C"/>
    <w:rsid w:val="006D45FD"/>
    <w:rsid w:val="006D47A6"/>
    <w:rsid w:val="006D480B"/>
    <w:rsid w:val="006D4981"/>
    <w:rsid w:val="006D4A1D"/>
    <w:rsid w:val="006D4E6B"/>
    <w:rsid w:val="006D502E"/>
    <w:rsid w:val="006D5088"/>
    <w:rsid w:val="006D517B"/>
    <w:rsid w:val="006D5679"/>
    <w:rsid w:val="006D5752"/>
    <w:rsid w:val="006D6645"/>
    <w:rsid w:val="006D6883"/>
    <w:rsid w:val="006D69C5"/>
    <w:rsid w:val="006D6CF6"/>
    <w:rsid w:val="006D6DFD"/>
    <w:rsid w:val="006D6FE7"/>
    <w:rsid w:val="006D7462"/>
    <w:rsid w:val="006D75F7"/>
    <w:rsid w:val="006D7724"/>
    <w:rsid w:val="006D7F3C"/>
    <w:rsid w:val="006E0A59"/>
    <w:rsid w:val="006E1690"/>
    <w:rsid w:val="006E17BB"/>
    <w:rsid w:val="006E1A92"/>
    <w:rsid w:val="006E1ED0"/>
    <w:rsid w:val="006E1F2B"/>
    <w:rsid w:val="006E2532"/>
    <w:rsid w:val="006E2895"/>
    <w:rsid w:val="006E2ABE"/>
    <w:rsid w:val="006E318D"/>
    <w:rsid w:val="006E35A7"/>
    <w:rsid w:val="006E3914"/>
    <w:rsid w:val="006E3B91"/>
    <w:rsid w:val="006E3DBE"/>
    <w:rsid w:val="006E4EE1"/>
    <w:rsid w:val="006E6049"/>
    <w:rsid w:val="006E6924"/>
    <w:rsid w:val="006E6E19"/>
    <w:rsid w:val="006E7C8C"/>
    <w:rsid w:val="006E7EDA"/>
    <w:rsid w:val="006F19F3"/>
    <w:rsid w:val="006F1E42"/>
    <w:rsid w:val="006F2349"/>
    <w:rsid w:val="006F276D"/>
    <w:rsid w:val="006F27E4"/>
    <w:rsid w:val="006F299A"/>
    <w:rsid w:val="006F2B9D"/>
    <w:rsid w:val="006F3CB4"/>
    <w:rsid w:val="006F54BF"/>
    <w:rsid w:val="006F5A3B"/>
    <w:rsid w:val="006F5A69"/>
    <w:rsid w:val="006F7104"/>
    <w:rsid w:val="006F7B0E"/>
    <w:rsid w:val="00700AA6"/>
    <w:rsid w:val="00700C76"/>
    <w:rsid w:val="00701421"/>
    <w:rsid w:val="00701902"/>
    <w:rsid w:val="00701A88"/>
    <w:rsid w:val="00701BBB"/>
    <w:rsid w:val="00702483"/>
    <w:rsid w:val="007027D4"/>
    <w:rsid w:val="00702867"/>
    <w:rsid w:val="00702AB5"/>
    <w:rsid w:val="00702E1C"/>
    <w:rsid w:val="00702EB9"/>
    <w:rsid w:val="007030F9"/>
    <w:rsid w:val="0070381B"/>
    <w:rsid w:val="00703F2C"/>
    <w:rsid w:val="007041C2"/>
    <w:rsid w:val="007041E6"/>
    <w:rsid w:val="007048F2"/>
    <w:rsid w:val="00704E78"/>
    <w:rsid w:val="0070559C"/>
    <w:rsid w:val="00705619"/>
    <w:rsid w:val="00706003"/>
    <w:rsid w:val="007063FF"/>
    <w:rsid w:val="00706ADA"/>
    <w:rsid w:val="00706C93"/>
    <w:rsid w:val="00706EBF"/>
    <w:rsid w:val="007070FB"/>
    <w:rsid w:val="00707966"/>
    <w:rsid w:val="00707B66"/>
    <w:rsid w:val="00707E2C"/>
    <w:rsid w:val="007108BC"/>
    <w:rsid w:val="00712197"/>
    <w:rsid w:val="00712319"/>
    <w:rsid w:val="00712719"/>
    <w:rsid w:val="00713523"/>
    <w:rsid w:val="007136C8"/>
    <w:rsid w:val="007136E5"/>
    <w:rsid w:val="007138F5"/>
    <w:rsid w:val="00713C5E"/>
    <w:rsid w:val="00713D84"/>
    <w:rsid w:val="0071413E"/>
    <w:rsid w:val="00714450"/>
    <w:rsid w:val="00714D94"/>
    <w:rsid w:val="007150C6"/>
    <w:rsid w:val="00715F3F"/>
    <w:rsid w:val="0071658F"/>
    <w:rsid w:val="0071665A"/>
    <w:rsid w:val="007166E6"/>
    <w:rsid w:val="00716E4A"/>
    <w:rsid w:val="00717328"/>
    <w:rsid w:val="00720CC7"/>
    <w:rsid w:val="00721CD2"/>
    <w:rsid w:val="00721DA9"/>
    <w:rsid w:val="00722283"/>
    <w:rsid w:val="007228D9"/>
    <w:rsid w:val="00723005"/>
    <w:rsid w:val="0072364B"/>
    <w:rsid w:val="00723669"/>
    <w:rsid w:val="00723774"/>
    <w:rsid w:val="00724239"/>
    <w:rsid w:val="007243F7"/>
    <w:rsid w:val="007245CE"/>
    <w:rsid w:val="00724DF1"/>
    <w:rsid w:val="00725636"/>
    <w:rsid w:val="0072585F"/>
    <w:rsid w:val="00725894"/>
    <w:rsid w:val="007259F1"/>
    <w:rsid w:val="00725AB7"/>
    <w:rsid w:val="00725B60"/>
    <w:rsid w:val="00725FC6"/>
    <w:rsid w:val="00726DB8"/>
    <w:rsid w:val="00727116"/>
    <w:rsid w:val="0072782F"/>
    <w:rsid w:val="00727A15"/>
    <w:rsid w:val="00727AA7"/>
    <w:rsid w:val="007302DC"/>
    <w:rsid w:val="0073042B"/>
    <w:rsid w:val="007305D6"/>
    <w:rsid w:val="007306AF"/>
    <w:rsid w:val="00730715"/>
    <w:rsid w:val="007310C8"/>
    <w:rsid w:val="00731286"/>
    <w:rsid w:val="00732129"/>
    <w:rsid w:val="00732298"/>
    <w:rsid w:val="007322EF"/>
    <w:rsid w:val="00732498"/>
    <w:rsid w:val="007325FA"/>
    <w:rsid w:val="00732D56"/>
    <w:rsid w:val="00732FEF"/>
    <w:rsid w:val="00733B41"/>
    <w:rsid w:val="00733DFA"/>
    <w:rsid w:val="00733E67"/>
    <w:rsid w:val="00734417"/>
    <w:rsid w:val="00734D96"/>
    <w:rsid w:val="00734DA2"/>
    <w:rsid w:val="00735AAF"/>
    <w:rsid w:val="00735C9B"/>
    <w:rsid w:val="007361B3"/>
    <w:rsid w:val="007365BD"/>
    <w:rsid w:val="007365D0"/>
    <w:rsid w:val="00736870"/>
    <w:rsid w:val="00736899"/>
    <w:rsid w:val="00736D43"/>
    <w:rsid w:val="00740525"/>
    <w:rsid w:val="007408B7"/>
    <w:rsid w:val="0074133A"/>
    <w:rsid w:val="007417AD"/>
    <w:rsid w:val="007419FC"/>
    <w:rsid w:val="00741F47"/>
    <w:rsid w:val="0074211D"/>
    <w:rsid w:val="00742AB0"/>
    <w:rsid w:val="00743779"/>
    <w:rsid w:val="0074403A"/>
    <w:rsid w:val="007440B1"/>
    <w:rsid w:val="007444E0"/>
    <w:rsid w:val="0074466E"/>
    <w:rsid w:val="00744C71"/>
    <w:rsid w:val="007450FC"/>
    <w:rsid w:val="007451A3"/>
    <w:rsid w:val="0074589F"/>
    <w:rsid w:val="00746052"/>
    <w:rsid w:val="00746E54"/>
    <w:rsid w:val="007475C0"/>
    <w:rsid w:val="007477A6"/>
    <w:rsid w:val="007478F2"/>
    <w:rsid w:val="00747AA0"/>
    <w:rsid w:val="00747DD7"/>
    <w:rsid w:val="0075005D"/>
    <w:rsid w:val="007502C9"/>
    <w:rsid w:val="00750AA0"/>
    <w:rsid w:val="00750C10"/>
    <w:rsid w:val="00751C9F"/>
    <w:rsid w:val="00751DEF"/>
    <w:rsid w:val="00752448"/>
    <w:rsid w:val="00752AAA"/>
    <w:rsid w:val="0075318D"/>
    <w:rsid w:val="00753248"/>
    <w:rsid w:val="00753EFF"/>
    <w:rsid w:val="00754527"/>
    <w:rsid w:val="00754624"/>
    <w:rsid w:val="00754A2A"/>
    <w:rsid w:val="007561BD"/>
    <w:rsid w:val="00756966"/>
    <w:rsid w:val="0075749D"/>
    <w:rsid w:val="00760723"/>
    <w:rsid w:val="0076100C"/>
    <w:rsid w:val="00761152"/>
    <w:rsid w:val="00761B2A"/>
    <w:rsid w:val="00762818"/>
    <w:rsid w:val="00762F33"/>
    <w:rsid w:val="0076305E"/>
    <w:rsid w:val="007632EF"/>
    <w:rsid w:val="0076412F"/>
    <w:rsid w:val="0076486B"/>
    <w:rsid w:val="00765158"/>
    <w:rsid w:val="00765854"/>
    <w:rsid w:val="00765AB3"/>
    <w:rsid w:val="00765AF9"/>
    <w:rsid w:val="00765FD5"/>
    <w:rsid w:val="00766054"/>
    <w:rsid w:val="007668C5"/>
    <w:rsid w:val="00766FEE"/>
    <w:rsid w:val="007676AF"/>
    <w:rsid w:val="00767C7A"/>
    <w:rsid w:val="0077003B"/>
    <w:rsid w:val="007700BA"/>
    <w:rsid w:val="007705D7"/>
    <w:rsid w:val="0077130C"/>
    <w:rsid w:val="00771323"/>
    <w:rsid w:val="0077151B"/>
    <w:rsid w:val="007716A2"/>
    <w:rsid w:val="00771CDF"/>
    <w:rsid w:val="00771E14"/>
    <w:rsid w:val="00772220"/>
    <w:rsid w:val="00772402"/>
    <w:rsid w:val="00772CDE"/>
    <w:rsid w:val="0077324B"/>
    <w:rsid w:val="00773607"/>
    <w:rsid w:val="00773B20"/>
    <w:rsid w:val="00773C12"/>
    <w:rsid w:val="00773D71"/>
    <w:rsid w:val="0077424B"/>
    <w:rsid w:val="00774439"/>
    <w:rsid w:val="00776091"/>
    <w:rsid w:val="00776B21"/>
    <w:rsid w:val="00777954"/>
    <w:rsid w:val="00777A21"/>
    <w:rsid w:val="00777A34"/>
    <w:rsid w:val="00780176"/>
    <w:rsid w:val="0078039F"/>
    <w:rsid w:val="007811EC"/>
    <w:rsid w:val="00781A1E"/>
    <w:rsid w:val="00781A99"/>
    <w:rsid w:val="00783289"/>
    <w:rsid w:val="0078396F"/>
    <w:rsid w:val="00784577"/>
    <w:rsid w:val="00784A1A"/>
    <w:rsid w:val="00784B75"/>
    <w:rsid w:val="00784C61"/>
    <w:rsid w:val="00785A10"/>
    <w:rsid w:val="00785AAA"/>
    <w:rsid w:val="00785F29"/>
    <w:rsid w:val="007870EA"/>
    <w:rsid w:val="007875F8"/>
    <w:rsid w:val="00787786"/>
    <w:rsid w:val="0079019A"/>
    <w:rsid w:val="00790419"/>
    <w:rsid w:val="00790D13"/>
    <w:rsid w:val="0079194F"/>
    <w:rsid w:val="00792E1C"/>
    <w:rsid w:val="00792EE1"/>
    <w:rsid w:val="007930EA"/>
    <w:rsid w:val="00793311"/>
    <w:rsid w:val="00793CE6"/>
    <w:rsid w:val="00794AD3"/>
    <w:rsid w:val="00794FC7"/>
    <w:rsid w:val="00795A89"/>
    <w:rsid w:val="00795AF6"/>
    <w:rsid w:val="00795D7B"/>
    <w:rsid w:val="00796A69"/>
    <w:rsid w:val="0079785E"/>
    <w:rsid w:val="00797AAB"/>
    <w:rsid w:val="007A0C8C"/>
    <w:rsid w:val="007A0EFB"/>
    <w:rsid w:val="007A1230"/>
    <w:rsid w:val="007A1491"/>
    <w:rsid w:val="007A174A"/>
    <w:rsid w:val="007A174C"/>
    <w:rsid w:val="007A1BDE"/>
    <w:rsid w:val="007A1BEE"/>
    <w:rsid w:val="007A2F27"/>
    <w:rsid w:val="007A330A"/>
    <w:rsid w:val="007A34BC"/>
    <w:rsid w:val="007A34EA"/>
    <w:rsid w:val="007A3691"/>
    <w:rsid w:val="007A3E15"/>
    <w:rsid w:val="007A4521"/>
    <w:rsid w:val="007A4D95"/>
    <w:rsid w:val="007A4E5E"/>
    <w:rsid w:val="007A5543"/>
    <w:rsid w:val="007A56A2"/>
    <w:rsid w:val="007A5760"/>
    <w:rsid w:val="007A576F"/>
    <w:rsid w:val="007A5DF8"/>
    <w:rsid w:val="007A63BC"/>
    <w:rsid w:val="007A68DA"/>
    <w:rsid w:val="007A6999"/>
    <w:rsid w:val="007A6D62"/>
    <w:rsid w:val="007B0749"/>
    <w:rsid w:val="007B0D26"/>
    <w:rsid w:val="007B1086"/>
    <w:rsid w:val="007B10B6"/>
    <w:rsid w:val="007B1C2C"/>
    <w:rsid w:val="007B1CE3"/>
    <w:rsid w:val="007B1DC9"/>
    <w:rsid w:val="007B20CC"/>
    <w:rsid w:val="007B2718"/>
    <w:rsid w:val="007B3B7E"/>
    <w:rsid w:val="007B3C6D"/>
    <w:rsid w:val="007B3D53"/>
    <w:rsid w:val="007B3DF4"/>
    <w:rsid w:val="007B3F43"/>
    <w:rsid w:val="007B4099"/>
    <w:rsid w:val="007B426F"/>
    <w:rsid w:val="007B4283"/>
    <w:rsid w:val="007B4F08"/>
    <w:rsid w:val="007B5A32"/>
    <w:rsid w:val="007B5EB3"/>
    <w:rsid w:val="007B63A6"/>
    <w:rsid w:val="007B668A"/>
    <w:rsid w:val="007C0142"/>
    <w:rsid w:val="007C01D1"/>
    <w:rsid w:val="007C0621"/>
    <w:rsid w:val="007C0FC3"/>
    <w:rsid w:val="007C10E5"/>
    <w:rsid w:val="007C1723"/>
    <w:rsid w:val="007C1729"/>
    <w:rsid w:val="007C18A9"/>
    <w:rsid w:val="007C27C6"/>
    <w:rsid w:val="007C2ABB"/>
    <w:rsid w:val="007C2AC6"/>
    <w:rsid w:val="007C2B4C"/>
    <w:rsid w:val="007C2CA7"/>
    <w:rsid w:val="007C3241"/>
    <w:rsid w:val="007C3D3A"/>
    <w:rsid w:val="007C50AD"/>
    <w:rsid w:val="007C511C"/>
    <w:rsid w:val="007C55A4"/>
    <w:rsid w:val="007C58CF"/>
    <w:rsid w:val="007C60B0"/>
    <w:rsid w:val="007C65D2"/>
    <w:rsid w:val="007C705D"/>
    <w:rsid w:val="007C777C"/>
    <w:rsid w:val="007C7F90"/>
    <w:rsid w:val="007D01BB"/>
    <w:rsid w:val="007D034A"/>
    <w:rsid w:val="007D0B93"/>
    <w:rsid w:val="007D1A66"/>
    <w:rsid w:val="007D2565"/>
    <w:rsid w:val="007D2EC9"/>
    <w:rsid w:val="007D35B5"/>
    <w:rsid w:val="007D3BD3"/>
    <w:rsid w:val="007D3BE8"/>
    <w:rsid w:val="007D46BF"/>
    <w:rsid w:val="007D46EE"/>
    <w:rsid w:val="007D4792"/>
    <w:rsid w:val="007D5084"/>
    <w:rsid w:val="007D5187"/>
    <w:rsid w:val="007D550E"/>
    <w:rsid w:val="007D5BA2"/>
    <w:rsid w:val="007D5E02"/>
    <w:rsid w:val="007D5F0F"/>
    <w:rsid w:val="007D6197"/>
    <w:rsid w:val="007D68E1"/>
    <w:rsid w:val="007D6F51"/>
    <w:rsid w:val="007D76D3"/>
    <w:rsid w:val="007D7D3C"/>
    <w:rsid w:val="007E01A7"/>
    <w:rsid w:val="007E05D2"/>
    <w:rsid w:val="007E069A"/>
    <w:rsid w:val="007E074D"/>
    <w:rsid w:val="007E0C0A"/>
    <w:rsid w:val="007E0DF9"/>
    <w:rsid w:val="007E14D9"/>
    <w:rsid w:val="007E1B6E"/>
    <w:rsid w:val="007E1C48"/>
    <w:rsid w:val="007E1E6A"/>
    <w:rsid w:val="007E2406"/>
    <w:rsid w:val="007E29B8"/>
    <w:rsid w:val="007E2BE3"/>
    <w:rsid w:val="007E2F0C"/>
    <w:rsid w:val="007E310B"/>
    <w:rsid w:val="007E3ACD"/>
    <w:rsid w:val="007E3B20"/>
    <w:rsid w:val="007E3D46"/>
    <w:rsid w:val="007E44F4"/>
    <w:rsid w:val="007E4816"/>
    <w:rsid w:val="007E48D3"/>
    <w:rsid w:val="007E5BB3"/>
    <w:rsid w:val="007E5C52"/>
    <w:rsid w:val="007E5D37"/>
    <w:rsid w:val="007E67D6"/>
    <w:rsid w:val="007E6A35"/>
    <w:rsid w:val="007E6C8F"/>
    <w:rsid w:val="007E6CFD"/>
    <w:rsid w:val="007E71C3"/>
    <w:rsid w:val="007E7421"/>
    <w:rsid w:val="007E77A4"/>
    <w:rsid w:val="007E7B18"/>
    <w:rsid w:val="007F02ED"/>
    <w:rsid w:val="007F1C86"/>
    <w:rsid w:val="007F1D5B"/>
    <w:rsid w:val="007F1E15"/>
    <w:rsid w:val="007F20DA"/>
    <w:rsid w:val="007F2B32"/>
    <w:rsid w:val="007F2B43"/>
    <w:rsid w:val="007F34B0"/>
    <w:rsid w:val="007F3BDA"/>
    <w:rsid w:val="007F3E3E"/>
    <w:rsid w:val="007F3E9F"/>
    <w:rsid w:val="007F3F44"/>
    <w:rsid w:val="007F424C"/>
    <w:rsid w:val="007F43E2"/>
    <w:rsid w:val="007F45A4"/>
    <w:rsid w:val="007F4799"/>
    <w:rsid w:val="007F48A8"/>
    <w:rsid w:val="007F4D82"/>
    <w:rsid w:val="007F50DD"/>
    <w:rsid w:val="007F5380"/>
    <w:rsid w:val="007F6EEC"/>
    <w:rsid w:val="007F6F77"/>
    <w:rsid w:val="00800167"/>
    <w:rsid w:val="008002B0"/>
    <w:rsid w:val="008006A9"/>
    <w:rsid w:val="008009C4"/>
    <w:rsid w:val="008018AD"/>
    <w:rsid w:val="00801BEF"/>
    <w:rsid w:val="00801D02"/>
    <w:rsid w:val="0080210D"/>
    <w:rsid w:val="00802BB2"/>
    <w:rsid w:val="00802FD4"/>
    <w:rsid w:val="008030A0"/>
    <w:rsid w:val="008032F2"/>
    <w:rsid w:val="0080330C"/>
    <w:rsid w:val="008036DA"/>
    <w:rsid w:val="00804BE1"/>
    <w:rsid w:val="0080526D"/>
    <w:rsid w:val="00805969"/>
    <w:rsid w:val="00805E6F"/>
    <w:rsid w:val="008062E6"/>
    <w:rsid w:val="0080631A"/>
    <w:rsid w:val="0080669A"/>
    <w:rsid w:val="00806BA3"/>
    <w:rsid w:val="00806ECA"/>
    <w:rsid w:val="0080719F"/>
    <w:rsid w:val="008072D0"/>
    <w:rsid w:val="008073E8"/>
    <w:rsid w:val="0081048D"/>
    <w:rsid w:val="008106A5"/>
    <w:rsid w:val="00810765"/>
    <w:rsid w:val="008113F6"/>
    <w:rsid w:val="00811665"/>
    <w:rsid w:val="0081190E"/>
    <w:rsid w:val="00812551"/>
    <w:rsid w:val="008126C1"/>
    <w:rsid w:val="0081370B"/>
    <w:rsid w:val="0081409E"/>
    <w:rsid w:val="0081447F"/>
    <w:rsid w:val="00814B5B"/>
    <w:rsid w:val="00815743"/>
    <w:rsid w:val="00815775"/>
    <w:rsid w:val="00815AB1"/>
    <w:rsid w:val="008164E7"/>
    <w:rsid w:val="0081690E"/>
    <w:rsid w:val="00816DAA"/>
    <w:rsid w:val="00817204"/>
    <w:rsid w:val="0081779A"/>
    <w:rsid w:val="00817E58"/>
    <w:rsid w:val="008207DF"/>
    <w:rsid w:val="00821E55"/>
    <w:rsid w:val="00821F0D"/>
    <w:rsid w:val="00822A74"/>
    <w:rsid w:val="00822E85"/>
    <w:rsid w:val="008232E9"/>
    <w:rsid w:val="008239A6"/>
    <w:rsid w:val="00823CF7"/>
    <w:rsid w:val="00823D78"/>
    <w:rsid w:val="00823E51"/>
    <w:rsid w:val="00823E98"/>
    <w:rsid w:val="0082444E"/>
    <w:rsid w:val="00824C8B"/>
    <w:rsid w:val="00824FDC"/>
    <w:rsid w:val="0082506A"/>
    <w:rsid w:val="00825654"/>
    <w:rsid w:val="00826191"/>
    <w:rsid w:val="0082624A"/>
    <w:rsid w:val="00826966"/>
    <w:rsid w:val="0082717A"/>
    <w:rsid w:val="00827D36"/>
    <w:rsid w:val="0083047C"/>
    <w:rsid w:val="0083101E"/>
    <w:rsid w:val="00831DA7"/>
    <w:rsid w:val="00831E8F"/>
    <w:rsid w:val="00832424"/>
    <w:rsid w:val="0083283F"/>
    <w:rsid w:val="00832924"/>
    <w:rsid w:val="00832E21"/>
    <w:rsid w:val="00833486"/>
    <w:rsid w:val="00834290"/>
    <w:rsid w:val="00834522"/>
    <w:rsid w:val="008351CF"/>
    <w:rsid w:val="0083569A"/>
    <w:rsid w:val="008359F3"/>
    <w:rsid w:val="00835B1D"/>
    <w:rsid w:val="00835B58"/>
    <w:rsid w:val="00835CD0"/>
    <w:rsid w:val="00835D54"/>
    <w:rsid w:val="008362FD"/>
    <w:rsid w:val="00836873"/>
    <w:rsid w:val="00837A49"/>
    <w:rsid w:val="0084002A"/>
    <w:rsid w:val="00840262"/>
    <w:rsid w:val="00840A0F"/>
    <w:rsid w:val="00840B4C"/>
    <w:rsid w:val="00841B8D"/>
    <w:rsid w:val="0084238A"/>
    <w:rsid w:val="00842BD1"/>
    <w:rsid w:val="0084301F"/>
    <w:rsid w:val="008432B9"/>
    <w:rsid w:val="008433C5"/>
    <w:rsid w:val="00843436"/>
    <w:rsid w:val="008435F7"/>
    <w:rsid w:val="008439A7"/>
    <w:rsid w:val="00843DA9"/>
    <w:rsid w:val="00843F5B"/>
    <w:rsid w:val="008443B1"/>
    <w:rsid w:val="0084518B"/>
    <w:rsid w:val="008455B7"/>
    <w:rsid w:val="0084599A"/>
    <w:rsid w:val="00845D05"/>
    <w:rsid w:val="008460CE"/>
    <w:rsid w:val="00846691"/>
    <w:rsid w:val="0084669E"/>
    <w:rsid w:val="00846748"/>
    <w:rsid w:val="00847AEA"/>
    <w:rsid w:val="00847B31"/>
    <w:rsid w:val="00850B57"/>
    <w:rsid w:val="008511BE"/>
    <w:rsid w:val="008522EF"/>
    <w:rsid w:val="00852475"/>
    <w:rsid w:val="00852A37"/>
    <w:rsid w:val="00853695"/>
    <w:rsid w:val="00853FFD"/>
    <w:rsid w:val="008544FD"/>
    <w:rsid w:val="008548CC"/>
    <w:rsid w:val="008555B4"/>
    <w:rsid w:val="00855B22"/>
    <w:rsid w:val="00855C0D"/>
    <w:rsid w:val="00855DBD"/>
    <w:rsid w:val="00856B39"/>
    <w:rsid w:val="00856E34"/>
    <w:rsid w:val="00857039"/>
    <w:rsid w:val="00857999"/>
    <w:rsid w:val="0085799C"/>
    <w:rsid w:val="008601B2"/>
    <w:rsid w:val="00860C1B"/>
    <w:rsid w:val="0086385E"/>
    <w:rsid w:val="00863C84"/>
    <w:rsid w:val="00863DFA"/>
    <w:rsid w:val="00864AA7"/>
    <w:rsid w:val="008653CB"/>
    <w:rsid w:val="008662BD"/>
    <w:rsid w:val="008663CF"/>
    <w:rsid w:val="00866413"/>
    <w:rsid w:val="00866698"/>
    <w:rsid w:val="00866F14"/>
    <w:rsid w:val="00867330"/>
    <w:rsid w:val="0086745F"/>
    <w:rsid w:val="0086771A"/>
    <w:rsid w:val="008700A1"/>
    <w:rsid w:val="00870514"/>
    <w:rsid w:val="00870557"/>
    <w:rsid w:val="00870632"/>
    <w:rsid w:val="008707A1"/>
    <w:rsid w:val="00871263"/>
    <w:rsid w:val="00871357"/>
    <w:rsid w:val="00871988"/>
    <w:rsid w:val="008724A5"/>
    <w:rsid w:val="00872991"/>
    <w:rsid w:val="008734D9"/>
    <w:rsid w:val="00873C6F"/>
    <w:rsid w:val="008746D2"/>
    <w:rsid w:val="008748F5"/>
    <w:rsid w:val="008749F0"/>
    <w:rsid w:val="00874C3D"/>
    <w:rsid w:val="008750A0"/>
    <w:rsid w:val="00875437"/>
    <w:rsid w:val="00875A32"/>
    <w:rsid w:val="00875F3B"/>
    <w:rsid w:val="008760CC"/>
    <w:rsid w:val="008760F1"/>
    <w:rsid w:val="00876BFC"/>
    <w:rsid w:val="00876E4F"/>
    <w:rsid w:val="00877821"/>
    <w:rsid w:val="00877C01"/>
    <w:rsid w:val="00880191"/>
    <w:rsid w:val="00880D4B"/>
    <w:rsid w:val="00881016"/>
    <w:rsid w:val="00882360"/>
    <w:rsid w:val="00882378"/>
    <w:rsid w:val="00882426"/>
    <w:rsid w:val="00882F42"/>
    <w:rsid w:val="008831C1"/>
    <w:rsid w:val="008833F6"/>
    <w:rsid w:val="0088376D"/>
    <w:rsid w:val="00883AA6"/>
    <w:rsid w:val="00883CA8"/>
    <w:rsid w:val="008844A3"/>
    <w:rsid w:val="008850C7"/>
    <w:rsid w:val="00885248"/>
    <w:rsid w:val="00885AAE"/>
    <w:rsid w:val="00885DC1"/>
    <w:rsid w:val="008870B7"/>
    <w:rsid w:val="008870DF"/>
    <w:rsid w:val="008872A2"/>
    <w:rsid w:val="008872AF"/>
    <w:rsid w:val="0088731F"/>
    <w:rsid w:val="00887A4D"/>
    <w:rsid w:val="00887C1D"/>
    <w:rsid w:val="00887FA9"/>
    <w:rsid w:val="008909BA"/>
    <w:rsid w:val="008910A6"/>
    <w:rsid w:val="008911AA"/>
    <w:rsid w:val="008916FB"/>
    <w:rsid w:val="00891F57"/>
    <w:rsid w:val="00892E1C"/>
    <w:rsid w:val="008931B2"/>
    <w:rsid w:val="008931D7"/>
    <w:rsid w:val="00893897"/>
    <w:rsid w:val="00893C72"/>
    <w:rsid w:val="00894158"/>
    <w:rsid w:val="008944C5"/>
    <w:rsid w:val="00894811"/>
    <w:rsid w:val="008972DC"/>
    <w:rsid w:val="008977DA"/>
    <w:rsid w:val="008978AD"/>
    <w:rsid w:val="00897D77"/>
    <w:rsid w:val="008A087A"/>
    <w:rsid w:val="008A0C6C"/>
    <w:rsid w:val="008A0D36"/>
    <w:rsid w:val="008A1444"/>
    <w:rsid w:val="008A174D"/>
    <w:rsid w:val="008A17F7"/>
    <w:rsid w:val="008A18F8"/>
    <w:rsid w:val="008A1DA7"/>
    <w:rsid w:val="008A2732"/>
    <w:rsid w:val="008A2F37"/>
    <w:rsid w:val="008A36ED"/>
    <w:rsid w:val="008A3C19"/>
    <w:rsid w:val="008A42DA"/>
    <w:rsid w:val="008A48E3"/>
    <w:rsid w:val="008A4BE9"/>
    <w:rsid w:val="008A4E30"/>
    <w:rsid w:val="008A4F1B"/>
    <w:rsid w:val="008A53A0"/>
    <w:rsid w:val="008A5452"/>
    <w:rsid w:val="008A5B7C"/>
    <w:rsid w:val="008A6F14"/>
    <w:rsid w:val="008A6F34"/>
    <w:rsid w:val="008A6F56"/>
    <w:rsid w:val="008A735B"/>
    <w:rsid w:val="008A7460"/>
    <w:rsid w:val="008A7DB0"/>
    <w:rsid w:val="008B0442"/>
    <w:rsid w:val="008B0600"/>
    <w:rsid w:val="008B0708"/>
    <w:rsid w:val="008B0897"/>
    <w:rsid w:val="008B091F"/>
    <w:rsid w:val="008B09E4"/>
    <w:rsid w:val="008B0DFF"/>
    <w:rsid w:val="008B12DD"/>
    <w:rsid w:val="008B1889"/>
    <w:rsid w:val="008B1A8C"/>
    <w:rsid w:val="008B1AC8"/>
    <w:rsid w:val="008B212F"/>
    <w:rsid w:val="008B216E"/>
    <w:rsid w:val="008B2687"/>
    <w:rsid w:val="008B28D4"/>
    <w:rsid w:val="008B3563"/>
    <w:rsid w:val="008B3748"/>
    <w:rsid w:val="008B38C9"/>
    <w:rsid w:val="008B3BBB"/>
    <w:rsid w:val="008B4645"/>
    <w:rsid w:val="008B57F2"/>
    <w:rsid w:val="008B6085"/>
    <w:rsid w:val="008B6C58"/>
    <w:rsid w:val="008B6D2D"/>
    <w:rsid w:val="008B71D8"/>
    <w:rsid w:val="008B76A9"/>
    <w:rsid w:val="008C0261"/>
    <w:rsid w:val="008C065E"/>
    <w:rsid w:val="008C091F"/>
    <w:rsid w:val="008C0C32"/>
    <w:rsid w:val="008C13E3"/>
    <w:rsid w:val="008C219B"/>
    <w:rsid w:val="008C24A1"/>
    <w:rsid w:val="008C4BFA"/>
    <w:rsid w:val="008C59DD"/>
    <w:rsid w:val="008C6248"/>
    <w:rsid w:val="008C64FE"/>
    <w:rsid w:val="008C6AD6"/>
    <w:rsid w:val="008C6F50"/>
    <w:rsid w:val="008D06C2"/>
    <w:rsid w:val="008D1119"/>
    <w:rsid w:val="008D1FE1"/>
    <w:rsid w:val="008D204B"/>
    <w:rsid w:val="008D2D41"/>
    <w:rsid w:val="008D2EB2"/>
    <w:rsid w:val="008D3116"/>
    <w:rsid w:val="008D359B"/>
    <w:rsid w:val="008D397D"/>
    <w:rsid w:val="008D3B91"/>
    <w:rsid w:val="008D3FE1"/>
    <w:rsid w:val="008D60AE"/>
    <w:rsid w:val="008D6121"/>
    <w:rsid w:val="008D64C5"/>
    <w:rsid w:val="008D65C8"/>
    <w:rsid w:val="008D6882"/>
    <w:rsid w:val="008D7339"/>
    <w:rsid w:val="008D74B9"/>
    <w:rsid w:val="008E0133"/>
    <w:rsid w:val="008E0581"/>
    <w:rsid w:val="008E078E"/>
    <w:rsid w:val="008E095C"/>
    <w:rsid w:val="008E095E"/>
    <w:rsid w:val="008E19AF"/>
    <w:rsid w:val="008E19E0"/>
    <w:rsid w:val="008E1C40"/>
    <w:rsid w:val="008E1CAA"/>
    <w:rsid w:val="008E1E8F"/>
    <w:rsid w:val="008E245C"/>
    <w:rsid w:val="008E276D"/>
    <w:rsid w:val="008E2F92"/>
    <w:rsid w:val="008E33D5"/>
    <w:rsid w:val="008E379A"/>
    <w:rsid w:val="008E397C"/>
    <w:rsid w:val="008E4C34"/>
    <w:rsid w:val="008E506A"/>
    <w:rsid w:val="008E59E3"/>
    <w:rsid w:val="008E5BAC"/>
    <w:rsid w:val="008E5CD6"/>
    <w:rsid w:val="008E5FCB"/>
    <w:rsid w:val="008E63E2"/>
    <w:rsid w:val="008E6416"/>
    <w:rsid w:val="008E6DDE"/>
    <w:rsid w:val="008E734B"/>
    <w:rsid w:val="008E7456"/>
    <w:rsid w:val="008E74E9"/>
    <w:rsid w:val="008E7A82"/>
    <w:rsid w:val="008F0069"/>
    <w:rsid w:val="008F00A2"/>
    <w:rsid w:val="008F02D3"/>
    <w:rsid w:val="008F0BEF"/>
    <w:rsid w:val="008F0DEF"/>
    <w:rsid w:val="008F10FF"/>
    <w:rsid w:val="008F1115"/>
    <w:rsid w:val="008F1655"/>
    <w:rsid w:val="008F1726"/>
    <w:rsid w:val="008F28E5"/>
    <w:rsid w:val="008F2FAC"/>
    <w:rsid w:val="008F4140"/>
    <w:rsid w:val="008F41C6"/>
    <w:rsid w:val="008F495A"/>
    <w:rsid w:val="008F52F8"/>
    <w:rsid w:val="008F5E87"/>
    <w:rsid w:val="008F60D2"/>
    <w:rsid w:val="008F7251"/>
    <w:rsid w:val="008F7781"/>
    <w:rsid w:val="008F7D47"/>
    <w:rsid w:val="00900182"/>
    <w:rsid w:val="00900B40"/>
    <w:rsid w:val="00900B61"/>
    <w:rsid w:val="00901326"/>
    <w:rsid w:val="009017E0"/>
    <w:rsid w:val="009019F1"/>
    <w:rsid w:val="00901C3F"/>
    <w:rsid w:val="009026DC"/>
    <w:rsid w:val="00902840"/>
    <w:rsid w:val="00902B8B"/>
    <w:rsid w:val="00902F56"/>
    <w:rsid w:val="0090334F"/>
    <w:rsid w:val="00903413"/>
    <w:rsid w:val="00903F0F"/>
    <w:rsid w:val="00903FE2"/>
    <w:rsid w:val="009049D2"/>
    <w:rsid w:val="009055F0"/>
    <w:rsid w:val="00905DFA"/>
    <w:rsid w:val="00905E67"/>
    <w:rsid w:val="00906235"/>
    <w:rsid w:val="00906978"/>
    <w:rsid w:val="00906980"/>
    <w:rsid w:val="00906AC7"/>
    <w:rsid w:val="00906BC6"/>
    <w:rsid w:val="00906FEE"/>
    <w:rsid w:val="00907C6A"/>
    <w:rsid w:val="00907FA5"/>
    <w:rsid w:val="00910170"/>
    <w:rsid w:val="009102CD"/>
    <w:rsid w:val="00910365"/>
    <w:rsid w:val="0091120C"/>
    <w:rsid w:val="009114C8"/>
    <w:rsid w:val="0091163D"/>
    <w:rsid w:val="009116B3"/>
    <w:rsid w:val="00911F30"/>
    <w:rsid w:val="0091245B"/>
    <w:rsid w:val="00912A1A"/>
    <w:rsid w:val="00912AEA"/>
    <w:rsid w:val="009133E1"/>
    <w:rsid w:val="00913DE9"/>
    <w:rsid w:val="009141BD"/>
    <w:rsid w:val="00914715"/>
    <w:rsid w:val="0091489E"/>
    <w:rsid w:val="00914905"/>
    <w:rsid w:val="00914FB9"/>
    <w:rsid w:val="00915266"/>
    <w:rsid w:val="009154FE"/>
    <w:rsid w:val="009157D9"/>
    <w:rsid w:val="009166B5"/>
    <w:rsid w:val="009167DF"/>
    <w:rsid w:val="009171CB"/>
    <w:rsid w:val="009179F0"/>
    <w:rsid w:val="00917BE0"/>
    <w:rsid w:val="0092001B"/>
    <w:rsid w:val="00921329"/>
    <w:rsid w:val="00921515"/>
    <w:rsid w:val="00921640"/>
    <w:rsid w:val="00921F86"/>
    <w:rsid w:val="009226F8"/>
    <w:rsid w:val="00922AAF"/>
    <w:rsid w:val="009232B0"/>
    <w:rsid w:val="0092342A"/>
    <w:rsid w:val="0092366E"/>
    <w:rsid w:val="00923DCD"/>
    <w:rsid w:val="00924F0F"/>
    <w:rsid w:val="00924F8B"/>
    <w:rsid w:val="009255DF"/>
    <w:rsid w:val="00925B4C"/>
    <w:rsid w:val="009262AB"/>
    <w:rsid w:val="0092642C"/>
    <w:rsid w:val="00927378"/>
    <w:rsid w:val="009273D4"/>
    <w:rsid w:val="00927453"/>
    <w:rsid w:val="009278D7"/>
    <w:rsid w:val="0092798E"/>
    <w:rsid w:val="00927F6F"/>
    <w:rsid w:val="0093017A"/>
    <w:rsid w:val="009308FB"/>
    <w:rsid w:val="00931A4D"/>
    <w:rsid w:val="00931ED9"/>
    <w:rsid w:val="009320CD"/>
    <w:rsid w:val="0093241D"/>
    <w:rsid w:val="0093298C"/>
    <w:rsid w:val="00932D31"/>
    <w:rsid w:val="00932E80"/>
    <w:rsid w:val="00932E9A"/>
    <w:rsid w:val="009340A1"/>
    <w:rsid w:val="00934773"/>
    <w:rsid w:val="00934C6F"/>
    <w:rsid w:val="00935695"/>
    <w:rsid w:val="009356EB"/>
    <w:rsid w:val="0093580A"/>
    <w:rsid w:val="009359DA"/>
    <w:rsid w:val="00935AD4"/>
    <w:rsid w:val="00935D73"/>
    <w:rsid w:val="00935EF4"/>
    <w:rsid w:val="009364E8"/>
    <w:rsid w:val="00936939"/>
    <w:rsid w:val="00936A38"/>
    <w:rsid w:val="009371C5"/>
    <w:rsid w:val="009372AB"/>
    <w:rsid w:val="00937443"/>
    <w:rsid w:val="00937583"/>
    <w:rsid w:val="00937A13"/>
    <w:rsid w:val="00940052"/>
    <w:rsid w:val="0094024D"/>
    <w:rsid w:val="00940294"/>
    <w:rsid w:val="009404B8"/>
    <w:rsid w:val="00940711"/>
    <w:rsid w:val="00940AC1"/>
    <w:rsid w:val="00940C82"/>
    <w:rsid w:val="00941CB7"/>
    <w:rsid w:val="00941E05"/>
    <w:rsid w:val="00942886"/>
    <w:rsid w:val="00942BD8"/>
    <w:rsid w:val="00942C52"/>
    <w:rsid w:val="00944C2D"/>
    <w:rsid w:val="0094577A"/>
    <w:rsid w:val="00945F6F"/>
    <w:rsid w:val="00946109"/>
    <w:rsid w:val="00946133"/>
    <w:rsid w:val="00946397"/>
    <w:rsid w:val="00946467"/>
    <w:rsid w:val="009465B5"/>
    <w:rsid w:val="00946D58"/>
    <w:rsid w:val="00950651"/>
    <w:rsid w:val="00950B73"/>
    <w:rsid w:val="00950E21"/>
    <w:rsid w:val="00952783"/>
    <w:rsid w:val="00952BA0"/>
    <w:rsid w:val="0095307C"/>
    <w:rsid w:val="009539B9"/>
    <w:rsid w:val="00953D1D"/>
    <w:rsid w:val="00953FA7"/>
    <w:rsid w:val="00954232"/>
    <w:rsid w:val="00954392"/>
    <w:rsid w:val="0095444F"/>
    <w:rsid w:val="00955D7B"/>
    <w:rsid w:val="00955E82"/>
    <w:rsid w:val="00956292"/>
    <w:rsid w:val="00956EF6"/>
    <w:rsid w:val="00956F1D"/>
    <w:rsid w:val="00956FE9"/>
    <w:rsid w:val="0095754E"/>
    <w:rsid w:val="009575E4"/>
    <w:rsid w:val="00960455"/>
    <w:rsid w:val="00960670"/>
    <w:rsid w:val="00960C1C"/>
    <w:rsid w:val="00960FE2"/>
    <w:rsid w:val="00962C6C"/>
    <w:rsid w:val="0096373B"/>
    <w:rsid w:val="00963A74"/>
    <w:rsid w:val="00963BF7"/>
    <w:rsid w:val="00964B36"/>
    <w:rsid w:val="009659C0"/>
    <w:rsid w:val="00965B82"/>
    <w:rsid w:val="009661DB"/>
    <w:rsid w:val="009666EE"/>
    <w:rsid w:val="009667EE"/>
    <w:rsid w:val="00966F47"/>
    <w:rsid w:val="009671A6"/>
    <w:rsid w:val="00967B92"/>
    <w:rsid w:val="0097012C"/>
    <w:rsid w:val="009702A7"/>
    <w:rsid w:val="0097096D"/>
    <w:rsid w:val="00970A82"/>
    <w:rsid w:val="00970A91"/>
    <w:rsid w:val="0097114F"/>
    <w:rsid w:val="009714D6"/>
    <w:rsid w:val="0097159A"/>
    <w:rsid w:val="009719C3"/>
    <w:rsid w:val="00972548"/>
    <w:rsid w:val="00972828"/>
    <w:rsid w:val="009755D7"/>
    <w:rsid w:val="00975D49"/>
    <w:rsid w:val="009761F3"/>
    <w:rsid w:val="00976A00"/>
    <w:rsid w:val="00976D93"/>
    <w:rsid w:val="00977D4D"/>
    <w:rsid w:val="009805A5"/>
    <w:rsid w:val="00981084"/>
    <w:rsid w:val="0098114F"/>
    <w:rsid w:val="00981296"/>
    <w:rsid w:val="009815D9"/>
    <w:rsid w:val="00981AED"/>
    <w:rsid w:val="00981E55"/>
    <w:rsid w:val="00982614"/>
    <w:rsid w:val="00982664"/>
    <w:rsid w:val="00982801"/>
    <w:rsid w:val="00982C9B"/>
    <w:rsid w:val="00982E3C"/>
    <w:rsid w:val="00983249"/>
    <w:rsid w:val="00983A20"/>
    <w:rsid w:val="00983B32"/>
    <w:rsid w:val="00983D1A"/>
    <w:rsid w:val="009840C5"/>
    <w:rsid w:val="0098433C"/>
    <w:rsid w:val="0098437E"/>
    <w:rsid w:val="00984E15"/>
    <w:rsid w:val="009850DE"/>
    <w:rsid w:val="00985BF6"/>
    <w:rsid w:val="00985D1B"/>
    <w:rsid w:val="009861E6"/>
    <w:rsid w:val="00987B3C"/>
    <w:rsid w:val="009902A6"/>
    <w:rsid w:val="00990542"/>
    <w:rsid w:val="00990639"/>
    <w:rsid w:val="00990774"/>
    <w:rsid w:val="0099117F"/>
    <w:rsid w:val="009911FB"/>
    <w:rsid w:val="00992935"/>
    <w:rsid w:val="00993992"/>
    <w:rsid w:val="00993CA0"/>
    <w:rsid w:val="009941C1"/>
    <w:rsid w:val="0099429F"/>
    <w:rsid w:val="009943AE"/>
    <w:rsid w:val="00994E2F"/>
    <w:rsid w:val="009950B0"/>
    <w:rsid w:val="009958C6"/>
    <w:rsid w:val="00995923"/>
    <w:rsid w:val="00995AF0"/>
    <w:rsid w:val="0099631A"/>
    <w:rsid w:val="00996580"/>
    <w:rsid w:val="009965B1"/>
    <w:rsid w:val="00996FAF"/>
    <w:rsid w:val="00997C2C"/>
    <w:rsid w:val="009A057A"/>
    <w:rsid w:val="009A05DB"/>
    <w:rsid w:val="009A0B03"/>
    <w:rsid w:val="009A0B96"/>
    <w:rsid w:val="009A139E"/>
    <w:rsid w:val="009A1A91"/>
    <w:rsid w:val="009A1D2F"/>
    <w:rsid w:val="009A1E98"/>
    <w:rsid w:val="009A2038"/>
    <w:rsid w:val="009A2328"/>
    <w:rsid w:val="009A23B6"/>
    <w:rsid w:val="009A24C2"/>
    <w:rsid w:val="009A3436"/>
    <w:rsid w:val="009A38B7"/>
    <w:rsid w:val="009A3D57"/>
    <w:rsid w:val="009A4F58"/>
    <w:rsid w:val="009A5129"/>
    <w:rsid w:val="009A537F"/>
    <w:rsid w:val="009A5FD5"/>
    <w:rsid w:val="009A62BC"/>
    <w:rsid w:val="009A6705"/>
    <w:rsid w:val="009A6D95"/>
    <w:rsid w:val="009A72E8"/>
    <w:rsid w:val="009A7899"/>
    <w:rsid w:val="009A7CF8"/>
    <w:rsid w:val="009B15EB"/>
    <w:rsid w:val="009B1B73"/>
    <w:rsid w:val="009B1E1F"/>
    <w:rsid w:val="009B1EFE"/>
    <w:rsid w:val="009B2518"/>
    <w:rsid w:val="009B2667"/>
    <w:rsid w:val="009B2A04"/>
    <w:rsid w:val="009B2AEB"/>
    <w:rsid w:val="009B2F1E"/>
    <w:rsid w:val="009B33A2"/>
    <w:rsid w:val="009B4090"/>
    <w:rsid w:val="009B46D2"/>
    <w:rsid w:val="009B47E8"/>
    <w:rsid w:val="009B4B23"/>
    <w:rsid w:val="009B4BB5"/>
    <w:rsid w:val="009B717E"/>
    <w:rsid w:val="009B763E"/>
    <w:rsid w:val="009B7B56"/>
    <w:rsid w:val="009C092D"/>
    <w:rsid w:val="009C0E99"/>
    <w:rsid w:val="009C0FE9"/>
    <w:rsid w:val="009C1013"/>
    <w:rsid w:val="009C131C"/>
    <w:rsid w:val="009C174E"/>
    <w:rsid w:val="009C22B1"/>
    <w:rsid w:val="009C230A"/>
    <w:rsid w:val="009C2E8A"/>
    <w:rsid w:val="009C2F90"/>
    <w:rsid w:val="009C47FB"/>
    <w:rsid w:val="009C4F37"/>
    <w:rsid w:val="009C518D"/>
    <w:rsid w:val="009C54C9"/>
    <w:rsid w:val="009C6046"/>
    <w:rsid w:val="009C71CF"/>
    <w:rsid w:val="009C78C8"/>
    <w:rsid w:val="009C7C00"/>
    <w:rsid w:val="009D0574"/>
    <w:rsid w:val="009D0BAC"/>
    <w:rsid w:val="009D1B29"/>
    <w:rsid w:val="009D1F6C"/>
    <w:rsid w:val="009D2336"/>
    <w:rsid w:val="009D2513"/>
    <w:rsid w:val="009D365D"/>
    <w:rsid w:val="009D3B4A"/>
    <w:rsid w:val="009D42F6"/>
    <w:rsid w:val="009D49A0"/>
    <w:rsid w:val="009D4EC0"/>
    <w:rsid w:val="009D53D2"/>
    <w:rsid w:val="009D54B7"/>
    <w:rsid w:val="009D5A3C"/>
    <w:rsid w:val="009D5A4A"/>
    <w:rsid w:val="009D5AD8"/>
    <w:rsid w:val="009D6254"/>
    <w:rsid w:val="009D6363"/>
    <w:rsid w:val="009D654D"/>
    <w:rsid w:val="009D664D"/>
    <w:rsid w:val="009D6788"/>
    <w:rsid w:val="009D7251"/>
    <w:rsid w:val="009E1430"/>
    <w:rsid w:val="009E15C2"/>
    <w:rsid w:val="009E1944"/>
    <w:rsid w:val="009E1A0E"/>
    <w:rsid w:val="009E1B78"/>
    <w:rsid w:val="009E1B96"/>
    <w:rsid w:val="009E1E96"/>
    <w:rsid w:val="009E2623"/>
    <w:rsid w:val="009E2F07"/>
    <w:rsid w:val="009E3372"/>
    <w:rsid w:val="009E35F8"/>
    <w:rsid w:val="009E37DD"/>
    <w:rsid w:val="009E3979"/>
    <w:rsid w:val="009E4439"/>
    <w:rsid w:val="009E4502"/>
    <w:rsid w:val="009E4D67"/>
    <w:rsid w:val="009E51E1"/>
    <w:rsid w:val="009E551F"/>
    <w:rsid w:val="009E6254"/>
    <w:rsid w:val="009E658B"/>
    <w:rsid w:val="009E6782"/>
    <w:rsid w:val="009E684F"/>
    <w:rsid w:val="009E7213"/>
    <w:rsid w:val="009E73CE"/>
    <w:rsid w:val="009E7469"/>
    <w:rsid w:val="009E753D"/>
    <w:rsid w:val="009E7D31"/>
    <w:rsid w:val="009F0512"/>
    <w:rsid w:val="009F05F9"/>
    <w:rsid w:val="009F075F"/>
    <w:rsid w:val="009F079B"/>
    <w:rsid w:val="009F1130"/>
    <w:rsid w:val="009F1830"/>
    <w:rsid w:val="009F1977"/>
    <w:rsid w:val="009F19AD"/>
    <w:rsid w:val="009F1A01"/>
    <w:rsid w:val="009F1EC6"/>
    <w:rsid w:val="009F1F53"/>
    <w:rsid w:val="009F1FDD"/>
    <w:rsid w:val="009F2197"/>
    <w:rsid w:val="009F244F"/>
    <w:rsid w:val="009F27FD"/>
    <w:rsid w:val="009F28F6"/>
    <w:rsid w:val="009F29B3"/>
    <w:rsid w:val="009F29FD"/>
    <w:rsid w:val="009F2F78"/>
    <w:rsid w:val="009F33E0"/>
    <w:rsid w:val="009F3518"/>
    <w:rsid w:val="009F49F6"/>
    <w:rsid w:val="009F4A45"/>
    <w:rsid w:val="009F4C6C"/>
    <w:rsid w:val="009F4DCF"/>
    <w:rsid w:val="009F5ACA"/>
    <w:rsid w:val="009F5DDD"/>
    <w:rsid w:val="009F5E83"/>
    <w:rsid w:val="009F6285"/>
    <w:rsid w:val="009F6894"/>
    <w:rsid w:val="009F7035"/>
    <w:rsid w:val="009F707E"/>
    <w:rsid w:val="009F72C7"/>
    <w:rsid w:val="009F77B0"/>
    <w:rsid w:val="00A001AE"/>
    <w:rsid w:val="00A0037D"/>
    <w:rsid w:val="00A00D55"/>
    <w:rsid w:val="00A016DC"/>
    <w:rsid w:val="00A01A26"/>
    <w:rsid w:val="00A0253A"/>
    <w:rsid w:val="00A02F72"/>
    <w:rsid w:val="00A03556"/>
    <w:rsid w:val="00A035DF"/>
    <w:rsid w:val="00A0458D"/>
    <w:rsid w:val="00A04CC8"/>
    <w:rsid w:val="00A05C0C"/>
    <w:rsid w:val="00A067D0"/>
    <w:rsid w:val="00A06D29"/>
    <w:rsid w:val="00A074EB"/>
    <w:rsid w:val="00A07CF3"/>
    <w:rsid w:val="00A11031"/>
    <w:rsid w:val="00A110CA"/>
    <w:rsid w:val="00A11750"/>
    <w:rsid w:val="00A11DF1"/>
    <w:rsid w:val="00A11EE2"/>
    <w:rsid w:val="00A120E4"/>
    <w:rsid w:val="00A12347"/>
    <w:rsid w:val="00A12C3C"/>
    <w:rsid w:val="00A13076"/>
    <w:rsid w:val="00A13125"/>
    <w:rsid w:val="00A13C8E"/>
    <w:rsid w:val="00A14262"/>
    <w:rsid w:val="00A14344"/>
    <w:rsid w:val="00A14853"/>
    <w:rsid w:val="00A14D52"/>
    <w:rsid w:val="00A1507D"/>
    <w:rsid w:val="00A1576C"/>
    <w:rsid w:val="00A1649F"/>
    <w:rsid w:val="00A165E4"/>
    <w:rsid w:val="00A167B7"/>
    <w:rsid w:val="00A16945"/>
    <w:rsid w:val="00A17342"/>
    <w:rsid w:val="00A17531"/>
    <w:rsid w:val="00A1765F"/>
    <w:rsid w:val="00A20687"/>
    <w:rsid w:val="00A207DB"/>
    <w:rsid w:val="00A20AF1"/>
    <w:rsid w:val="00A21051"/>
    <w:rsid w:val="00A211DA"/>
    <w:rsid w:val="00A21454"/>
    <w:rsid w:val="00A21461"/>
    <w:rsid w:val="00A2183E"/>
    <w:rsid w:val="00A21DAB"/>
    <w:rsid w:val="00A22379"/>
    <w:rsid w:val="00A22FD4"/>
    <w:rsid w:val="00A23225"/>
    <w:rsid w:val="00A238AB"/>
    <w:rsid w:val="00A252B1"/>
    <w:rsid w:val="00A257D3"/>
    <w:rsid w:val="00A25C36"/>
    <w:rsid w:val="00A25DD0"/>
    <w:rsid w:val="00A2605D"/>
    <w:rsid w:val="00A262D4"/>
    <w:rsid w:val="00A26680"/>
    <w:rsid w:val="00A26874"/>
    <w:rsid w:val="00A26896"/>
    <w:rsid w:val="00A27303"/>
    <w:rsid w:val="00A2793D"/>
    <w:rsid w:val="00A30201"/>
    <w:rsid w:val="00A307C3"/>
    <w:rsid w:val="00A31260"/>
    <w:rsid w:val="00A32206"/>
    <w:rsid w:val="00A32C03"/>
    <w:rsid w:val="00A335D4"/>
    <w:rsid w:val="00A33793"/>
    <w:rsid w:val="00A33ED8"/>
    <w:rsid w:val="00A33F84"/>
    <w:rsid w:val="00A348CD"/>
    <w:rsid w:val="00A34E79"/>
    <w:rsid w:val="00A36CE2"/>
    <w:rsid w:val="00A37250"/>
    <w:rsid w:val="00A373E3"/>
    <w:rsid w:val="00A3795B"/>
    <w:rsid w:val="00A37B01"/>
    <w:rsid w:val="00A4056B"/>
    <w:rsid w:val="00A40D3F"/>
    <w:rsid w:val="00A41430"/>
    <w:rsid w:val="00A41440"/>
    <w:rsid w:val="00A41768"/>
    <w:rsid w:val="00A41FD2"/>
    <w:rsid w:val="00A423F4"/>
    <w:rsid w:val="00A42679"/>
    <w:rsid w:val="00A42BF3"/>
    <w:rsid w:val="00A430E1"/>
    <w:rsid w:val="00A44156"/>
    <w:rsid w:val="00A44A56"/>
    <w:rsid w:val="00A44C9F"/>
    <w:rsid w:val="00A44F08"/>
    <w:rsid w:val="00A44FCE"/>
    <w:rsid w:val="00A45348"/>
    <w:rsid w:val="00A453F6"/>
    <w:rsid w:val="00A455A7"/>
    <w:rsid w:val="00A45EFA"/>
    <w:rsid w:val="00A46755"/>
    <w:rsid w:val="00A46B00"/>
    <w:rsid w:val="00A4794E"/>
    <w:rsid w:val="00A50B1A"/>
    <w:rsid w:val="00A50F6A"/>
    <w:rsid w:val="00A51655"/>
    <w:rsid w:val="00A51E09"/>
    <w:rsid w:val="00A51F21"/>
    <w:rsid w:val="00A520DA"/>
    <w:rsid w:val="00A521A2"/>
    <w:rsid w:val="00A52705"/>
    <w:rsid w:val="00A529B1"/>
    <w:rsid w:val="00A53040"/>
    <w:rsid w:val="00A55100"/>
    <w:rsid w:val="00A552C6"/>
    <w:rsid w:val="00A55479"/>
    <w:rsid w:val="00A55727"/>
    <w:rsid w:val="00A55F07"/>
    <w:rsid w:val="00A56CB4"/>
    <w:rsid w:val="00A57380"/>
    <w:rsid w:val="00A57508"/>
    <w:rsid w:val="00A57A21"/>
    <w:rsid w:val="00A60076"/>
    <w:rsid w:val="00A60A60"/>
    <w:rsid w:val="00A60E24"/>
    <w:rsid w:val="00A60EF8"/>
    <w:rsid w:val="00A60FC0"/>
    <w:rsid w:val="00A62C5F"/>
    <w:rsid w:val="00A62D76"/>
    <w:rsid w:val="00A63095"/>
    <w:rsid w:val="00A63230"/>
    <w:rsid w:val="00A63D0D"/>
    <w:rsid w:val="00A63E76"/>
    <w:rsid w:val="00A63FC0"/>
    <w:rsid w:val="00A643E5"/>
    <w:rsid w:val="00A64658"/>
    <w:rsid w:val="00A646B5"/>
    <w:rsid w:val="00A65AD2"/>
    <w:rsid w:val="00A65B91"/>
    <w:rsid w:val="00A66144"/>
    <w:rsid w:val="00A668BD"/>
    <w:rsid w:val="00A66C02"/>
    <w:rsid w:val="00A66CEC"/>
    <w:rsid w:val="00A675C5"/>
    <w:rsid w:val="00A67AF2"/>
    <w:rsid w:val="00A67C6C"/>
    <w:rsid w:val="00A67DA1"/>
    <w:rsid w:val="00A67DEA"/>
    <w:rsid w:val="00A70718"/>
    <w:rsid w:val="00A70D88"/>
    <w:rsid w:val="00A717C8"/>
    <w:rsid w:val="00A71920"/>
    <w:rsid w:val="00A71F1B"/>
    <w:rsid w:val="00A71FA6"/>
    <w:rsid w:val="00A723D8"/>
    <w:rsid w:val="00A728F2"/>
    <w:rsid w:val="00A72954"/>
    <w:rsid w:val="00A72EB3"/>
    <w:rsid w:val="00A72FA4"/>
    <w:rsid w:val="00A7317A"/>
    <w:rsid w:val="00A7324A"/>
    <w:rsid w:val="00A73253"/>
    <w:rsid w:val="00A7329E"/>
    <w:rsid w:val="00A737B0"/>
    <w:rsid w:val="00A739FA"/>
    <w:rsid w:val="00A73D7A"/>
    <w:rsid w:val="00A74727"/>
    <w:rsid w:val="00A74802"/>
    <w:rsid w:val="00A74C81"/>
    <w:rsid w:val="00A75009"/>
    <w:rsid w:val="00A75C80"/>
    <w:rsid w:val="00A7600D"/>
    <w:rsid w:val="00A7678A"/>
    <w:rsid w:val="00A7731D"/>
    <w:rsid w:val="00A77B2E"/>
    <w:rsid w:val="00A77BB4"/>
    <w:rsid w:val="00A77F14"/>
    <w:rsid w:val="00A8038F"/>
    <w:rsid w:val="00A80C86"/>
    <w:rsid w:val="00A80D5F"/>
    <w:rsid w:val="00A81B08"/>
    <w:rsid w:val="00A825E2"/>
    <w:rsid w:val="00A82706"/>
    <w:rsid w:val="00A82BAC"/>
    <w:rsid w:val="00A82C8A"/>
    <w:rsid w:val="00A830C3"/>
    <w:rsid w:val="00A837CB"/>
    <w:rsid w:val="00A83E21"/>
    <w:rsid w:val="00A84ACE"/>
    <w:rsid w:val="00A850E7"/>
    <w:rsid w:val="00A85713"/>
    <w:rsid w:val="00A8580F"/>
    <w:rsid w:val="00A85BFA"/>
    <w:rsid w:val="00A865E4"/>
    <w:rsid w:val="00A86F5D"/>
    <w:rsid w:val="00A87594"/>
    <w:rsid w:val="00A87B3A"/>
    <w:rsid w:val="00A87D89"/>
    <w:rsid w:val="00A9027C"/>
    <w:rsid w:val="00A9084C"/>
    <w:rsid w:val="00A91410"/>
    <w:rsid w:val="00A918F4"/>
    <w:rsid w:val="00A924C6"/>
    <w:rsid w:val="00A9273D"/>
    <w:rsid w:val="00A928B4"/>
    <w:rsid w:val="00A92F71"/>
    <w:rsid w:val="00A92FD5"/>
    <w:rsid w:val="00A9316F"/>
    <w:rsid w:val="00A93AEE"/>
    <w:rsid w:val="00A94740"/>
    <w:rsid w:val="00A94884"/>
    <w:rsid w:val="00A952C8"/>
    <w:rsid w:val="00A959B2"/>
    <w:rsid w:val="00A95B4A"/>
    <w:rsid w:val="00A95E7E"/>
    <w:rsid w:val="00A96130"/>
    <w:rsid w:val="00A963E6"/>
    <w:rsid w:val="00A9696F"/>
    <w:rsid w:val="00A96A5C"/>
    <w:rsid w:val="00A96C51"/>
    <w:rsid w:val="00A96E3D"/>
    <w:rsid w:val="00A97011"/>
    <w:rsid w:val="00A978F4"/>
    <w:rsid w:val="00A97B10"/>
    <w:rsid w:val="00AA0142"/>
    <w:rsid w:val="00AA0BA4"/>
    <w:rsid w:val="00AA0DC1"/>
    <w:rsid w:val="00AA15A0"/>
    <w:rsid w:val="00AA1825"/>
    <w:rsid w:val="00AA2573"/>
    <w:rsid w:val="00AA26AA"/>
    <w:rsid w:val="00AA287C"/>
    <w:rsid w:val="00AA289B"/>
    <w:rsid w:val="00AA2EAC"/>
    <w:rsid w:val="00AA31B4"/>
    <w:rsid w:val="00AA37E2"/>
    <w:rsid w:val="00AA39EB"/>
    <w:rsid w:val="00AA3B15"/>
    <w:rsid w:val="00AA3C3B"/>
    <w:rsid w:val="00AA3F92"/>
    <w:rsid w:val="00AA4503"/>
    <w:rsid w:val="00AA4AAA"/>
    <w:rsid w:val="00AA5405"/>
    <w:rsid w:val="00AA6504"/>
    <w:rsid w:val="00AA7061"/>
    <w:rsid w:val="00AB03BB"/>
    <w:rsid w:val="00AB0A19"/>
    <w:rsid w:val="00AB0C14"/>
    <w:rsid w:val="00AB0CF4"/>
    <w:rsid w:val="00AB0F8B"/>
    <w:rsid w:val="00AB1EC3"/>
    <w:rsid w:val="00AB2077"/>
    <w:rsid w:val="00AB2766"/>
    <w:rsid w:val="00AB291B"/>
    <w:rsid w:val="00AB33CE"/>
    <w:rsid w:val="00AB467B"/>
    <w:rsid w:val="00AB46F5"/>
    <w:rsid w:val="00AB50E5"/>
    <w:rsid w:val="00AB5E0C"/>
    <w:rsid w:val="00AB624B"/>
    <w:rsid w:val="00AB65CE"/>
    <w:rsid w:val="00AC046A"/>
    <w:rsid w:val="00AC04FA"/>
    <w:rsid w:val="00AC05F0"/>
    <w:rsid w:val="00AC1271"/>
    <w:rsid w:val="00AC1AB6"/>
    <w:rsid w:val="00AC1E6B"/>
    <w:rsid w:val="00AC1E7B"/>
    <w:rsid w:val="00AC20F1"/>
    <w:rsid w:val="00AC2104"/>
    <w:rsid w:val="00AC2191"/>
    <w:rsid w:val="00AC2B04"/>
    <w:rsid w:val="00AC3295"/>
    <w:rsid w:val="00AC345D"/>
    <w:rsid w:val="00AC36FC"/>
    <w:rsid w:val="00AC3709"/>
    <w:rsid w:val="00AC3C41"/>
    <w:rsid w:val="00AC4161"/>
    <w:rsid w:val="00AC4329"/>
    <w:rsid w:val="00AC5446"/>
    <w:rsid w:val="00AC5859"/>
    <w:rsid w:val="00AC587F"/>
    <w:rsid w:val="00AC69B7"/>
    <w:rsid w:val="00AC7161"/>
    <w:rsid w:val="00AC7248"/>
    <w:rsid w:val="00AC78F4"/>
    <w:rsid w:val="00AC7BBC"/>
    <w:rsid w:val="00AD0110"/>
    <w:rsid w:val="00AD0499"/>
    <w:rsid w:val="00AD0AA2"/>
    <w:rsid w:val="00AD0CE7"/>
    <w:rsid w:val="00AD0EF6"/>
    <w:rsid w:val="00AD1174"/>
    <w:rsid w:val="00AD13BB"/>
    <w:rsid w:val="00AD153E"/>
    <w:rsid w:val="00AD1D28"/>
    <w:rsid w:val="00AD27F2"/>
    <w:rsid w:val="00AD2841"/>
    <w:rsid w:val="00AD2E99"/>
    <w:rsid w:val="00AD3A6D"/>
    <w:rsid w:val="00AD3C19"/>
    <w:rsid w:val="00AD41A0"/>
    <w:rsid w:val="00AD49E1"/>
    <w:rsid w:val="00AD4C3A"/>
    <w:rsid w:val="00AD4F08"/>
    <w:rsid w:val="00AD5546"/>
    <w:rsid w:val="00AD5783"/>
    <w:rsid w:val="00AD5D0A"/>
    <w:rsid w:val="00AD5E35"/>
    <w:rsid w:val="00AD5F3A"/>
    <w:rsid w:val="00AD6612"/>
    <w:rsid w:val="00AD688B"/>
    <w:rsid w:val="00AD738A"/>
    <w:rsid w:val="00AE00D3"/>
    <w:rsid w:val="00AE028C"/>
    <w:rsid w:val="00AE0902"/>
    <w:rsid w:val="00AE0ACB"/>
    <w:rsid w:val="00AE0EA9"/>
    <w:rsid w:val="00AE1180"/>
    <w:rsid w:val="00AE1293"/>
    <w:rsid w:val="00AE2152"/>
    <w:rsid w:val="00AE2982"/>
    <w:rsid w:val="00AE3A20"/>
    <w:rsid w:val="00AE413B"/>
    <w:rsid w:val="00AE4A3B"/>
    <w:rsid w:val="00AE4C7F"/>
    <w:rsid w:val="00AE5D90"/>
    <w:rsid w:val="00AE603D"/>
    <w:rsid w:val="00AE6076"/>
    <w:rsid w:val="00AE60FD"/>
    <w:rsid w:val="00AE6424"/>
    <w:rsid w:val="00AE7407"/>
    <w:rsid w:val="00AF00F9"/>
    <w:rsid w:val="00AF051C"/>
    <w:rsid w:val="00AF054F"/>
    <w:rsid w:val="00AF09DF"/>
    <w:rsid w:val="00AF0B7D"/>
    <w:rsid w:val="00AF0B9F"/>
    <w:rsid w:val="00AF0C5C"/>
    <w:rsid w:val="00AF0DC5"/>
    <w:rsid w:val="00AF1103"/>
    <w:rsid w:val="00AF139F"/>
    <w:rsid w:val="00AF181A"/>
    <w:rsid w:val="00AF2134"/>
    <w:rsid w:val="00AF29AE"/>
    <w:rsid w:val="00AF2F4D"/>
    <w:rsid w:val="00AF3119"/>
    <w:rsid w:val="00AF399A"/>
    <w:rsid w:val="00AF3AC6"/>
    <w:rsid w:val="00AF3B19"/>
    <w:rsid w:val="00AF3FC1"/>
    <w:rsid w:val="00AF458E"/>
    <w:rsid w:val="00AF4DB9"/>
    <w:rsid w:val="00AF4E80"/>
    <w:rsid w:val="00AF550E"/>
    <w:rsid w:val="00AF5916"/>
    <w:rsid w:val="00AF5BDF"/>
    <w:rsid w:val="00AF6007"/>
    <w:rsid w:val="00AF64B3"/>
    <w:rsid w:val="00AF6948"/>
    <w:rsid w:val="00AF6D5B"/>
    <w:rsid w:val="00AF70F1"/>
    <w:rsid w:val="00AF7153"/>
    <w:rsid w:val="00AF7212"/>
    <w:rsid w:val="00AF7BEB"/>
    <w:rsid w:val="00B00118"/>
    <w:rsid w:val="00B001E5"/>
    <w:rsid w:val="00B005CA"/>
    <w:rsid w:val="00B0148E"/>
    <w:rsid w:val="00B01709"/>
    <w:rsid w:val="00B02610"/>
    <w:rsid w:val="00B027C7"/>
    <w:rsid w:val="00B02B32"/>
    <w:rsid w:val="00B0309D"/>
    <w:rsid w:val="00B037EC"/>
    <w:rsid w:val="00B04071"/>
    <w:rsid w:val="00B04147"/>
    <w:rsid w:val="00B0532C"/>
    <w:rsid w:val="00B05561"/>
    <w:rsid w:val="00B05791"/>
    <w:rsid w:val="00B05E8C"/>
    <w:rsid w:val="00B061FE"/>
    <w:rsid w:val="00B07E91"/>
    <w:rsid w:val="00B10145"/>
    <w:rsid w:val="00B10F9A"/>
    <w:rsid w:val="00B11168"/>
    <w:rsid w:val="00B127FB"/>
    <w:rsid w:val="00B12F96"/>
    <w:rsid w:val="00B13543"/>
    <w:rsid w:val="00B14083"/>
    <w:rsid w:val="00B1487B"/>
    <w:rsid w:val="00B154A0"/>
    <w:rsid w:val="00B15DE4"/>
    <w:rsid w:val="00B16674"/>
    <w:rsid w:val="00B17F1A"/>
    <w:rsid w:val="00B20385"/>
    <w:rsid w:val="00B20448"/>
    <w:rsid w:val="00B209B2"/>
    <w:rsid w:val="00B20CE2"/>
    <w:rsid w:val="00B20F0A"/>
    <w:rsid w:val="00B2173B"/>
    <w:rsid w:val="00B2178B"/>
    <w:rsid w:val="00B21D16"/>
    <w:rsid w:val="00B21E2A"/>
    <w:rsid w:val="00B22983"/>
    <w:rsid w:val="00B22BEB"/>
    <w:rsid w:val="00B22E31"/>
    <w:rsid w:val="00B22E76"/>
    <w:rsid w:val="00B2317D"/>
    <w:rsid w:val="00B23835"/>
    <w:rsid w:val="00B2389E"/>
    <w:rsid w:val="00B23E27"/>
    <w:rsid w:val="00B24282"/>
    <w:rsid w:val="00B24ADD"/>
    <w:rsid w:val="00B24C32"/>
    <w:rsid w:val="00B2509D"/>
    <w:rsid w:val="00B25E03"/>
    <w:rsid w:val="00B26BE5"/>
    <w:rsid w:val="00B26CD2"/>
    <w:rsid w:val="00B271D7"/>
    <w:rsid w:val="00B27BCB"/>
    <w:rsid w:val="00B3024C"/>
    <w:rsid w:val="00B30901"/>
    <w:rsid w:val="00B30AED"/>
    <w:rsid w:val="00B31FF6"/>
    <w:rsid w:val="00B32581"/>
    <w:rsid w:val="00B33430"/>
    <w:rsid w:val="00B3348A"/>
    <w:rsid w:val="00B33E52"/>
    <w:rsid w:val="00B33F31"/>
    <w:rsid w:val="00B3415C"/>
    <w:rsid w:val="00B34698"/>
    <w:rsid w:val="00B34E06"/>
    <w:rsid w:val="00B34FB5"/>
    <w:rsid w:val="00B3586B"/>
    <w:rsid w:val="00B35B05"/>
    <w:rsid w:val="00B35B47"/>
    <w:rsid w:val="00B35FFE"/>
    <w:rsid w:val="00B36178"/>
    <w:rsid w:val="00B36504"/>
    <w:rsid w:val="00B3651E"/>
    <w:rsid w:val="00B3793F"/>
    <w:rsid w:val="00B37B35"/>
    <w:rsid w:val="00B37CAF"/>
    <w:rsid w:val="00B37E6C"/>
    <w:rsid w:val="00B4085F"/>
    <w:rsid w:val="00B40BA3"/>
    <w:rsid w:val="00B41098"/>
    <w:rsid w:val="00B4119F"/>
    <w:rsid w:val="00B413E6"/>
    <w:rsid w:val="00B41AF4"/>
    <w:rsid w:val="00B41E93"/>
    <w:rsid w:val="00B41EF5"/>
    <w:rsid w:val="00B42446"/>
    <w:rsid w:val="00B42711"/>
    <w:rsid w:val="00B42B50"/>
    <w:rsid w:val="00B43753"/>
    <w:rsid w:val="00B43E54"/>
    <w:rsid w:val="00B441E0"/>
    <w:rsid w:val="00B444FB"/>
    <w:rsid w:val="00B44DF8"/>
    <w:rsid w:val="00B44E5A"/>
    <w:rsid w:val="00B44F8A"/>
    <w:rsid w:val="00B452BD"/>
    <w:rsid w:val="00B4537E"/>
    <w:rsid w:val="00B45FA3"/>
    <w:rsid w:val="00B462EA"/>
    <w:rsid w:val="00B46354"/>
    <w:rsid w:val="00B4656E"/>
    <w:rsid w:val="00B468B8"/>
    <w:rsid w:val="00B46BDB"/>
    <w:rsid w:val="00B477CA"/>
    <w:rsid w:val="00B47AF7"/>
    <w:rsid w:val="00B47C07"/>
    <w:rsid w:val="00B47E29"/>
    <w:rsid w:val="00B50077"/>
    <w:rsid w:val="00B5080E"/>
    <w:rsid w:val="00B50A18"/>
    <w:rsid w:val="00B50DEF"/>
    <w:rsid w:val="00B51060"/>
    <w:rsid w:val="00B513A1"/>
    <w:rsid w:val="00B51422"/>
    <w:rsid w:val="00B5151B"/>
    <w:rsid w:val="00B51AC9"/>
    <w:rsid w:val="00B52696"/>
    <w:rsid w:val="00B5282D"/>
    <w:rsid w:val="00B52F9A"/>
    <w:rsid w:val="00B5303C"/>
    <w:rsid w:val="00B534A3"/>
    <w:rsid w:val="00B53914"/>
    <w:rsid w:val="00B53A2E"/>
    <w:rsid w:val="00B54B26"/>
    <w:rsid w:val="00B55308"/>
    <w:rsid w:val="00B5549C"/>
    <w:rsid w:val="00B562A4"/>
    <w:rsid w:val="00B563C2"/>
    <w:rsid w:val="00B5718E"/>
    <w:rsid w:val="00B576D9"/>
    <w:rsid w:val="00B600DB"/>
    <w:rsid w:val="00B601D2"/>
    <w:rsid w:val="00B60D9F"/>
    <w:rsid w:val="00B60ECD"/>
    <w:rsid w:val="00B60F7C"/>
    <w:rsid w:val="00B60FDC"/>
    <w:rsid w:val="00B6112F"/>
    <w:rsid w:val="00B611A5"/>
    <w:rsid w:val="00B61DC1"/>
    <w:rsid w:val="00B61F24"/>
    <w:rsid w:val="00B62DC3"/>
    <w:rsid w:val="00B63153"/>
    <w:rsid w:val="00B634AE"/>
    <w:rsid w:val="00B635EF"/>
    <w:rsid w:val="00B638DA"/>
    <w:rsid w:val="00B64B35"/>
    <w:rsid w:val="00B65194"/>
    <w:rsid w:val="00B65B4A"/>
    <w:rsid w:val="00B65B5F"/>
    <w:rsid w:val="00B65E8A"/>
    <w:rsid w:val="00B66366"/>
    <w:rsid w:val="00B66C14"/>
    <w:rsid w:val="00B67253"/>
    <w:rsid w:val="00B6796C"/>
    <w:rsid w:val="00B702F9"/>
    <w:rsid w:val="00B70675"/>
    <w:rsid w:val="00B709ED"/>
    <w:rsid w:val="00B70A60"/>
    <w:rsid w:val="00B70A76"/>
    <w:rsid w:val="00B70B18"/>
    <w:rsid w:val="00B70DE7"/>
    <w:rsid w:val="00B7296E"/>
    <w:rsid w:val="00B731B7"/>
    <w:rsid w:val="00B73734"/>
    <w:rsid w:val="00B750E8"/>
    <w:rsid w:val="00B75A63"/>
    <w:rsid w:val="00B75B59"/>
    <w:rsid w:val="00B762FC"/>
    <w:rsid w:val="00B7641F"/>
    <w:rsid w:val="00B76496"/>
    <w:rsid w:val="00B765BB"/>
    <w:rsid w:val="00B76744"/>
    <w:rsid w:val="00B774A6"/>
    <w:rsid w:val="00B774C3"/>
    <w:rsid w:val="00B7770E"/>
    <w:rsid w:val="00B777A2"/>
    <w:rsid w:val="00B777E8"/>
    <w:rsid w:val="00B77E7E"/>
    <w:rsid w:val="00B802F9"/>
    <w:rsid w:val="00B804E4"/>
    <w:rsid w:val="00B8058E"/>
    <w:rsid w:val="00B80656"/>
    <w:rsid w:val="00B80748"/>
    <w:rsid w:val="00B80AE6"/>
    <w:rsid w:val="00B80C40"/>
    <w:rsid w:val="00B80E4A"/>
    <w:rsid w:val="00B80EB9"/>
    <w:rsid w:val="00B81234"/>
    <w:rsid w:val="00B8129C"/>
    <w:rsid w:val="00B8174B"/>
    <w:rsid w:val="00B81919"/>
    <w:rsid w:val="00B81BC2"/>
    <w:rsid w:val="00B82541"/>
    <w:rsid w:val="00B827AB"/>
    <w:rsid w:val="00B82B05"/>
    <w:rsid w:val="00B83407"/>
    <w:rsid w:val="00B839B9"/>
    <w:rsid w:val="00B83A45"/>
    <w:rsid w:val="00B843E3"/>
    <w:rsid w:val="00B84403"/>
    <w:rsid w:val="00B8515A"/>
    <w:rsid w:val="00B8537C"/>
    <w:rsid w:val="00B854E3"/>
    <w:rsid w:val="00B855E3"/>
    <w:rsid w:val="00B85BC2"/>
    <w:rsid w:val="00B8624E"/>
    <w:rsid w:val="00B862AB"/>
    <w:rsid w:val="00B868DE"/>
    <w:rsid w:val="00B86CBE"/>
    <w:rsid w:val="00B8785D"/>
    <w:rsid w:val="00B87B8D"/>
    <w:rsid w:val="00B87DF0"/>
    <w:rsid w:val="00B91020"/>
    <w:rsid w:val="00B9116A"/>
    <w:rsid w:val="00B911FC"/>
    <w:rsid w:val="00B9129F"/>
    <w:rsid w:val="00B912AD"/>
    <w:rsid w:val="00B91713"/>
    <w:rsid w:val="00B91DF8"/>
    <w:rsid w:val="00B926FB"/>
    <w:rsid w:val="00B9294E"/>
    <w:rsid w:val="00B93CF9"/>
    <w:rsid w:val="00B949C7"/>
    <w:rsid w:val="00B94BC3"/>
    <w:rsid w:val="00B94DE3"/>
    <w:rsid w:val="00B95AA4"/>
    <w:rsid w:val="00B95FE5"/>
    <w:rsid w:val="00B96086"/>
    <w:rsid w:val="00B975EE"/>
    <w:rsid w:val="00BA0874"/>
    <w:rsid w:val="00BA0A43"/>
    <w:rsid w:val="00BA0DFB"/>
    <w:rsid w:val="00BA1A54"/>
    <w:rsid w:val="00BA1C4C"/>
    <w:rsid w:val="00BA216B"/>
    <w:rsid w:val="00BA2961"/>
    <w:rsid w:val="00BA2C19"/>
    <w:rsid w:val="00BA2C2F"/>
    <w:rsid w:val="00BA438C"/>
    <w:rsid w:val="00BA4EE0"/>
    <w:rsid w:val="00BA5C9A"/>
    <w:rsid w:val="00BA5CCD"/>
    <w:rsid w:val="00BA6227"/>
    <w:rsid w:val="00BA678A"/>
    <w:rsid w:val="00BA6C38"/>
    <w:rsid w:val="00BA6E29"/>
    <w:rsid w:val="00BA7DD5"/>
    <w:rsid w:val="00BB0698"/>
    <w:rsid w:val="00BB1076"/>
    <w:rsid w:val="00BB10A8"/>
    <w:rsid w:val="00BB111F"/>
    <w:rsid w:val="00BB14B2"/>
    <w:rsid w:val="00BB1690"/>
    <w:rsid w:val="00BB1D48"/>
    <w:rsid w:val="00BB2A40"/>
    <w:rsid w:val="00BB2B72"/>
    <w:rsid w:val="00BB316B"/>
    <w:rsid w:val="00BB3898"/>
    <w:rsid w:val="00BB3CAF"/>
    <w:rsid w:val="00BB46D5"/>
    <w:rsid w:val="00BB4B2F"/>
    <w:rsid w:val="00BB4C40"/>
    <w:rsid w:val="00BB54AE"/>
    <w:rsid w:val="00BB582B"/>
    <w:rsid w:val="00BB5C88"/>
    <w:rsid w:val="00BB5D47"/>
    <w:rsid w:val="00BB5EBF"/>
    <w:rsid w:val="00BB6817"/>
    <w:rsid w:val="00BB6930"/>
    <w:rsid w:val="00BB6ACD"/>
    <w:rsid w:val="00BB6CA2"/>
    <w:rsid w:val="00BB709C"/>
    <w:rsid w:val="00BB758B"/>
    <w:rsid w:val="00BB7F5B"/>
    <w:rsid w:val="00BC05E2"/>
    <w:rsid w:val="00BC05FC"/>
    <w:rsid w:val="00BC113C"/>
    <w:rsid w:val="00BC113D"/>
    <w:rsid w:val="00BC113F"/>
    <w:rsid w:val="00BC115E"/>
    <w:rsid w:val="00BC137C"/>
    <w:rsid w:val="00BC1B68"/>
    <w:rsid w:val="00BC20C2"/>
    <w:rsid w:val="00BC2101"/>
    <w:rsid w:val="00BC2302"/>
    <w:rsid w:val="00BC26BE"/>
    <w:rsid w:val="00BC2B70"/>
    <w:rsid w:val="00BC2D4C"/>
    <w:rsid w:val="00BC2F55"/>
    <w:rsid w:val="00BC2FCF"/>
    <w:rsid w:val="00BC38AA"/>
    <w:rsid w:val="00BC38B5"/>
    <w:rsid w:val="00BC4171"/>
    <w:rsid w:val="00BC418A"/>
    <w:rsid w:val="00BC4824"/>
    <w:rsid w:val="00BC4E8A"/>
    <w:rsid w:val="00BC5062"/>
    <w:rsid w:val="00BC5490"/>
    <w:rsid w:val="00BC5B18"/>
    <w:rsid w:val="00BC6D2A"/>
    <w:rsid w:val="00BC6FA3"/>
    <w:rsid w:val="00BC735B"/>
    <w:rsid w:val="00BC7D7C"/>
    <w:rsid w:val="00BD041A"/>
    <w:rsid w:val="00BD0DE1"/>
    <w:rsid w:val="00BD2DCB"/>
    <w:rsid w:val="00BD2E12"/>
    <w:rsid w:val="00BD2FB7"/>
    <w:rsid w:val="00BD368F"/>
    <w:rsid w:val="00BD4938"/>
    <w:rsid w:val="00BD4DB1"/>
    <w:rsid w:val="00BD4E48"/>
    <w:rsid w:val="00BD61FB"/>
    <w:rsid w:val="00BE014E"/>
    <w:rsid w:val="00BE0657"/>
    <w:rsid w:val="00BE0F18"/>
    <w:rsid w:val="00BE20CA"/>
    <w:rsid w:val="00BE224B"/>
    <w:rsid w:val="00BE283C"/>
    <w:rsid w:val="00BE2AC4"/>
    <w:rsid w:val="00BE2EBD"/>
    <w:rsid w:val="00BE3E34"/>
    <w:rsid w:val="00BE417D"/>
    <w:rsid w:val="00BE456E"/>
    <w:rsid w:val="00BE45CE"/>
    <w:rsid w:val="00BE478C"/>
    <w:rsid w:val="00BE5357"/>
    <w:rsid w:val="00BE5640"/>
    <w:rsid w:val="00BE5E83"/>
    <w:rsid w:val="00BE627A"/>
    <w:rsid w:val="00BE68BD"/>
    <w:rsid w:val="00BE6DF0"/>
    <w:rsid w:val="00BE6F46"/>
    <w:rsid w:val="00BF0D1D"/>
    <w:rsid w:val="00BF0DD7"/>
    <w:rsid w:val="00BF1501"/>
    <w:rsid w:val="00BF29A3"/>
    <w:rsid w:val="00BF2F12"/>
    <w:rsid w:val="00BF344E"/>
    <w:rsid w:val="00BF36E2"/>
    <w:rsid w:val="00BF4543"/>
    <w:rsid w:val="00BF4ACD"/>
    <w:rsid w:val="00BF4AF2"/>
    <w:rsid w:val="00BF4C6E"/>
    <w:rsid w:val="00BF4CFC"/>
    <w:rsid w:val="00BF5C64"/>
    <w:rsid w:val="00BF5E91"/>
    <w:rsid w:val="00BF5F19"/>
    <w:rsid w:val="00BF69E4"/>
    <w:rsid w:val="00BF788D"/>
    <w:rsid w:val="00C00778"/>
    <w:rsid w:val="00C00EE1"/>
    <w:rsid w:val="00C0136E"/>
    <w:rsid w:val="00C02012"/>
    <w:rsid w:val="00C021A0"/>
    <w:rsid w:val="00C024A0"/>
    <w:rsid w:val="00C028CE"/>
    <w:rsid w:val="00C0328E"/>
    <w:rsid w:val="00C03AAA"/>
    <w:rsid w:val="00C03B96"/>
    <w:rsid w:val="00C04A93"/>
    <w:rsid w:val="00C05025"/>
    <w:rsid w:val="00C05519"/>
    <w:rsid w:val="00C056C5"/>
    <w:rsid w:val="00C05A68"/>
    <w:rsid w:val="00C0650F"/>
    <w:rsid w:val="00C06718"/>
    <w:rsid w:val="00C07106"/>
    <w:rsid w:val="00C0726D"/>
    <w:rsid w:val="00C07375"/>
    <w:rsid w:val="00C0737B"/>
    <w:rsid w:val="00C07689"/>
    <w:rsid w:val="00C077A6"/>
    <w:rsid w:val="00C07A40"/>
    <w:rsid w:val="00C07AC4"/>
    <w:rsid w:val="00C07CB8"/>
    <w:rsid w:val="00C07D31"/>
    <w:rsid w:val="00C1053F"/>
    <w:rsid w:val="00C10D5D"/>
    <w:rsid w:val="00C11584"/>
    <w:rsid w:val="00C11595"/>
    <w:rsid w:val="00C1240D"/>
    <w:rsid w:val="00C127B2"/>
    <w:rsid w:val="00C12BDE"/>
    <w:rsid w:val="00C12DEF"/>
    <w:rsid w:val="00C13610"/>
    <w:rsid w:val="00C13E3E"/>
    <w:rsid w:val="00C14211"/>
    <w:rsid w:val="00C14A32"/>
    <w:rsid w:val="00C154D4"/>
    <w:rsid w:val="00C15961"/>
    <w:rsid w:val="00C15B4E"/>
    <w:rsid w:val="00C17352"/>
    <w:rsid w:val="00C175AE"/>
    <w:rsid w:val="00C177F2"/>
    <w:rsid w:val="00C17827"/>
    <w:rsid w:val="00C17AB1"/>
    <w:rsid w:val="00C17B32"/>
    <w:rsid w:val="00C17B94"/>
    <w:rsid w:val="00C17FBE"/>
    <w:rsid w:val="00C20005"/>
    <w:rsid w:val="00C20190"/>
    <w:rsid w:val="00C20244"/>
    <w:rsid w:val="00C209DF"/>
    <w:rsid w:val="00C20D4A"/>
    <w:rsid w:val="00C21156"/>
    <w:rsid w:val="00C2127A"/>
    <w:rsid w:val="00C2131A"/>
    <w:rsid w:val="00C213D4"/>
    <w:rsid w:val="00C21928"/>
    <w:rsid w:val="00C22013"/>
    <w:rsid w:val="00C2205B"/>
    <w:rsid w:val="00C2212A"/>
    <w:rsid w:val="00C222CE"/>
    <w:rsid w:val="00C22BAB"/>
    <w:rsid w:val="00C22DDA"/>
    <w:rsid w:val="00C23129"/>
    <w:rsid w:val="00C23347"/>
    <w:rsid w:val="00C23A06"/>
    <w:rsid w:val="00C23E2B"/>
    <w:rsid w:val="00C24B5D"/>
    <w:rsid w:val="00C25422"/>
    <w:rsid w:val="00C256C3"/>
    <w:rsid w:val="00C25BA7"/>
    <w:rsid w:val="00C25DA3"/>
    <w:rsid w:val="00C26260"/>
    <w:rsid w:val="00C2681A"/>
    <w:rsid w:val="00C26FA5"/>
    <w:rsid w:val="00C272F5"/>
    <w:rsid w:val="00C273E4"/>
    <w:rsid w:val="00C3000A"/>
    <w:rsid w:val="00C3006C"/>
    <w:rsid w:val="00C300DC"/>
    <w:rsid w:val="00C3022D"/>
    <w:rsid w:val="00C30829"/>
    <w:rsid w:val="00C309C4"/>
    <w:rsid w:val="00C3178A"/>
    <w:rsid w:val="00C31C2D"/>
    <w:rsid w:val="00C31E4E"/>
    <w:rsid w:val="00C32342"/>
    <w:rsid w:val="00C32F00"/>
    <w:rsid w:val="00C330B8"/>
    <w:rsid w:val="00C343CD"/>
    <w:rsid w:val="00C347D5"/>
    <w:rsid w:val="00C347DA"/>
    <w:rsid w:val="00C34CB3"/>
    <w:rsid w:val="00C34DCA"/>
    <w:rsid w:val="00C35ABA"/>
    <w:rsid w:val="00C3709E"/>
    <w:rsid w:val="00C37789"/>
    <w:rsid w:val="00C378CD"/>
    <w:rsid w:val="00C37BDD"/>
    <w:rsid w:val="00C4064C"/>
    <w:rsid w:val="00C40F40"/>
    <w:rsid w:val="00C410BD"/>
    <w:rsid w:val="00C41AA4"/>
    <w:rsid w:val="00C41B8E"/>
    <w:rsid w:val="00C4249F"/>
    <w:rsid w:val="00C425BE"/>
    <w:rsid w:val="00C43452"/>
    <w:rsid w:val="00C4462F"/>
    <w:rsid w:val="00C447B9"/>
    <w:rsid w:val="00C45216"/>
    <w:rsid w:val="00C456F2"/>
    <w:rsid w:val="00C46086"/>
    <w:rsid w:val="00C4631C"/>
    <w:rsid w:val="00C46EB7"/>
    <w:rsid w:val="00C47275"/>
    <w:rsid w:val="00C474EF"/>
    <w:rsid w:val="00C477E5"/>
    <w:rsid w:val="00C477F4"/>
    <w:rsid w:val="00C479AE"/>
    <w:rsid w:val="00C479FE"/>
    <w:rsid w:val="00C50121"/>
    <w:rsid w:val="00C50149"/>
    <w:rsid w:val="00C502BC"/>
    <w:rsid w:val="00C50B90"/>
    <w:rsid w:val="00C50B9F"/>
    <w:rsid w:val="00C50D07"/>
    <w:rsid w:val="00C50E8A"/>
    <w:rsid w:val="00C5177F"/>
    <w:rsid w:val="00C5180C"/>
    <w:rsid w:val="00C524CB"/>
    <w:rsid w:val="00C52E17"/>
    <w:rsid w:val="00C530FA"/>
    <w:rsid w:val="00C53531"/>
    <w:rsid w:val="00C544D3"/>
    <w:rsid w:val="00C545E7"/>
    <w:rsid w:val="00C55220"/>
    <w:rsid w:val="00C55240"/>
    <w:rsid w:val="00C55367"/>
    <w:rsid w:val="00C5698D"/>
    <w:rsid w:val="00C56A06"/>
    <w:rsid w:val="00C57767"/>
    <w:rsid w:val="00C57EC1"/>
    <w:rsid w:val="00C60B74"/>
    <w:rsid w:val="00C61094"/>
    <w:rsid w:val="00C617C9"/>
    <w:rsid w:val="00C61B00"/>
    <w:rsid w:val="00C6209D"/>
    <w:rsid w:val="00C626EF"/>
    <w:rsid w:val="00C62B51"/>
    <w:rsid w:val="00C6408B"/>
    <w:rsid w:val="00C64593"/>
    <w:rsid w:val="00C64ACC"/>
    <w:rsid w:val="00C659D9"/>
    <w:rsid w:val="00C65D02"/>
    <w:rsid w:val="00C663DC"/>
    <w:rsid w:val="00C666D4"/>
    <w:rsid w:val="00C6675E"/>
    <w:rsid w:val="00C667FB"/>
    <w:rsid w:val="00C669D0"/>
    <w:rsid w:val="00C66B06"/>
    <w:rsid w:val="00C66E55"/>
    <w:rsid w:val="00C675C9"/>
    <w:rsid w:val="00C6790D"/>
    <w:rsid w:val="00C67F75"/>
    <w:rsid w:val="00C709A2"/>
    <w:rsid w:val="00C70B62"/>
    <w:rsid w:val="00C710D3"/>
    <w:rsid w:val="00C711EB"/>
    <w:rsid w:val="00C71ACA"/>
    <w:rsid w:val="00C71C43"/>
    <w:rsid w:val="00C72373"/>
    <w:rsid w:val="00C72A1F"/>
    <w:rsid w:val="00C72D46"/>
    <w:rsid w:val="00C72DA5"/>
    <w:rsid w:val="00C72EE7"/>
    <w:rsid w:val="00C741B2"/>
    <w:rsid w:val="00C7447B"/>
    <w:rsid w:val="00C74929"/>
    <w:rsid w:val="00C74B74"/>
    <w:rsid w:val="00C74BF7"/>
    <w:rsid w:val="00C74FF4"/>
    <w:rsid w:val="00C75398"/>
    <w:rsid w:val="00C757BB"/>
    <w:rsid w:val="00C75B2C"/>
    <w:rsid w:val="00C75C5E"/>
    <w:rsid w:val="00C75D91"/>
    <w:rsid w:val="00C76250"/>
    <w:rsid w:val="00C76E02"/>
    <w:rsid w:val="00C7718A"/>
    <w:rsid w:val="00C7749D"/>
    <w:rsid w:val="00C778A4"/>
    <w:rsid w:val="00C77C85"/>
    <w:rsid w:val="00C8060E"/>
    <w:rsid w:val="00C813E9"/>
    <w:rsid w:val="00C8162C"/>
    <w:rsid w:val="00C81CCB"/>
    <w:rsid w:val="00C82286"/>
    <w:rsid w:val="00C828D3"/>
    <w:rsid w:val="00C82A9C"/>
    <w:rsid w:val="00C82C4C"/>
    <w:rsid w:val="00C82DDA"/>
    <w:rsid w:val="00C84C8F"/>
    <w:rsid w:val="00C85324"/>
    <w:rsid w:val="00C8578D"/>
    <w:rsid w:val="00C85EEB"/>
    <w:rsid w:val="00C86287"/>
    <w:rsid w:val="00C86630"/>
    <w:rsid w:val="00C86EDD"/>
    <w:rsid w:val="00C87AB1"/>
    <w:rsid w:val="00C87BA3"/>
    <w:rsid w:val="00C9083F"/>
    <w:rsid w:val="00C90A86"/>
    <w:rsid w:val="00C912B6"/>
    <w:rsid w:val="00C9139D"/>
    <w:rsid w:val="00C916C8"/>
    <w:rsid w:val="00C91B80"/>
    <w:rsid w:val="00C91B85"/>
    <w:rsid w:val="00C9228F"/>
    <w:rsid w:val="00C92A75"/>
    <w:rsid w:val="00C93640"/>
    <w:rsid w:val="00C93E8D"/>
    <w:rsid w:val="00C93F8C"/>
    <w:rsid w:val="00C9470C"/>
    <w:rsid w:val="00C947EA"/>
    <w:rsid w:val="00C94BAE"/>
    <w:rsid w:val="00C94CC3"/>
    <w:rsid w:val="00C94DF2"/>
    <w:rsid w:val="00C9503F"/>
    <w:rsid w:val="00C951AC"/>
    <w:rsid w:val="00C95A8D"/>
    <w:rsid w:val="00C95E7D"/>
    <w:rsid w:val="00C95EF1"/>
    <w:rsid w:val="00C964E6"/>
    <w:rsid w:val="00C96655"/>
    <w:rsid w:val="00C96945"/>
    <w:rsid w:val="00C96AE5"/>
    <w:rsid w:val="00C9782B"/>
    <w:rsid w:val="00C979F7"/>
    <w:rsid w:val="00CA049D"/>
    <w:rsid w:val="00CA099C"/>
    <w:rsid w:val="00CA15D0"/>
    <w:rsid w:val="00CA49DC"/>
    <w:rsid w:val="00CA4F36"/>
    <w:rsid w:val="00CA5233"/>
    <w:rsid w:val="00CA5235"/>
    <w:rsid w:val="00CA59CC"/>
    <w:rsid w:val="00CA5C86"/>
    <w:rsid w:val="00CA5FFD"/>
    <w:rsid w:val="00CA6073"/>
    <w:rsid w:val="00CA6646"/>
    <w:rsid w:val="00CA6840"/>
    <w:rsid w:val="00CA6E4B"/>
    <w:rsid w:val="00CA6FF2"/>
    <w:rsid w:val="00CA7342"/>
    <w:rsid w:val="00CA79D8"/>
    <w:rsid w:val="00CB062E"/>
    <w:rsid w:val="00CB0E04"/>
    <w:rsid w:val="00CB1101"/>
    <w:rsid w:val="00CB13F4"/>
    <w:rsid w:val="00CB1E59"/>
    <w:rsid w:val="00CB1E75"/>
    <w:rsid w:val="00CB23A7"/>
    <w:rsid w:val="00CB26C0"/>
    <w:rsid w:val="00CB2917"/>
    <w:rsid w:val="00CB30FE"/>
    <w:rsid w:val="00CB3AE0"/>
    <w:rsid w:val="00CB3B13"/>
    <w:rsid w:val="00CB4C79"/>
    <w:rsid w:val="00CB4D3B"/>
    <w:rsid w:val="00CB58E8"/>
    <w:rsid w:val="00CB612D"/>
    <w:rsid w:val="00CB6412"/>
    <w:rsid w:val="00CB64DF"/>
    <w:rsid w:val="00CB6736"/>
    <w:rsid w:val="00CB6FA7"/>
    <w:rsid w:val="00CB7CA7"/>
    <w:rsid w:val="00CB7EFF"/>
    <w:rsid w:val="00CC052E"/>
    <w:rsid w:val="00CC07C7"/>
    <w:rsid w:val="00CC1834"/>
    <w:rsid w:val="00CC1EFF"/>
    <w:rsid w:val="00CC21FF"/>
    <w:rsid w:val="00CC2578"/>
    <w:rsid w:val="00CC2A5C"/>
    <w:rsid w:val="00CC2E54"/>
    <w:rsid w:val="00CC3A95"/>
    <w:rsid w:val="00CC3F1C"/>
    <w:rsid w:val="00CC3F9A"/>
    <w:rsid w:val="00CC4BBE"/>
    <w:rsid w:val="00CC54FD"/>
    <w:rsid w:val="00CC56A4"/>
    <w:rsid w:val="00CC62B4"/>
    <w:rsid w:val="00CC63BE"/>
    <w:rsid w:val="00CC64CD"/>
    <w:rsid w:val="00CC6CDF"/>
    <w:rsid w:val="00CC6EBA"/>
    <w:rsid w:val="00CC76B8"/>
    <w:rsid w:val="00CC793A"/>
    <w:rsid w:val="00CC7BCB"/>
    <w:rsid w:val="00CD082A"/>
    <w:rsid w:val="00CD17A1"/>
    <w:rsid w:val="00CD19C3"/>
    <w:rsid w:val="00CD1D22"/>
    <w:rsid w:val="00CD1D70"/>
    <w:rsid w:val="00CD2177"/>
    <w:rsid w:val="00CD23B4"/>
    <w:rsid w:val="00CD273D"/>
    <w:rsid w:val="00CD277C"/>
    <w:rsid w:val="00CD2BB5"/>
    <w:rsid w:val="00CD35A5"/>
    <w:rsid w:val="00CD3AEE"/>
    <w:rsid w:val="00CD3FDB"/>
    <w:rsid w:val="00CD44C3"/>
    <w:rsid w:val="00CD4626"/>
    <w:rsid w:val="00CD484D"/>
    <w:rsid w:val="00CD4AF0"/>
    <w:rsid w:val="00CD4BBA"/>
    <w:rsid w:val="00CD4C3D"/>
    <w:rsid w:val="00CD4DD0"/>
    <w:rsid w:val="00CD54F9"/>
    <w:rsid w:val="00CD5990"/>
    <w:rsid w:val="00CD5D30"/>
    <w:rsid w:val="00CD6D0C"/>
    <w:rsid w:val="00CD7557"/>
    <w:rsid w:val="00CD778D"/>
    <w:rsid w:val="00CE066B"/>
    <w:rsid w:val="00CE09A2"/>
    <w:rsid w:val="00CE0C32"/>
    <w:rsid w:val="00CE1284"/>
    <w:rsid w:val="00CE16C9"/>
    <w:rsid w:val="00CE2384"/>
    <w:rsid w:val="00CE23D4"/>
    <w:rsid w:val="00CE2A5B"/>
    <w:rsid w:val="00CE3B13"/>
    <w:rsid w:val="00CE3BD5"/>
    <w:rsid w:val="00CE3E1B"/>
    <w:rsid w:val="00CE4321"/>
    <w:rsid w:val="00CE452E"/>
    <w:rsid w:val="00CE4B14"/>
    <w:rsid w:val="00CE5AC7"/>
    <w:rsid w:val="00CE6276"/>
    <w:rsid w:val="00CE65F6"/>
    <w:rsid w:val="00CE6D70"/>
    <w:rsid w:val="00CE7333"/>
    <w:rsid w:val="00CE733C"/>
    <w:rsid w:val="00CE79A5"/>
    <w:rsid w:val="00CF03C2"/>
    <w:rsid w:val="00CF058E"/>
    <w:rsid w:val="00CF0F41"/>
    <w:rsid w:val="00CF1340"/>
    <w:rsid w:val="00CF160C"/>
    <w:rsid w:val="00CF161C"/>
    <w:rsid w:val="00CF16F4"/>
    <w:rsid w:val="00CF19CE"/>
    <w:rsid w:val="00CF1B7A"/>
    <w:rsid w:val="00CF264D"/>
    <w:rsid w:val="00CF28EE"/>
    <w:rsid w:val="00CF297B"/>
    <w:rsid w:val="00CF3126"/>
    <w:rsid w:val="00CF4C0E"/>
    <w:rsid w:val="00CF4E80"/>
    <w:rsid w:val="00CF4EAE"/>
    <w:rsid w:val="00CF5477"/>
    <w:rsid w:val="00CF581C"/>
    <w:rsid w:val="00CF5F1A"/>
    <w:rsid w:val="00CF7084"/>
    <w:rsid w:val="00CF717F"/>
    <w:rsid w:val="00CF7587"/>
    <w:rsid w:val="00CF7E94"/>
    <w:rsid w:val="00D00375"/>
    <w:rsid w:val="00D00607"/>
    <w:rsid w:val="00D006FB"/>
    <w:rsid w:val="00D00DC9"/>
    <w:rsid w:val="00D01116"/>
    <w:rsid w:val="00D01B23"/>
    <w:rsid w:val="00D03A05"/>
    <w:rsid w:val="00D03AD9"/>
    <w:rsid w:val="00D03BE3"/>
    <w:rsid w:val="00D0454C"/>
    <w:rsid w:val="00D04FFE"/>
    <w:rsid w:val="00D0511E"/>
    <w:rsid w:val="00D056AE"/>
    <w:rsid w:val="00D05B13"/>
    <w:rsid w:val="00D06C86"/>
    <w:rsid w:val="00D073AB"/>
    <w:rsid w:val="00D07401"/>
    <w:rsid w:val="00D1080F"/>
    <w:rsid w:val="00D10B61"/>
    <w:rsid w:val="00D10E07"/>
    <w:rsid w:val="00D11369"/>
    <w:rsid w:val="00D118B3"/>
    <w:rsid w:val="00D11C2E"/>
    <w:rsid w:val="00D1267C"/>
    <w:rsid w:val="00D12C87"/>
    <w:rsid w:val="00D131EC"/>
    <w:rsid w:val="00D132DC"/>
    <w:rsid w:val="00D13772"/>
    <w:rsid w:val="00D1400C"/>
    <w:rsid w:val="00D14A18"/>
    <w:rsid w:val="00D14D3A"/>
    <w:rsid w:val="00D15E36"/>
    <w:rsid w:val="00D16162"/>
    <w:rsid w:val="00D16A9C"/>
    <w:rsid w:val="00D16C03"/>
    <w:rsid w:val="00D16E63"/>
    <w:rsid w:val="00D173AC"/>
    <w:rsid w:val="00D1777A"/>
    <w:rsid w:val="00D17CC8"/>
    <w:rsid w:val="00D17D1C"/>
    <w:rsid w:val="00D203EE"/>
    <w:rsid w:val="00D20411"/>
    <w:rsid w:val="00D208DF"/>
    <w:rsid w:val="00D20C8F"/>
    <w:rsid w:val="00D219E9"/>
    <w:rsid w:val="00D21A1F"/>
    <w:rsid w:val="00D21F78"/>
    <w:rsid w:val="00D2246C"/>
    <w:rsid w:val="00D23109"/>
    <w:rsid w:val="00D2343E"/>
    <w:rsid w:val="00D23974"/>
    <w:rsid w:val="00D23C75"/>
    <w:rsid w:val="00D242C7"/>
    <w:rsid w:val="00D257F5"/>
    <w:rsid w:val="00D26629"/>
    <w:rsid w:val="00D26BD9"/>
    <w:rsid w:val="00D26FE9"/>
    <w:rsid w:val="00D27850"/>
    <w:rsid w:val="00D279D2"/>
    <w:rsid w:val="00D27BA0"/>
    <w:rsid w:val="00D27BBA"/>
    <w:rsid w:val="00D3052F"/>
    <w:rsid w:val="00D305B4"/>
    <w:rsid w:val="00D30CBF"/>
    <w:rsid w:val="00D30DCC"/>
    <w:rsid w:val="00D3160D"/>
    <w:rsid w:val="00D317DA"/>
    <w:rsid w:val="00D31FD4"/>
    <w:rsid w:val="00D32672"/>
    <w:rsid w:val="00D333DE"/>
    <w:rsid w:val="00D3349C"/>
    <w:rsid w:val="00D3390A"/>
    <w:rsid w:val="00D339E9"/>
    <w:rsid w:val="00D33A17"/>
    <w:rsid w:val="00D34440"/>
    <w:rsid w:val="00D34739"/>
    <w:rsid w:val="00D351EB"/>
    <w:rsid w:val="00D36698"/>
    <w:rsid w:val="00D37AAB"/>
    <w:rsid w:val="00D402E7"/>
    <w:rsid w:val="00D40721"/>
    <w:rsid w:val="00D40DD0"/>
    <w:rsid w:val="00D40E01"/>
    <w:rsid w:val="00D411D7"/>
    <w:rsid w:val="00D4130A"/>
    <w:rsid w:val="00D42673"/>
    <w:rsid w:val="00D4340F"/>
    <w:rsid w:val="00D43658"/>
    <w:rsid w:val="00D4391D"/>
    <w:rsid w:val="00D4465E"/>
    <w:rsid w:val="00D44FAB"/>
    <w:rsid w:val="00D4534D"/>
    <w:rsid w:val="00D45479"/>
    <w:rsid w:val="00D4624F"/>
    <w:rsid w:val="00D46C42"/>
    <w:rsid w:val="00D46C8F"/>
    <w:rsid w:val="00D46F4D"/>
    <w:rsid w:val="00D47397"/>
    <w:rsid w:val="00D47EEE"/>
    <w:rsid w:val="00D502A8"/>
    <w:rsid w:val="00D502D9"/>
    <w:rsid w:val="00D5067E"/>
    <w:rsid w:val="00D50B6C"/>
    <w:rsid w:val="00D51379"/>
    <w:rsid w:val="00D51653"/>
    <w:rsid w:val="00D5196C"/>
    <w:rsid w:val="00D51E0D"/>
    <w:rsid w:val="00D529CF"/>
    <w:rsid w:val="00D52F3C"/>
    <w:rsid w:val="00D531FB"/>
    <w:rsid w:val="00D53549"/>
    <w:rsid w:val="00D53882"/>
    <w:rsid w:val="00D53C10"/>
    <w:rsid w:val="00D53E7F"/>
    <w:rsid w:val="00D5408E"/>
    <w:rsid w:val="00D542D4"/>
    <w:rsid w:val="00D545C8"/>
    <w:rsid w:val="00D54E86"/>
    <w:rsid w:val="00D54FC7"/>
    <w:rsid w:val="00D55305"/>
    <w:rsid w:val="00D55A7C"/>
    <w:rsid w:val="00D569AB"/>
    <w:rsid w:val="00D56A0F"/>
    <w:rsid w:val="00D56FCF"/>
    <w:rsid w:val="00D5756B"/>
    <w:rsid w:val="00D57680"/>
    <w:rsid w:val="00D576F0"/>
    <w:rsid w:val="00D57B63"/>
    <w:rsid w:val="00D57EA0"/>
    <w:rsid w:val="00D57EC4"/>
    <w:rsid w:val="00D6073F"/>
    <w:rsid w:val="00D60D78"/>
    <w:rsid w:val="00D61118"/>
    <w:rsid w:val="00D61308"/>
    <w:rsid w:val="00D6178A"/>
    <w:rsid w:val="00D61BE8"/>
    <w:rsid w:val="00D61CA0"/>
    <w:rsid w:val="00D61DD8"/>
    <w:rsid w:val="00D61E10"/>
    <w:rsid w:val="00D622FF"/>
    <w:rsid w:val="00D63153"/>
    <w:rsid w:val="00D637EB"/>
    <w:rsid w:val="00D63962"/>
    <w:rsid w:val="00D63D6A"/>
    <w:rsid w:val="00D641A9"/>
    <w:rsid w:val="00D64922"/>
    <w:rsid w:val="00D64DEC"/>
    <w:rsid w:val="00D6567D"/>
    <w:rsid w:val="00D6582E"/>
    <w:rsid w:val="00D6592A"/>
    <w:rsid w:val="00D659D9"/>
    <w:rsid w:val="00D659F4"/>
    <w:rsid w:val="00D65A42"/>
    <w:rsid w:val="00D662F7"/>
    <w:rsid w:val="00D66D9C"/>
    <w:rsid w:val="00D66F78"/>
    <w:rsid w:val="00D67127"/>
    <w:rsid w:val="00D67AE0"/>
    <w:rsid w:val="00D67B44"/>
    <w:rsid w:val="00D67CEA"/>
    <w:rsid w:val="00D67F4C"/>
    <w:rsid w:val="00D70A58"/>
    <w:rsid w:val="00D715DB"/>
    <w:rsid w:val="00D717DF"/>
    <w:rsid w:val="00D71A6C"/>
    <w:rsid w:val="00D71B61"/>
    <w:rsid w:val="00D71BCE"/>
    <w:rsid w:val="00D72D05"/>
    <w:rsid w:val="00D72E9B"/>
    <w:rsid w:val="00D73402"/>
    <w:rsid w:val="00D73A06"/>
    <w:rsid w:val="00D740A6"/>
    <w:rsid w:val="00D745D1"/>
    <w:rsid w:val="00D7495C"/>
    <w:rsid w:val="00D75A7F"/>
    <w:rsid w:val="00D75AEA"/>
    <w:rsid w:val="00D76121"/>
    <w:rsid w:val="00D76B27"/>
    <w:rsid w:val="00D76D90"/>
    <w:rsid w:val="00D77456"/>
    <w:rsid w:val="00D77CB4"/>
    <w:rsid w:val="00D80ED3"/>
    <w:rsid w:val="00D81403"/>
    <w:rsid w:val="00D81608"/>
    <w:rsid w:val="00D81666"/>
    <w:rsid w:val="00D8166F"/>
    <w:rsid w:val="00D8194E"/>
    <w:rsid w:val="00D822C4"/>
    <w:rsid w:val="00D8289F"/>
    <w:rsid w:val="00D82EBC"/>
    <w:rsid w:val="00D83496"/>
    <w:rsid w:val="00D84497"/>
    <w:rsid w:val="00D8462C"/>
    <w:rsid w:val="00D84996"/>
    <w:rsid w:val="00D849B2"/>
    <w:rsid w:val="00D84A6E"/>
    <w:rsid w:val="00D84CF9"/>
    <w:rsid w:val="00D84F66"/>
    <w:rsid w:val="00D85C71"/>
    <w:rsid w:val="00D861A1"/>
    <w:rsid w:val="00D86790"/>
    <w:rsid w:val="00D87514"/>
    <w:rsid w:val="00D87613"/>
    <w:rsid w:val="00D87786"/>
    <w:rsid w:val="00D87AFB"/>
    <w:rsid w:val="00D87B10"/>
    <w:rsid w:val="00D9053D"/>
    <w:rsid w:val="00D90D38"/>
    <w:rsid w:val="00D90E56"/>
    <w:rsid w:val="00D9132B"/>
    <w:rsid w:val="00D91956"/>
    <w:rsid w:val="00D92865"/>
    <w:rsid w:val="00D93458"/>
    <w:rsid w:val="00D9380B"/>
    <w:rsid w:val="00D93EA6"/>
    <w:rsid w:val="00D94387"/>
    <w:rsid w:val="00D953AE"/>
    <w:rsid w:val="00D95632"/>
    <w:rsid w:val="00D96512"/>
    <w:rsid w:val="00D96920"/>
    <w:rsid w:val="00D96A50"/>
    <w:rsid w:val="00D97B8B"/>
    <w:rsid w:val="00DA0139"/>
    <w:rsid w:val="00DA01B3"/>
    <w:rsid w:val="00DA0EDA"/>
    <w:rsid w:val="00DA11B0"/>
    <w:rsid w:val="00DA1278"/>
    <w:rsid w:val="00DA16A5"/>
    <w:rsid w:val="00DA1B15"/>
    <w:rsid w:val="00DA1B4D"/>
    <w:rsid w:val="00DA1B68"/>
    <w:rsid w:val="00DA21EB"/>
    <w:rsid w:val="00DA2641"/>
    <w:rsid w:val="00DA3332"/>
    <w:rsid w:val="00DA3643"/>
    <w:rsid w:val="00DA57A4"/>
    <w:rsid w:val="00DA5F71"/>
    <w:rsid w:val="00DA674A"/>
    <w:rsid w:val="00DA68B2"/>
    <w:rsid w:val="00DA6FD1"/>
    <w:rsid w:val="00DA71A0"/>
    <w:rsid w:val="00DA735C"/>
    <w:rsid w:val="00DA7689"/>
    <w:rsid w:val="00DA7A89"/>
    <w:rsid w:val="00DA7F8F"/>
    <w:rsid w:val="00DB0A28"/>
    <w:rsid w:val="00DB1ADE"/>
    <w:rsid w:val="00DB1BA5"/>
    <w:rsid w:val="00DB1F39"/>
    <w:rsid w:val="00DB2080"/>
    <w:rsid w:val="00DB2837"/>
    <w:rsid w:val="00DB2D05"/>
    <w:rsid w:val="00DB2DA3"/>
    <w:rsid w:val="00DB2EDA"/>
    <w:rsid w:val="00DB3503"/>
    <w:rsid w:val="00DB36CC"/>
    <w:rsid w:val="00DB3B47"/>
    <w:rsid w:val="00DB3C71"/>
    <w:rsid w:val="00DB3DC3"/>
    <w:rsid w:val="00DB401C"/>
    <w:rsid w:val="00DB418A"/>
    <w:rsid w:val="00DB50A4"/>
    <w:rsid w:val="00DB5996"/>
    <w:rsid w:val="00DB5A34"/>
    <w:rsid w:val="00DB5F84"/>
    <w:rsid w:val="00DB6F8B"/>
    <w:rsid w:val="00DB745F"/>
    <w:rsid w:val="00DB7840"/>
    <w:rsid w:val="00DB7EBA"/>
    <w:rsid w:val="00DC00EA"/>
    <w:rsid w:val="00DC011E"/>
    <w:rsid w:val="00DC07A6"/>
    <w:rsid w:val="00DC0A1E"/>
    <w:rsid w:val="00DC0EB7"/>
    <w:rsid w:val="00DC1531"/>
    <w:rsid w:val="00DC162A"/>
    <w:rsid w:val="00DC1CA1"/>
    <w:rsid w:val="00DC1D05"/>
    <w:rsid w:val="00DC21FD"/>
    <w:rsid w:val="00DC2212"/>
    <w:rsid w:val="00DC2316"/>
    <w:rsid w:val="00DC262E"/>
    <w:rsid w:val="00DC2E77"/>
    <w:rsid w:val="00DC31CF"/>
    <w:rsid w:val="00DC3476"/>
    <w:rsid w:val="00DC458B"/>
    <w:rsid w:val="00DC4B29"/>
    <w:rsid w:val="00DC5264"/>
    <w:rsid w:val="00DC5957"/>
    <w:rsid w:val="00DC5A73"/>
    <w:rsid w:val="00DC5D6C"/>
    <w:rsid w:val="00DC5EBD"/>
    <w:rsid w:val="00DC67B2"/>
    <w:rsid w:val="00DC6821"/>
    <w:rsid w:val="00DC6D3F"/>
    <w:rsid w:val="00DC7147"/>
    <w:rsid w:val="00DC754E"/>
    <w:rsid w:val="00DC76E1"/>
    <w:rsid w:val="00DC779E"/>
    <w:rsid w:val="00DC7849"/>
    <w:rsid w:val="00DC7890"/>
    <w:rsid w:val="00DC7F9D"/>
    <w:rsid w:val="00DC7FF5"/>
    <w:rsid w:val="00DD0220"/>
    <w:rsid w:val="00DD0D1F"/>
    <w:rsid w:val="00DD11A6"/>
    <w:rsid w:val="00DD18FD"/>
    <w:rsid w:val="00DD207C"/>
    <w:rsid w:val="00DD22A5"/>
    <w:rsid w:val="00DD2C40"/>
    <w:rsid w:val="00DD33D2"/>
    <w:rsid w:val="00DD386D"/>
    <w:rsid w:val="00DD3B42"/>
    <w:rsid w:val="00DD4200"/>
    <w:rsid w:val="00DD436C"/>
    <w:rsid w:val="00DD43D1"/>
    <w:rsid w:val="00DD45E7"/>
    <w:rsid w:val="00DD492A"/>
    <w:rsid w:val="00DD4CA9"/>
    <w:rsid w:val="00DD4DEC"/>
    <w:rsid w:val="00DD51DE"/>
    <w:rsid w:val="00DD5419"/>
    <w:rsid w:val="00DD588A"/>
    <w:rsid w:val="00DD61F2"/>
    <w:rsid w:val="00DD62FB"/>
    <w:rsid w:val="00DD6304"/>
    <w:rsid w:val="00DD6C0F"/>
    <w:rsid w:val="00DD6C39"/>
    <w:rsid w:val="00DD6CF8"/>
    <w:rsid w:val="00DD7281"/>
    <w:rsid w:val="00DE017F"/>
    <w:rsid w:val="00DE0276"/>
    <w:rsid w:val="00DE02DE"/>
    <w:rsid w:val="00DE07E9"/>
    <w:rsid w:val="00DE1151"/>
    <w:rsid w:val="00DE1280"/>
    <w:rsid w:val="00DE2C60"/>
    <w:rsid w:val="00DE32E0"/>
    <w:rsid w:val="00DE39A8"/>
    <w:rsid w:val="00DE413D"/>
    <w:rsid w:val="00DE46A4"/>
    <w:rsid w:val="00DE470D"/>
    <w:rsid w:val="00DE48C0"/>
    <w:rsid w:val="00DE4FAA"/>
    <w:rsid w:val="00DE4FDD"/>
    <w:rsid w:val="00DE5358"/>
    <w:rsid w:val="00DE598B"/>
    <w:rsid w:val="00DE5A78"/>
    <w:rsid w:val="00DE6604"/>
    <w:rsid w:val="00DE699E"/>
    <w:rsid w:val="00DE69F6"/>
    <w:rsid w:val="00DE702F"/>
    <w:rsid w:val="00DE727E"/>
    <w:rsid w:val="00DE7915"/>
    <w:rsid w:val="00DE7BEE"/>
    <w:rsid w:val="00DF0414"/>
    <w:rsid w:val="00DF0530"/>
    <w:rsid w:val="00DF0CC6"/>
    <w:rsid w:val="00DF0F46"/>
    <w:rsid w:val="00DF16A0"/>
    <w:rsid w:val="00DF1A75"/>
    <w:rsid w:val="00DF2078"/>
    <w:rsid w:val="00DF2A6A"/>
    <w:rsid w:val="00DF3C71"/>
    <w:rsid w:val="00DF3D07"/>
    <w:rsid w:val="00DF43AB"/>
    <w:rsid w:val="00DF43F3"/>
    <w:rsid w:val="00DF492F"/>
    <w:rsid w:val="00DF5357"/>
    <w:rsid w:val="00DF581E"/>
    <w:rsid w:val="00DF5FED"/>
    <w:rsid w:val="00DF66FF"/>
    <w:rsid w:val="00DF67E3"/>
    <w:rsid w:val="00DF6969"/>
    <w:rsid w:val="00DF7CFB"/>
    <w:rsid w:val="00E002C2"/>
    <w:rsid w:val="00E0059B"/>
    <w:rsid w:val="00E00765"/>
    <w:rsid w:val="00E00A19"/>
    <w:rsid w:val="00E00B4C"/>
    <w:rsid w:val="00E01233"/>
    <w:rsid w:val="00E0125A"/>
    <w:rsid w:val="00E015A5"/>
    <w:rsid w:val="00E01657"/>
    <w:rsid w:val="00E01B7A"/>
    <w:rsid w:val="00E02208"/>
    <w:rsid w:val="00E025B9"/>
    <w:rsid w:val="00E026D1"/>
    <w:rsid w:val="00E02B0F"/>
    <w:rsid w:val="00E03C6F"/>
    <w:rsid w:val="00E03D10"/>
    <w:rsid w:val="00E04667"/>
    <w:rsid w:val="00E047C0"/>
    <w:rsid w:val="00E056DB"/>
    <w:rsid w:val="00E05B29"/>
    <w:rsid w:val="00E05F1F"/>
    <w:rsid w:val="00E05FF9"/>
    <w:rsid w:val="00E0686C"/>
    <w:rsid w:val="00E07F3E"/>
    <w:rsid w:val="00E10B1E"/>
    <w:rsid w:val="00E1194D"/>
    <w:rsid w:val="00E11E0D"/>
    <w:rsid w:val="00E132F7"/>
    <w:rsid w:val="00E13423"/>
    <w:rsid w:val="00E13733"/>
    <w:rsid w:val="00E14962"/>
    <w:rsid w:val="00E1497D"/>
    <w:rsid w:val="00E14AD5"/>
    <w:rsid w:val="00E163AC"/>
    <w:rsid w:val="00E167AB"/>
    <w:rsid w:val="00E16964"/>
    <w:rsid w:val="00E1715E"/>
    <w:rsid w:val="00E177CC"/>
    <w:rsid w:val="00E17846"/>
    <w:rsid w:val="00E179CB"/>
    <w:rsid w:val="00E20705"/>
    <w:rsid w:val="00E20BDA"/>
    <w:rsid w:val="00E2126B"/>
    <w:rsid w:val="00E21461"/>
    <w:rsid w:val="00E21BDD"/>
    <w:rsid w:val="00E22583"/>
    <w:rsid w:val="00E22927"/>
    <w:rsid w:val="00E23213"/>
    <w:rsid w:val="00E2336D"/>
    <w:rsid w:val="00E23472"/>
    <w:rsid w:val="00E24187"/>
    <w:rsid w:val="00E243B1"/>
    <w:rsid w:val="00E24B4B"/>
    <w:rsid w:val="00E2539C"/>
    <w:rsid w:val="00E2604C"/>
    <w:rsid w:val="00E26214"/>
    <w:rsid w:val="00E26679"/>
    <w:rsid w:val="00E27194"/>
    <w:rsid w:val="00E27307"/>
    <w:rsid w:val="00E27459"/>
    <w:rsid w:val="00E3161E"/>
    <w:rsid w:val="00E31FE5"/>
    <w:rsid w:val="00E32021"/>
    <w:rsid w:val="00E321F5"/>
    <w:rsid w:val="00E32273"/>
    <w:rsid w:val="00E3278E"/>
    <w:rsid w:val="00E329A6"/>
    <w:rsid w:val="00E32ACD"/>
    <w:rsid w:val="00E32C4D"/>
    <w:rsid w:val="00E32D7D"/>
    <w:rsid w:val="00E32D88"/>
    <w:rsid w:val="00E3357C"/>
    <w:rsid w:val="00E34140"/>
    <w:rsid w:val="00E34249"/>
    <w:rsid w:val="00E345AC"/>
    <w:rsid w:val="00E35239"/>
    <w:rsid w:val="00E35D95"/>
    <w:rsid w:val="00E36B33"/>
    <w:rsid w:val="00E36BCE"/>
    <w:rsid w:val="00E37B01"/>
    <w:rsid w:val="00E37E1F"/>
    <w:rsid w:val="00E41453"/>
    <w:rsid w:val="00E4170F"/>
    <w:rsid w:val="00E41BA1"/>
    <w:rsid w:val="00E41CD0"/>
    <w:rsid w:val="00E41CD8"/>
    <w:rsid w:val="00E41FAB"/>
    <w:rsid w:val="00E42009"/>
    <w:rsid w:val="00E420ED"/>
    <w:rsid w:val="00E42206"/>
    <w:rsid w:val="00E42522"/>
    <w:rsid w:val="00E42A8B"/>
    <w:rsid w:val="00E44107"/>
    <w:rsid w:val="00E442D3"/>
    <w:rsid w:val="00E444F5"/>
    <w:rsid w:val="00E448B6"/>
    <w:rsid w:val="00E44A5F"/>
    <w:rsid w:val="00E44DAF"/>
    <w:rsid w:val="00E45EA8"/>
    <w:rsid w:val="00E462B9"/>
    <w:rsid w:val="00E46455"/>
    <w:rsid w:val="00E464F5"/>
    <w:rsid w:val="00E46C01"/>
    <w:rsid w:val="00E46C76"/>
    <w:rsid w:val="00E47229"/>
    <w:rsid w:val="00E47585"/>
    <w:rsid w:val="00E47CFA"/>
    <w:rsid w:val="00E47DCA"/>
    <w:rsid w:val="00E507BA"/>
    <w:rsid w:val="00E509BA"/>
    <w:rsid w:val="00E50A05"/>
    <w:rsid w:val="00E50DC4"/>
    <w:rsid w:val="00E510AA"/>
    <w:rsid w:val="00E510FB"/>
    <w:rsid w:val="00E51A84"/>
    <w:rsid w:val="00E51D74"/>
    <w:rsid w:val="00E52045"/>
    <w:rsid w:val="00E520AF"/>
    <w:rsid w:val="00E52158"/>
    <w:rsid w:val="00E52FE4"/>
    <w:rsid w:val="00E530C9"/>
    <w:rsid w:val="00E53CD6"/>
    <w:rsid w:val="00E547AB"/>
    <w:rsid w:val="00E548BC"/>
    <w:rsid w:val="00E5496C"/>
    <w:rsid w:val="00E54B44"/>
    <w:rsid w:val="00E54C1F"/>
    <w:rsid w:val="00E54C49"/>
    <w:rsid w:val="00E54E9F"/>
    <w:rsid w:val="00E551B4"/>
    <w:rsid w:val="00E56836"/>
    <w:rsid w:val="00E56E6A"/>
    <w:rsid w:val="00E57652"/>
    <w:rsid w:val="00E5770D"/>
    <w:rsid w:val="00E60A41"/>
    <w:rsid w:val="00E60B49"/>
    <w:rsid w:val="00E61469"/>
    <w:rsid w:val="00E618B8"/>
    <w:rsid w:val="00E61DE4"/>
    <w:rsid w:val="00E62A5A"/>
    <w:rsid w:val="00E63C36"/>
    <w:rsid w:val="00E64058"/>
    <w:rsid w:val="00E640A0"/>
    <w:rsid w:val="00E649A8"/>
    <w:rsid w:val="00E64C7F"/>
    <w:rsid w:val="00E65BDC"/>
    <w:rsid w:val="00E6624C"/>
    <w:rsid w:val="00E67506"/>
    <w:rsid w:val="00E67A8F"/>
    <w:rsid w:val="00E70053"/>
    <w:rsid w:val="00E7010B"/>
    <w:rsid w:val="00E70205"/>
    <w:rsid w:val="00E70DBC"/>
    <w:rsid w:val="00E7101A"/>
    <w:rsid w:val="00E711C2"/>
    <w:rsid w:val="00E71BED"/>
    <w:rsid w:val="00E721EC"/>
    <w:rsid w:val="00E72449"/>
    <w:rsid w:val="00E73E13"/>
    <w:rsid w:val="00E73E25"/>
    <w:rsid w:val="00E74692"/>
    <w:rsid w:val="00E7475C"/>
    <w:rsid w:val="00E748CD"/>
    <w:rsid w:val="00E74FB3"/>
    <w:rsid w:val="00E7623B"/>
    <w:rsid w:val="00E76B91"/>
    <w:rsid w:val="00E774F4"/>
    <w:rsid w:val="00E77559"/>
    <w:rsid w:val="00E7765F"/>
    <w:rsid w:val="00E77E00"/>
    <w:rsid w:val="00E8038C"/>
    <w:rsid w:val="00E80441"/>
    <w:rsid w:val="00E80C0D"/>
    <w:rsid w:val="00E80F63"/>
    <w:rsid w:val="00E81214"/>
    <w:rsid w:val="00E815E9"/>
    <w:rsid w:val="00E82954"/>
    <w:rsid w:val="00E82C17"/>
    <w:rsid w:val="00E82C43"/>
    <w:rsid w:val="00E830E2"/>
    <w:rsid w:val="00E83175"/>
    <w:rsid w:val="00E846F4"/>
    <w:rsid w:val="00E849ED"/>
    <w:rsid w:val="00E84A8E"/>
    <w:rsid w:val="00E850E0"/>
    <w:rsid w:val="00E851DA"/>
    <w:rsid w:val="00E85FF0"/>
    <w:rsid w:val="00E8626D"/>
    <w:rsid w:val="00E86465"/>
    <w:rsid w:val="00E867CE"/>
    <w:rsid w:val="00E86890"/>
    <w:rsid w:val="00E86AF1"/>
    <w:rsid w:val="00E87BE0"/>
    <w:rsid w:val="00E87E29"/>
    <w:rsid w:val="00E908E1"/>
    <w:rsid w:val="00E9124F"/>
    <w:rsid w:val="00E91585"/>
    <w:rsid w:val="00E9166A"/>
    <w:rsid w:val="00E91CF5"/>
    <w:rsid w:val="00E929A8"/>
    <w:rsid w:val="00E929CF"/>
    <w:rsid w:val="00E92C5F"/>
    <w:rsid w:val="00E92CBB"/>
    <w:rsid w:val="00E92F44"/>
    <w:rsid w:val="00E92F98"/>
    <w:rsid w:val="00E938E6"/>
    <w:rsid w:val="00E93941"/>
    <w:rsid w:val="00E949A1"/>
    <w:rsid w:val="00E95196"/>
    <w:rsid w:val="00E95BD7"/>
    <w:rsid w:val="00E95E56"/>
    <w:rsid w:val="00E96DCB"/>
    <w:rsid w:val="00EA03EF"/>
    <w:rsid w:val="00EA0731"/>
    <w:rsid w:val="00EA0BDA"/>
    <w:rsid w:val="00EA141C"/>
    <w:rsid w:val="00EA1599"/>
    <w:rsid w:val="00EA1657"/>
    <w:rsid w:val="00EA25FC"/>
    <w:rsid w:val="00EA28D2"/>
    <w:rsid w:val="00EA3225"/>
    <w:rsid w:val="00EA416C"/>
    <w:rsid w:val="00EA58A5"/>
    <w:rsid w:val="00EA5B44"/>
    <w:rsid w:val="00EA5FE7"/>
    <w:rsid w:val="00EA674C"/>
    <w:rsid w:val="00EA6A25"/>
    <w:rsid w:val="00EA6C79"/>
    <w:rsid w:val="00EA6CE5"/>
    <w:rsid w:val="00EA6D93"/>
    <w:rsid w:val="00EA6F1A"/>
    <w:rsid w:val="00EA7ABB"/>
    <w:rsid w:val="00EA7D1A"/>
    <w:rsid w:val="00EA7DF1"/>
    <w:rsid w:val="00EB081B"/>
    <w:rsid w:val="00EB08D2"/>
    <w:rsid w:val="00EB0A8D"/>
    <w:rsid w:val="00EB0E2F"/>
    <w:rsid w:val="00EB11E5"/>
    <w:rsid w:val="00EB2758"/>
    <w:rsid w:val="00EB27A6"/>
    <w:rsid w:val="00EB2FE5"/>
    <w:rsid w:val="00EB3080"/>
    <w:rsid w:val="00EB3C2C"/>
    <w:rsid w:val="00EB3D15"/>
    <w:rsid w:val="00EB432A"/>
    <w:rsid w:val="00EB4687"/>
    <w:rsid w:val="00EB4BED"/>
    <w:rsid w:val="00EB550D"/>
    <w:rsid w:val="00EB618F"/>
    <w:rsid w:val="00EB6547"/>
    <w:rsid w:val="00EB6C09"/>
    <w:rsid w:val="00EB6DFE"/>
    <w:rsid w:val="00EB71B5"/>
    <w:rsid w:val="00EB7FB0"/>
    <w:rsid w:val="00EC022A"/>
    <w:rsid w:val="00EC0391"/>
    <w:rsid w:val="00EC15FD"/>
    <w:rsid w:val="00EC1ED2"/>
    <w:rsid w:val="00EC2974"/>
    <w:rsid w:val="00EC2D33"/>
    <w:rsid w:val="00EC3550"/>
    <w:rsid w:val="00EC3CFA"/>
    <w:rsid w:val="00EC3F0F"/>
    <w:rsid w:val="00EC49CC"/>
    <w:rsid w:val="00EC5675"/>
    <w:rsid w:val="00EC6018"/>
    <w:rsid w:val="00EC61A3"/>
    <w:rsid w:val="00EC643E"/>
    <w:rsid w:val="00EC717E"/>
    <w:rsid w:val="00EC7605"/>
    <w:rsid w:val="00EC7B5E"/>
    <w:rsid w:val="00ED0534"/>
    <w:rsid w:val="00ED1A43"/>
    <w:rsid w:val="00ED2556"/>
    <w:rsid w:val="00ED2960"/>
    <w:rsid w:val="00ED343D"/>
    <w:rsid w:val="00ED373D"/>
    <w:rsid w:val="00ED38AE"/>
    <w:rsid w:val="00ED3BD1"/>
    <w:rsid w:val="00ED42AE"/>
    <w:rsid w:val="00ED45DA"/>
    <w:rsid w:val="00ED4931"/>
    <w:rsid w:val="00ED4A52"/>
    <w:rsid w:val="00ED4E63"/>
    <w:rsid w:val="00ED4F81"/>
    <w:rsid w:val="00ED52B9"/>
    <w:rsid w:val="00ED5ADC"/>
    <w:rsid w:val="00ED6565"/>
    <w:rsid w:val="00ED6717"/>
    <w:rsid w:val="00EE0051"/>
    <w:rsid w:val="00EE05C6"/>
    <w:rsid w:val="00EE0970"/>
    <w:rsid w:val="00EE0FE2"/>
    <w:rsid w:val="00EE2050"/>
    <w:rsid w:val="00EE2986"/>
    <w:rsid w:val="00EE2A31"/>
    <w:rsid w:val="00EE2DDD"/>
    <w:rsid w:val="00EE2EE1"/>
    <w:rsid w:val="00EE2F4D"/>
    <w:rsid w:val="00EE342C"/>
    <w:rsid w:val="00EE39BB"/>
    <w:rsid w:val="00EE3C93"/>
    <w:rsid w:val="00EE3DB0"/>
    <w:rsid w:val="00EE3DDD"/>
    <w:rsid w:val="00EE4CC4"/>
    <w:rsid w:val="00EE4F9C"/>
    <w:rsid w:val="00EE5454"/>
    <w:rsid w:val="00EE57A3"/>
    <w:rsid w:val="00EE5B3C"/>
    <w:rsid w:val="00EE5D19"/>
    <w:rsid w:val="00EE5FE7"/>
    <w:rsid w:val="00EE60AE"/>
    <w:rsid w:val="00EE6186"/>
    <w:rsid w:val="00EE6247"/>
    <w:rsid w:val="00EE669C"/>
    <w:rsid w:val="00EE672B"/>
    <w:rsid w:val="00EE6795"/>
    <w:rsid w:val="00EF0B65"/>
    <w:rsid w:val="00EF11B0"/>
    <w:rsid w:val="00EF141D"/>
    <w:rsid w:val="00EF157C"/>
    <w:rsid w:val="00EF19FA"/>
    <w:rsid w:val="00EF21FC"/>
    <w:rsid w:val="00EF281F"/>
    <w:rsid w:val="00EF30F2"/>
    <w:rsid w:val="00EF31CC"/>
    <w:rsid w:val="00EF3218"/>
    <w:rsid w:val="00EF362E"/>
    <w:rsid w:val="00EF385E"/>
    <w:rsid w:val="00EF3BCE"/>
    <w:rsid w:val="00EF4658"/>
    <w:rsid w:val="00EF468F"/>
    <w:rsid w:val="00EF4B8B"/>
    <w:rsid w:val="00EF5089"/>
    <w:rsid w:val="00EF50D6"/>
    <w:rsid w:val="00EF5393"/>
    <w:rsid w:val="00EF5866"/>
    <w:rsid w:val="00EF5AEB"/>
    <w:rsid w:val="00EF6039"/>
    <w:rsid w:val="00EF6082"/>
    <w:rsid w:val="00EF61DD"/>
    <w:rsid w:val="00EF6BA3"/>
    <w:rsid w:val="00EF723C"/>
    <w:rsid w:val="00EF77FE"/>
    <w:rsid w:val="00EF7A73"/>
    <w:rsid w:val="00EF7C8D"/>
    <w:rsid w:val="00F00006"/>
    <w:rsid w:val="00F00B1A"/>
    <w:rsid w:val="00F00DFC"/>
    <w:rsid w:val="00F0129D"/>
    <w:rsid w:val="00F01619"/>
    <w:rsid w:val="00F01D65"/>
    <w:rsid w:val="00F01F89"/>
    <w:rsid w:val="00F01FE3"/>
    <w:rsid w:val="00F022AB"/>
    <w:rsid w:val="00F02E68"/>
    <w:rsid w:val="00F03106"/>
    <w:rsid w:val="00F032BE"/>
    <w:rsid w:val="00F038B0"/>
    <w:rsid w:val="00F0421E"/>
    <w:rsid w:val="00F0452B"/>
    <w:rsid w:val="00F045D0"/>
    <w:rsid w:val="00F04D94"/>
    <w:rsid w:val="00F051B2"/>
    <w:rsid w:val="00F055AC"/>
    <w:rsid w:val="00F0565A"/>
    <w:rsid w:val="00F05F32"/>
    <w:rsid w:val="00F063DD"/>
    <w:rsid w:val="00F06ADD"/>
    <w:rsid w:val="00F06F30"/>
    <w:rsid w:val="00F0703C"/>
    <w:rsid w:val="00F0708B"/>
    <w:rsid w:val="00F0776A"/>
    <w:rsid w:val="00F07C92"/>
    <w:rsid w:val="00F07C98"/>
    <w:rsid w:val="00F07D88"/>
    <w:rsid w:val="00F102C4"/>
    <w:rsid w:val="00F10AEF"/>
    <w:rsid w:val="00F113DC"/>
    <w:rsid w:val="00F114EE"/>
    <w:rsid w:val="00F118D9"/>
    <w:rsid w:val="00F11CA9"/>
    <w:rsid w:val="00F123CC"/>
    <w:rsid w:val="00F124A1"/>
    <w:rsid w:val="00F12DA5"/>
    <w:rsid w:val="00F12DDF"/>
    <w:rsid w:val="00F1366E"/>
    <w:rsid w:val="00F13712"/>
    <w:rsid w:val="00F13C97"/>
    <w:rsid w:val="00F1482E"/>
    <w:rsid w:val="00F15978"/>
    <w:rsid w:val="00F15BF1"/>
    <w:rsid w:val="00F162A7"/>
    <w:rsid w:val="00F1682D"/>
    <w:rsid w:val="00F16D2A"/>
    <w:rsid w:val="00F17312"/>
    <w:rsid w:val="00F177C0"/>
    <w:rsid w:val="00F203F9"/>
    <w:rsid w:val="00F20506"/>
    <w:rsid w:val="00F214F4"/>
    <w:rsid w:val="00F2238A"/>
    <w:rsid w:val="00F23946"/>
    <w:rsid w:val="00F23AFF"/>
    <w:rsid w:val="00F23FAF"/>
    <w:rsid w:val="00F24080"/>
    <w:rsid w:val="00F24411"/>
    <w:rsid w:val="00F2459E"/>
    <w:rsid w:val="00F24F14"/>
    <w:rsid w:val="00F25C8B"/>
    <w:rsid w:val="00F2637A"/>
    <w:rsid w:val="00F26A18"/>
    <w:rsid w:val="00F26A7C"/>
    <w:rsid w:val="00F26CF0"/>
    <w:rsid w:val="00F2712C"/>
    <w:rsid w:val="00F277BB"/>
    <w:rsid w:val="00F302C9"/>
    <w:rsid w:val="00F308F8"/>
    <w:rsid w:val="00F30948"/>
    <w:rsid w:val="00F30DC8"/>
    <w:rsid w:val="00F31236"/>
    <w:rsid w:val="00F31563"/>
    <w:rsid w:val="00F317A0"/>
    <w:rsid w:val="00F317AE"/>
    <w:rsid w:val="00F3188A"/>
    <w:rsid w:val="00F31CB5"/>
    <w:rsid w:val="00F31DFC"/>
    <w:rsid w:val="00F327F4"/>
    <w:rsid w:val="00F32D3C"/>
    <w:rsid w:val="00F32F60"/>
    <w:rsid w:val="00F33220"/>
    <w:rsid w:val="00F33EF4"/>
    <w:rsid w:val="00F3468D"/>
    <w:rsid w:val="00F3471E"/>
    <w:rsid w:val="00F347D2"/>
    <w:rsid w:val="00F37194"/>
    <w:rsid w:val="00F37834"/>
    <w:rsid w:val="00F37A2C"/>
    <w:rsid w:val="00F40065"/>
    <w:rsid w:val="00F40253"/>
    <w:rsid w:val="00F403E6"/>
    <w:rsid w:val="00F4042D"/>
    <w:rsid w:val="00F40788"/>
    <w:rsid w:val="00F40D46"/>
    <w:rsid w:val="00F41514"/>
    <w:rsid w:val="00F41B3C"/>
    <w:rsid w:val="00F42396"/>
    <w:rsid w:val="00F4251B"/>
    <w:rsid w:val="00F42840"/>
    <w:rsid w:val="00F42933"/>
    <w:rsid w:val="00F43C92"/>
    <w:rsid w:val="00F43EF4"/>
    <w:rsid w:val="00F44437"/>
    <w:rsid w:val="00F44672"/>
    <w:rsid w:val="00F44B31"/>
    <w:rsid w:val="00F44E50"/>
    <w:rsid w:val="00F44FB5"/>
    <w:rsid w:val="00F4536E"/>
    <w:rsid w:val="00F455C9"/>
    <w:rsid w:val="00F4571A"/>
    <w:rsid w:val="00F45B23"/>
    <w:rsid w:val="00F4634A"/>
    <w:rsid w:val="00F46886"/>
    <w:rsid w:val="00F46B82"/>
    <w:rsid w:val="00F4724D"/>
    <w:rsid w:val="00F476AB"/>
    <w:rsid w:val="00F47B41"/>
    <w:rsid w:val="00F47D63"/>
    <w:rsid w:val="00F47DF9"/>
    <w:rsid w:val="00F501E7"/>
    <w:rsid w:val="00F5041B"/>
    <w:rsid w:val="00F50CEA"/>
    <w:rsid w:val="00F515BA"/>
    <w:rsid w:val="00F51C29"/>
    <w:rsid w:val="00F52059"/>
    <w:rsid w:val="00F520E6"/>
    <w:rsid w:val="00F521B7"/>
    <w:rsid w:val="00F5246A"/>
    <w:rsid w:val="00F527E9"/>
    <w:rsid w:val="00F52FC4"/>
    <w:rsid w:val="00F5423F"/>
    <w:rsid w:val="00F548D6"/>
    <w:rsid w:val="00F549A2"/>
    <w:rsid w:val="00F55212"/>
    <w:rsid w:val="00F554C2"/>
    <w:rsid w:val="00F561E1"/>
    <w:rsid w:val="00F5693C"/>
    <w:rsid w:val="00F56B17"/>
    <w:rsid w:val="00F56B94"/>
    <w:rsid w:val="00F57278"/>
    <w:rsid w:val="00F603A7"/>
    <w:rsid w:val="00F60A60"/>
    <w:rsid w:val="00F60F79"/>
    <w:rsid w:val="00F6126E"/>
    <w:rsid w:val="00F61348"/>
    <w:rsid w:val="00F61EB2"/>
    <w:rsid w:val="00F62303"/>
    <w:rsid w:val="00F627BE"/>
    <w:rsid w:val="00F62CC7"/>
    <w:rsid w:val="00F63185"/>
    <w:rsid w:val="00F633C6"/>
    <w:rsid w:val="00F6360F"/>
    <w:rsid w:val="00F6364E"/>
    <w:rsid w:val="00F63695"/>
    <w:rsid w:val="00F63943"/>
    <w:rsid w:val="00F63A15"/>
    <w:rsid w:val="00F63B5A"/>
    <w:rsid w:val="00F6466C"/>
    <w:rsid w:val="00F653C4"/>
    <w:rsid w:val="00F6598F"/>
    <w:rsid w:val="00F65DAE"/>
    <w:rsid w:val="00F6659A"/>
    <w:rsid w:val="00F665F2"/>
    <w:rsid w:val="00F66636"/>
    <w:rsid w:val="00F66940"/>
    <w:rsid w:val="00F66AEF"/>
    <w:rsid w:val="00F66B8E"/>
    <w:rsid w:val="00F66C59"/>
    <w:rsid w:val="00F7009D"/>
    <w:rsid w:val="00F70AB5"/>
    <w:rsid w:val="00F70E54"/>
    <w:rsid w:val="00F71D51"/>
    <w:rsid w:val="00F720C8"/>
    <w:rsid w:val="00F7219D"/>
    <w:rsid w:val="00F725D5"/>
    <w:rsid w:val="00F72D97"/>
    <w:rsid w:val="00F735D9"/>
    <w:rsid w:val="00F73D71"/>
    <w:rsid w:val="00F74717"/>
    <w:rsid w:val="00F749A3"/>
    <w:rsid w:val="00F74F11"/>
    <w:rsid w:val="00F75072"/>
    <w:rsid w:val="00F75C94"/>
    <w:rsid w:val="00F80F03"/>
    <w:rsid w:val="00F81861"/>
    <w:rsid w:val="00F81B2E"/>
    <w:rsid w:val="00F81D7D"/>
    <w:rsid w:val="00F81E36"/>
    <w:rsid w:val="00F8221A"/>
    <w:rsid w:val="00F82239"/>
    <w:rsid w:val="00F825AF"/>
    <w:rsid w:val="00F826C1"/>
    <w:rsid w:val="00F82D69"/>
    <w:rsid w:val="00F82DF7"/>
    <w:rsid w:val="00F8303E"/>
    <w:rsid w:val="00F831E3"/>
    <w:rsid w:val="00F832F2"/>
    <w:rsid w:val="00F8343A"/>
    <w:rsid w:val="00F838A8"/>
    <w:rsid w:val="00F83C64"/>
    <w:rsid w:val="00F8422D"/>
    <w:rsid w:val="00F84711"/>
    <w:rsid w:val="00F8479B"/>
    <w:rsid w:val="00F84C47"/>
    <w:rsid w:val="00F84D1D"/>
    <w:rsid w:val="00F84E7F"/>
    <w:rsid w:val="00F856D3"/>
    <w:rsid w:val="00F85E68"/>
    <w:rsid w:val="00F86208"/>
    <w:rsid w:val="00F864B1"/>
    <w:rsid w:val="00F866FF"/>
    <w:rsid w:val="00F871E0"/>
    <w:rsid w:val="00F876FA"/>
    <w:rsid w:val="00F90240"/>
    <w:rsid w:val="00F908EC"/>
    <w:rsid w:val="00F91058"/>
    <w:rsid w:val="00F913C7"/>
    <w:rsid w:val="00F91445"/>
    <w:rsid w:val="00F915A1"/>
    <w:rsid w:val="00F916C4"/>
    <w:rsid w:val="00F92142"/>
    <w:rsid w:val="00F924D0"/>
    <w:rsid w:val="00F924D1"/>
    <w:rsid w:val="00F92851"/>
    <w:rsid w:val="00F92992"/>
    <w:rsid w:val="00F92BA1"/>
    <w:rsid w:val="00F92F4D"/>
    <w:rsid w:val="00F93789"/>
    <w:rsid w:val="00F93F10"/>
    <w:rsid w:val="00F944AC"/>
    <w:rsid w:val="00F94B75"/>
    <w:rsid w:val="00F94C92"/>
    <w:rsid w:val="00F95CF3"/>
    <w:rsid w:val="00F95ED2"/>
    <w:rsid w:val="00F9699C"/>
    <w:rsid w:val="00F9741F"/>
    <w:rsid w:val="00F978E8"/>
    <w:rsid w:val="00F97955"/>
    <w:rsid w:val="00F97BC1"/>
    <w:rsid w:val="00F97FB6"/>
    <w:rsid w:val="00FA09CE"/>
    <w:rsid w:val="00FA0BA7"/>
    <w:rsid w:val="00FA0D25"/>
    <w:rsid w:val="00FA1049"/>
    <w:rsid w:val="00FA17E7"/>
    <w:rsid w:val="00FA1A14"/>
    <w:rsid w:val="00FA1C86"/>
    <w:rsid w:val="00FA1FE0"/>
    <w:rsid w:val="00FA21F9"/>
    <w:rsid w:val="00FA2A28"/>
    <w:rsid w:val="00FA2D27"/>
    <w:rsid w:val="00FA2E01"/>
    <w:rsid w:val="00FA4286"/>
    <w:rsid w:val="00FA4482"/>
    <w:rsid w:val="00FA4D02"/>
    <w:rsid w:val="00FA5545"/>
    <w:rsid w:val="00FA5DC5"/>
    <w:rsid w:val="00FA5FBA"/>
    <w:rsid w:val="00FA61B9"/>
    <w:rsid w:val="00FA621F"/>
    <w:rsid w:val="00FA6252"/>
    <w:rsid w:val="00FA6C90"/>
    <w:rsid w:val="00FA703B"/>
    <w:rsid w:val="00FA7916"/>
    <w:rsid w:val="00FB0870"/>
    <w:rsid w:val="00FB0C9F"/>
    <w:rsid w:val="00FB1E36"/>
    <w:rsid w:val="00FB2413"/>
    <w:rsid w:val="00FB2888"/>
    <w:rsid w:val="00FB2ABF"/>
    <w:rsid w:val="00FB303B"/>
    <w:rsid w:val="00FB31C4"/>
    <w:rsid w:val="00FB3BD7"/>
    <w:rsid w:val="00FB3ECD"/>
    <w:rsid w:val="00FB3F29"/>
    <w:rsid w:val="00FB4143"/>
    <w:rsid w:val="00FB4418"/>
    <w:rsid w:val="00FB4CD9"/>
    <w:rsid w:val="00FB5536"/>
    <w:rsid w:val="00FB589C"/>
    <w:rsid w:val="00FB6086"/>
    <w:rsid w:val="00FB60EC"/>
    <w:rsid w:val="00FB6189"/>
    <w:rsid w:val="00FB65C7"/>
    <w:rsid w:val="00FC00E7"/>
    <w:rsid w:val="00FC09A4"/>
    <w:rsid w:val="00FC13F9"/>
    <w:rsid w:val="00FC14B2"/>
    <w:rsid w:val="00FC1537"/>
    <w:rsid w:val="00FC16DC"/>
    <w:rsid w:val="00FC1FE0"/>
    <w:rsid w:val="00FC22E2"/>
    <w:rsid w:val="00FC288D"/>
    <w:rsid w:val="00FC2906"/>
    <w:rsid w:val="00FC2CD8"/>
    <w:rsid w:val="00FC415F"/>
    <w:rsid w:val="00FC4EDE"/>
    <w:rsid w:val="00FC531A"/>
    <w:rsid w:val="00FC550D"/>
    <w:rsid w:val="00FC55D9"/>
    <w:rsid w:val="00FC5D36"/>
    <w:rsid w:val="00FC5E87"/>
    <w:rsid w:val="00FC64DF"/>
    <w:rsid w:val="00FC68ED"/>
    <w:rsid w:val="00FC6DEC"/>
    <w:rsid w:val="00FC7611"/>
    <w:rsid w:val="00FC7777"/>
    <w:rsid w:val="00FC78E1"/>
    <w:rsid w:val="00FC7C3A"/>
    <w:rsid w:val="00FC7D35"/>
    <w:rsid w:val="00FC7D96"/>
    <w:rsid w:val="00FC7E15"/>
    <w:rsid w:val="00FD012C"/>
    <w:rsid w:val="00FD0B27"/>
    <w:rsid w:val="00FD1861"/>
    <w:rsid w:val="00FD2021"/>
    <w:rsid w:val="00FD32E3"/>
    <w:rsid w:val="00FD38E8"/>
    <w:rsid w:val="00FD3BA7"/>
    <w:rsid w:val="00FD42F2"/>
    <w:rsid w:val="00FD4906"/>
    <w:rsid w:val="00FD52E2"/>
    <w:rsid w:val="00FD53EA"/>
    <w:rsid w:val="00FD5612"/>
    <w:rsid w:val="00FD6769"/>
    <w:rsid w:val="00FD677D"/>
    <w:rsid w:val="00FD69C1"/>
    <w:rsid w:val="00FD72B7"/>
    <w:rsid w:val="00FD7708"/>
    <w:rsid w:val="00FD789C"/>
    <w:rsid w:val="00FD7ACD"/>
    <w:rsid w:val="00FD7C27"/>
    <w:rsid w:val="00FE05DA"/>
    <w:rsid w:val="00FE076C"/>
    <w:rsid w:val="00FE0DC6"/>
    <w:rsid w:val="00FE1CB7"/>
    <w:rsid w:val="00FE20FB"/>
    <w:rsid w:val="00FE21FD"/>
    <w:rsid w:val="00FE2328"/>
    <w:rsid w:val="00FE255A"/>
    <w:rsid w:val="00FE27DB"/>
    <w:rsid w:val="00FE2C8D"/>
    <w:rsid w:val="00FE2E8C"/>
    <w:rsid w:val="00FE4049"/>
    <w:rsid w:val="00FE52BC"/>
    <w:rsid w:val="00FE5414"/>
    <w:rsid w:val="00FE572A"/>
    <w:rsid w:val="00FE58F4"/>
    <w:rsid w:val="00FE60E4"/>
    <w:rsid w:val="00FE6B71"/>
    <w:rsid w:val="00FE6C46"/>
    <w:rsid w:val="00FE6ED9"/>
    <w:rsid w:val="00FE6FA2"/>
    <w:rsid w:val="00FE7787"/>
    <w:rsid w:val="00FF02BB"/>
    <w:rsid w:val="00FF0402"/>
    <w:rsid w:val="00FF0565"/>
    <w:rsid w:val="00FF095E"/>
    <w:rsid w:val="00FF18AF"/>
    <w:rsid w:val="00FF199E"/>
    <w:rsid w:val="00FF1B3E"/>
    <w:rsid w:val="00FF1FE3"/>
    <w:rsid w:val="00FF2780"/>
    <w:rsid w:val="00FF28BC"/>
    <w:rsid w:val="00FF2B32"/>
    <w:rsid w:val="00FF2C8A"/>
    <w:rsid w:val="00FF33E4"/>
    <w:rsid w:val="00FF3D63"/>
    <w:rsid w:val="00FF4874"/>
    <w:rsid w:val="00FF4998"/>
    <w:rsid w:val="00FF4B34"/>
    <w:rsid w:val="00FF4E82"/>
    <w:rsid w:val="00FF4F3E"/>
    <w:rsid w:val="00FF542E"/>
    <w:rsid w:val="00FF5AB0"/>
    <w:rsid w:val="00FF5CB4"/>
    <w:rsid w:val="00FF5F29"/>
    <w:rsid w:val="00FF6A58"/>
    <w:rsid w:val="00FF6D12"/>
    <w:rsid w:val="00FF728B"/>
    <w:rsid w:val="00FF752A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340D1"/>
  <w15:docId w15:val="{F30E46F5-755A-479A-B06A-14F5E7DB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51C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F51C2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1C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125pt">
    <w:name w:val="Основной текст (7) + 12;5 pt;Не полужирный"/>
    <w:basedOn w:val="7"/>
    <w:rsid w:val="00F51C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51C29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F51C29"/>
    <w:pPr>
      <w:widowControl w:val="0"/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rsid w:val="00F51C29"/>
    <w:pPr>
      <w:widowControl w:val="0"/>
      <w:shd w:val="clear" w:color="auto" w:fill="FFFFFF"/>
      <w:spacing w:before="360" w:after="480" w:line="275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ody Text Indent"/>
    <w:basedOn w:val="a"/>
    <w:link w:val="a5"/>
    <w:uiPriority w:val="99"/>
    <w:unhideWhenUsed/>
    <w:rsid w:val="00F51C2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F51C29"/>
    <w:rPr>
      <w:rFonts w:ascii="Calibri" w:eastAsia="Times New Roman" w:hAnsi="Calibri" w:cs="Times New Roman"/>
    </w:rPr>
  </w:style>
  <w:style w:type="character" w:customStyle="1" w:styleId="a6">
    <w:name w:val="Колонтитул_"/>
    <w:basedOn w:val="a0"/>
    <w:link w:val="a7"/>
    <w:rsid w:val="002D2AD5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MalgunGothic">
    <w:name w:val="Колонтитул + Malgun Gothic"/>
    <w:basedOn w:val="a6"/>
    <w:rsid w:val="002D2AD5"/>
    <w:rPr>
      <w:rFonts w:ascii="Malgun Gothic" w:eastAsia="Malgun Gothic" w:hAnsi="Malgun Gothic" w:cs="Malgun Gothic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2D2AD5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styleId="a8">
    <w:name w:val="List Paragraph"/>
    <w:basedOn w:val="a"/>
    <w:uiPriority w:val="34"/>
    <w:qFormat/>
    <w:rsid w:val="006C68A0"/>
    <w:pPr>
      <w:ind w:left="708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6978"/>
  </w:style>
  <w:style w:type="paragraph" w:styleId="ab">
    <w:name w:val="footer"/>
    <w:basedOn w:val="a"/>
    <w:link w:val="ac"/>
    <w:uiPriority w:val="99"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978"/>
  </w:style>
  <w:style w:type="paragraph" w:customStyle="1" w:styleId="ConsPlusNormal">
    <w:name w:val="ConsPlusNormal"/>
    <w:rsid w:val="00EE67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EE672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E672B"/>
    <w:rPr>
      <w:rFonts w:ascii="Calibri" w:eastAsia="Times New Roman" w:hAnsi="Calibri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095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ной текст (2)_"/>
    <w:basedOn w:val="a0"/>
    <w:link w:val="21"/>
    <w:rsid w:val="00C72EE7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72EE7"/>
    <w:pPr>
      <w:widowControl w:val="0"/>
      <w:shd w:val="clear" w:color="auto" w:fill="FFFFFF"/>
      <w:spacing w:after="780" w:line="0" w:lineRule="atLeast"/>
      <w:jc w:val="center"/>
    </w:pPr>
    <w:rPr>
      <w:sz w:val="28"/>
      <w:szCs w:val="28"/>
    </w:rPr>
  </w:style>
  <w:style w:type="character" w:styleId="ae">
    <w:name w:val="Hyperlink"/>
    <w:basedOn w:val="a0"/>
    <w:uiPriority w:val="99"/>
    <w:unhideWhenUsed/>
    <w:rsid w:val="0065168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51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16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next w:val="a"/>
    <w:semiHidden/>
    <w:rsid w:val="0066260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C47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7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86;&#1090;&#1086;&#1096;&#1080;&#1085;&#1100;&#1077;.&#1088;&#1092;/&#1101;&#1082;&#1086;&#1085;&#1086;&#1084;&#1080;&#1082;&#1072;/&#1101;&#1082;&#1086;&#1085;&#1086;&#1084;&#1080;&#1082;&#1072;-&#1080;-&#1092;&#1080;&#1085;&#1072;&#1085;&#1089;&#1099;/&#1073;&#1102;&#1076;&#1078;&#1077;&#10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4DCF-E79D-4681-A0B3-E6F0CBCB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4003</Words>
  <Characters>22819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С.Ю.</dc:creator>
  <cp:lastModifiedBy>Фролова С.Ю.</cp:lastModifiedBy>
  <cp:revision>2</cp:revision>
  <cp:lastPrinted>2023-02-08T08:13:00Z</cp:lastPrinted>
  <dcterms:created xsi:type="dcterms:W3CDTF">2023-04-20T14:34:00Z</dcterms:created>
  <dcterms:modified xsi:type="dcterms:W3CDTF">2023-04-20T14:34:00Z</dcterms:modified>
</cp:coreProperties>
</file>